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52" w:rsidRPr="00874C60"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PREGÃO PRESENCIAL PARA R</w:t>
      </w:r>
      <w:r w:rsidRPr="00874C60">
        <w:rPr>
          <w:rFonts w:ascii="Times New Roman" w:eastAsia="Times New Roman" w:hAnsi="Times New Roman" w:cs="Times New Roman"/>
          <w:b/>
          <w:spacing w:val="-1"/>
          <w:sz w:val="24"/>
          <w:szCs w:val="24"/>
          <w:lang w:eastAsia="pt-BR"/>
        </w:rPr>
        <w:t>E</w:t>
      </w:r>
      <w:r w:rsidRPr="00874C60">
        <w:rPr>
          <w:rFonts w:ascii="Times New Roman" w:eastAsia="Times New Roman" w:hAnsi="Times New Roman" w:cs="Times New Roman"/>
          <w:b/>
          <w:sz w:val="24"/>
          <w:szCs w:val="24"/>
          <w:lang w:eastAsia="pt-BR"/>
        </w:rPr>
        <w:t>GISTRO</w:t>
      </w:r>
      <w:r w:rsidRPr="00874C60">
        <w:rPr>
          <w:rFonts w:ascii="Times New Roman" w:eastAsia="Times New Roman" w:hAnsi="Times New Roman" w:cs="Times New Roman"/>
          <w:b/>
          <w:spacing w:val="1"/>
          <w:sz w:val="24"/>
          <w:szCs w:val="24"/>
          <w:lang w:eastAsia="pt-BR"/>
        </w:rPr>
        <w:t xml:space="preserve"> </w:t>
      </w:r>
      <w:r w:rsidRPr="00874C60">
        <w:rPr>
          <w:rFonts w:ascii="Times New Roman" w:eastAsia="Times New Roman" w:hAnsi="Times New Roman" w:cs="Times New Roman"/>
          <w:b/>
          <w:sz w:val="24"/>
          <w:szCs w:val="24"/>
          <w:lang w:eastAsia="pt-BR"/>
        </w:rPr>
        <w:t>DE</w:t>
      </w:r>
      <w:r w:rsidRPr="00874C60">
        <w:rPr>
          <w:rFonts w:ascii="Times New Roman" w:eastAsia="Times New Roman" w:hAnsi="Times New Roman" w:cs="Times New Roman"/>
          <w:b/>
          <w:spacing w:val="1"/>
          <w:sz w:val="24"/>
          <w:szCs w:val="24"/>
          <w:lang w:eastAsia="pt-BR"/>
        </w:rPr>
        <w:t xml:space="preserve"> </w:t>
      </w:r>
      <w:r w:rsidRPr="00874C60">
        <w:rPr>
          <w:rFonts w:ascii="Times New Roman" w:eastAsia="Times New Roman" w:hAnsi="Times New Roman" w:cs="Times New Roman"/>
          <w:b/>
          <w:sz w:val="24"/>
          <w:szCs w:val="24"/>
          <w:lang w:eastAsia="pt-BR"/>
        </w:rPr>
        <w:t>PREÇOS</w:t>
      </w:r>
      <w:r w:rsidRPr="00874C60">
        <w:rPr>
          <w:rFonts w:ascii="Times New Roman" w:eastAsia="Times New Roman" w:hAnsi="Times New Roman" w:cs="Times New Roman"/>
          <w:spacing w:val="1"/>
          <w:sz w:val="24"/>
          <w:szCs w:val="24"/>
          <w:lang w:eastAsia="pt-BR"/>
        </w:rPr>
        <w:t xml:space="preserve"> </w:t>
      </w:r>
      <w:r w:rsidRPr="00874C60">
        <w:rPr>
          <w:rFonts w:ascii="Times New Roman" w:eastAsia="Times New Roman" w:hAnsi="Times New Roman" w:cs="Times New Roman"/>
          <w:sz w:val="24"/>
          <w:szCs w:val="24"/>
          <w:lang w:eastAsia="pt-BR"/>
        </w:rPr>
        <w:t>Nº 008/2020</w:t>
      </w:r>
    </w:p>
    <w:p w:rsidR="00663F52" w:rsidRPr="00874C60"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 xml:space="preserve"> PROCEDIMENTO ADMINISTRATIVO</w:t>
      </w:r>
      <w:r w:rsidRPr="00874C60">
        <w:rPr>
          <w:rFonts w:ascii="Times New Roman" w:eastAsia="Times New Roman" w:hAnsi="Times New Roman" w:cs="Times New Roman"/>
          <w:sz w:val="24"/>
          <w:szCs w:val="24"/>
          <w:lang w:eastAsia="pt-BR"/>
        </w:rPr>
        <w:t xml:space="preserve"> n.º 003/2020</w:t>
      </w:r>
    </w:p>
    <w:p w:rsidR="00663F52" w:rsidRPr="00874C60"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ATA</w:t>
      </w:r>
      <w:r w:rsidRPr="00874C60">
        <w:rPr>
          <w:rFonts w:ascii="Times New Roman" w:eastAsia="Times New Roman" w:hAnsi="Times New Roman" w:cs="Times New Roman"/>
          <w:b/>
          <w:spacing w:val="1"/>
          <w:sz w:val="24"/>
          <w:szCs w:val="24"/>
          <w:lang w:eastAsia="pt-BR"/>
        </w:rPr>
        <w:t xml:space="preserve"> </w:t>
      </w:r>
      <w:r w:rsidRPr="00874C60">
        <w:rPr>
          <w:rFonts w:ascii="Times New Roman" w:eastAsia="Times New Roman" w:hAnsi="Times New Roman" w:cs="Times New Roman"/>
          <w:b/>
          <w:sz w:val="24"/>
          <w:szCs w:val="24"/>
          <w:lang w:eastAsia="pt-BR"/>
        </w:rPr>
        <w:t>DE</w:t>
      </w:r>
      <w:r w:rsidRPr="00874C60">
        <w:rPr>
          <w:rFonts w:ascii="Times New Roman" w:eastAsia="Times New Roman" w:hAnsi="Times New Roman" w:cs="Times New Roman"/>
          <w:b/>
          <w:spacing w:val="1"/>
          <w:sz w:val="24"/>
          <w:szCs w:val="24"/>
          <w:lang w:eastAsia="pt-BR"/>
        </w:rPr>
        <w:t xml:space="preserve"> </w:t>
      </w:r>
      <w:r w:rsidRPr="00874C60">
        <w:rPr>
          <w:rFonts w:ascii="Times New Roman" w:eastAsia="Times New Roman" w:hAnsi="Times New Roman" w:cs="Times New Roman"/>
          <w:b/>
          <w:sz w:val="24"/>
          <w:szCs w:val="24"/>
          <w:lang w:eastAsia="pt-BR"/>
        </w:rPr>
        <w:t>REGISTRO</w:t>
      </w:r>
      <w:r w:rsidRPr="00874C60">
        <w:rPr>
          <w:rFonts w:ascii="Times New Roman" w:eastAsia="Times New Roman" w:hAnsi="Times New Roman" w:cs="Times New Roman"/>
          <w:b/>
          <w:spacing w:val="1"/>
          <w:sz w:val="24"/>
          <w:szCs w:val="24"/>
          <w:lang w:eastAsia="pt-BR"/>
        </w:rPr>
        <w:t xml:space="preserve"> </w:t>
      </w:r>
      <w:r w:rsidRPr="00874C60">
        <w:rPr>
          <w:rFonts w:ascii="Times New Roman" w:eastAsia="Times New Roman" w:hAnsi="Times New Roman" w:cs="Times New Roman"/>
          <w:b/>
          <w:sz w:val="24"/>
          <w:szCs w:val="24"/>
          <w:lang w:eastAsia="pt-BR"/>
        </w:rPr>
        <w:t>DE</w:t>
      </w:r>
      <w:r w:rsidRPr="00874C60">
        <w:rPr>
          <w:rFonts w:ascii="Times New Roman" w:eastAsia="Times New Roman" w:hAnsi="Times New Roman" w:cs="Times New Roman"/>
          <w:b/>
          <w:spacing w:val="1"/>
          <w:sz w:val="24"/>
          <w:szCs w:val="24"/>
          <w:lang w:eastAsia="pt-BR"/>
        </w:rPr>
        <w:t xml:space="preserve"> </w:t>
      </w:r>
      <w:r w:rsidRPr="00874C60">
        <w:rPr>
          <w:rFonts w:ascii="Times New Roman" w:eastAsia="Times New Roman" w:hAnsi="Times New Roman" w:cs="Times New Roman"/>
          <w:b/>
          <w:sz w:val="24"/>
          <w:szCs w:val="24"/>
          <w:lang w:eastAsia="pt-BR"/>
        </w:rPr>
        <w:t>PREÇOS</w:t>
      </w:r>
      <w:r w:rsidRPr="00874C60">
        <w:rPr>
          <w:rFonts w:ascii="Times New Roman" w:eastAsia="Times New Roman" w:hAnsi="Times New Roman" w:cs="Times New Roman"/>
          <w:sz w:val="24"/>
          <w:szCs w:val="24"/>
          <w:lang w:eastAsia="pt-BR"/>
        </w:rPr>
        <w:t xml:space="preserve"> n.º </w:t>
      </w:r>
      <w:r w:rsidR="002D17DA" w:rsidRPr="00874C60">
        <w:rPr>
          <w:rFonts w:ascii="Times New Roman" w:eastAsia="Times New Roman" w:hAnsi="Times New Roman" w:cs="Times New Roman"/>
          <w:sz w:val="24"/>
          <w:szCs w:val="24"/>
          <w:lang w:eastAsia="pt-BR"/>
        </w:rPr>
        <w:t>04</w:t>
      </w:r>
      <w:r w:rsidR="00874C60" w:rsidRPr="00874C60">
        <w:rPr>
          <w:rFonts w:ascii="Times New Roman" w:eastAsia="Times New Roman" w:hAnsi="Times New Roman" w:cs="Times New Roman"/>
          <w:sz w:val="24"/>
          <w:szCs w:val="24"/>
          <w:lang w:eastAsia="pt-BR"/>
        </w:rPr>
        <w:t>8</w:t>
      </w:r>
      <w:r w:rsidR="00287B74" w:rsidRPr="00874C60">
        <w:rPr>
          <w:rFonts w:ascii="Times New Roman" w:eastAsia="Times New Roman" w:hAnsi="Times New Roman" w:cs="Times New Roman"/>
          <w:sz w:val="24"/>
          <w:szCs w:val="24"/>
          <w:lang w:eastAsia="pt-BR"/>
        </w:rPr>
        <w:t>/2020</w:t>
      </w:r>
    </w:p>
    <w:p w:rsidR="00663F52" w:rsidRPr="00874C60" w:rsidRDefault="00663F52" w:rsidP="00663F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874C60" w:rsidRDefault="00663F52" w:rsidP="00663F52">
      <w:pPr>
        <w:spacing w:after="0" w:line="240" w:lineRule="auto"/>
        <w:ind w:right="-54"/>
        <w:jc w:val="both"/>
        <w:rPr>
          <w:rFonts w:ascii="Times New Roman" w:hAnsi="Times New Roman" w:cs="Times New Roman"/>
          <w:sz w:val="24"/>
          <w:szCs w:val="24"/>
        </w:rPr>
      </w:pPr>
      <w:r w:rsidRPr="00874C60">
        <w:rPr>
          <w:rFonts w:ascii="Times New Roman" w:eastAsia="Times New Roman" w:hAnsi="Times New Roman" w:cs="Times New Roman"/>
          <w:b/>
          <w:bCs/>
          <w:sz w:val="24"/>
          <w:szCs w:val="24"/>
          <w:lang w:eastAsia="pt-BR"/>
        </w:rPr>
        <w:t xml:space="preserve">OBJETO: </w:t>
      </w:r>
      <w:r w:rsidRPr="00874C60">
        <w:rPr>
          <w:rFonts w:ascii="Times New Roman" w:hAnsi="Times New Roman" w:cs="Times New Roman"/>
          <w:sz w:val="24"/>
          <w:szCs w:val="24"/>
        </w:rPr>
        <w:t>Contratação de Empresa para Aquisição de</w:t>
      </w:r>
      <w:r w:rsidRPr="00874C60">
        <w:rPr>
          <w:rFonts w:ascii="Times New Roman" w:eastAsia="Calibri" w:hAnsi="Times New Roman" w:cs="Times New Roman"/>
          <w:bCs/>
          <w:sz w:val="24"/>
          <w:szCs w:val="24"/>
        </w:rPr>
        <w:t xml:space="preserve"> </w:t>
      </w:r>
      <w:r w:rsidRPr="00874C60">
        <w:rPr>
          <w:rFonts w:ascii="Times New Roman" w:hAnsi="Times New Roman" w:cs="Times New Roman"/>
          <w:sz w:val="24"/>
          <w:szCs w:val="24"/>
        </w:rPr>
        <w:t xml:space="preserve">Gêneros Alimentícios, Material de Limpeza e Higiene, Copa e </w:t>
      </w:r>
      <w:proofErr w:type="gramStart"/>
      <w:r w:rsidRPr="00874C60">
        <w:rPr>
          <w:rFonts w:ascii="Times New Roman" w:hAnsi="Times New Roman" w:cs="Times New Roman"/>
          <w:sz w:val="24"/>
          <w:szCs w:val="24"/>
        </w:rPr>
        <w:t>Cozinha destinados às Secretarias Municipais</w:t>
      </w:r>
      <w:proofErr w:type="gramEnd"/>
      <w:r w:rsidRPr="00874C60">
        <w:rPr>
          <w:rFonts w:ascii="Times New Roman" w:hAnsi="Times New Roman" w:cs="Times New Roman"/>
          <w:sz w:val="24"/>
          <w:szCs w:val="24"/>
        </w:rPr>
        <w:t>.</w:t>
      </w:r>
    </w:p>
    <w:p w:rsidR="00663F52" w:rsidRPr="00874C60" w:rsidRDefault="00663F52" w:rsidP="00663F52">
      <w:pPr>
        <w:spacing w:after="0" w:line="240" w:lineRule="auto"/>
        <w:ind w:right="-54"/>
        <w:jc w:val="both"/>
        <w:rPr>
          <w:rFonts w:ascii="Times New Roman" w:eastAsia="Times New Roman" w:hAnsi="Times New Roman" w:cs="Times New Roman"/>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 xml:space="preserve">Aos 12 dias do mês de março de 2020, o Município de </w:t>
      </w:r>
      <w:proofErr w:type="spellStart"/>
      <w:r w:rsidRPr="00874C60">
        <w:rPr>
          <w:rFonts w:ascii="Times New Roman" w:eastAsia="Times New Roman" w:hAnsi="Times New Roman" w:cs="Times New Roman"/>
          <w:sz w:val="24"/>
          <w:szCs w:val="24"/>
          <w:lang w:eastAsia="pt-BR"/>
        </w:rPr>
        <w:t>Itambaracá-Pr</w:t>
      </w:r>
      <w:proofErr w:type="spellEnd"/>
      <w:r w:rsidRPr="00874C60">
        <w:rPr>
          <w:rFonts w:ascii="Times New Roman" w:eastAsia="Times New Roman" w:hAnsi="Times New Roman" w:cs="Times New Roman"/>
          <w:sz w:val="24"/>
          <w:szCs w:val="24"/>
          <w:lang w:eastAsia="pt-BR"/>
        </w:rPr>
        <w:t xml:space="preserve">, Pessoa Jurídica de Direito Público, com </w:t>
      </w:r>
      <w:proofErr w:type="gramStart"/>
      <w:r w:rsidRPr="00874C60">
        <w:rPr>
          <w:rFonts w:ascii="Times New Roman" w:eastAsia="Times New Roman" w:hAnsi="Times New Roman" w:cs="Times New Roman"/>
          <w:sz w:val="24"/>
          <w:szCs w:val="24"/>
          <w:lang w:eastAsia="pt-BR"/>
        </w:rPr>
        <w:t>sede na Avenida Interventor</w:t>
      </w:r>
      <w:proofErr w:type="gramEnd"/>
      <w:r w:rsidRPr="00874C60">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874C60">
        <w:rPr>
          <w:rFonts w:ascii="Times New Roman" w:eastAsia="Times New Roman" w:hAnsi="Times New Roman" w:cs="Times New Roman"/>
          <w:sz w:val="24"/>
          <w:szCs w:val="24"/>
          <w:lang w:eastAsia="pt-BR"/>
        </w:rPr>
        <w:t>Sr</w:t>
      </w:r>
      <w:proofErr w:type="spellEnd"/>
      <w:r w:rsidRPr="00874C60">
        <w:rPr>
          <w:rFonts w:ascii="Times New Roman" w:eastAsia="Times New Roman" w:hAnsi="Times New Roman" w:cs="Times New Roman"/>
          <w:sz w:val="24"/>
          <w:szCs w:val="24"/>
          <w:lang w:eastAsia="pt-BR"/>
        </w:rPr>
        <w:t xml:space="preserve"> Carlos Cesar de Carvalho, brasileiro, casado, </w:t>
      </w:r>
      <w:r w:rsidRPr="00874C60">
        <w:rPr>
          <w:rFonts w:ascii="Times New Roman" w:hAnsi="Times New Roman" w:cs="Times New Roman"/>
          <w:sz w:val="24"/>
          <w:szCs w:val="24"/>
        </w:rPr>
        <w:t>CPF/MF sob nº 723.651.709-78, portador da Carteira de Identidade RG nº 5.225.422-1, SSP-PR</w:t>
      </w:r>
      <w:r w:rsidRPr="00874C60">
        <w:rPr>
          <w:rFonts w:ascii="Times New Roman" w:eastAsia="Times New Roman" w:hAnsi="Times New Roman" w:cs="Times New Roman"/>
          <w:sz w:val="24"/>
          <w:szCs w:val="24"/>
          <w:lang w:eastAsia="pt-BR"/>
        </w:rPr>
        <w:t xml:space="preserve">, doravante denominada </w:t>
      </w:r>
      <w:r w:rsidRPr="00874C60">
        <w:rPr>
          <w:rFonts w:ascii="Times New Roman" w:eastAsia="Times New Roman" w:hAnsi="Times New Roman" w:cs="Times New Roman"/>
          <w:b/>
          <w:bCs/>
          <w:sz w:val="24"/>
          <w:szCs w:val="24"/>
          <w:lang w:eastAsia="pt-BR"/>
        </w:rPr>
        <w:t>CONTRATANTE</w:t>
      </w:r>
      <w:r w:rsidRPr="00874C60">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008/2020- PMI, consoante as seguintes cláusulas e condições:</w:t>
      </w:r>
    </w:p>
    <w:p w:rsidR="00663F52" w:rsidRPr="00874C60" w:rsidRDefault="00663F52" w:rsidP="00663F52">
      <w:pPr>
        <w:spacing w:after="0" w:line="240" w:lineRule="auto"/>
        <w:jc w:val="center"/>
        <w:rPr>
          <w:rFonts w:ascii="Times New Roman" w:eastAsia="Times New Roman" w:hAnsi="Times New Roman" w:cs="Times New Roman"/>
          <w:sz w:val="24"/>
          <w:szCs w:val="24"/>
          <w:u w:val="single"/>
          <w:lang w:eastAsia="pt-BR"/>
        </w:rPr>
      </w:pPr>
    </w:p>
    <w:p w:rsidR="00663F52" w:rsidRPr="00874C60"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874C60">
        <w:rPr>
          <w:rFonts w:ascii="Times New Roman" w:eastAsia="Times New Roman" w:hAnsi="Times New Roman" w:cs="Times New Roman"/>
          <w:b/>
          <w:sz w:val="24"/>
          <w:szCs w:val="24"/>
          <w:lang w:eastAsia="pt-BR"/>
        </w:rPr>
        <w:t>CLÁUSULA PRIMEIRA:</w:t>
      </w:r>
      <w:r w:rsidRPr="00874C60">
        <w:rPr>
          <w:rFonts w:ascii="Times New Roman" w:eastAsia="Times New Roman" w:hAnsi="Times New Roman" w:cs="Times New Roman"/>
          <w:sz w:val="24"/>
          <w:szCs w:val="24"/>
          <w:lang w:eastAsia="pt-BR"/>
        </w:rPr>
        <w:t xml:space="preserve"> </w:t>
      </w:r>
      <w:r w:rsidRPr="00874C60">
        <w:rPr>
          <w:rFonts w:ascii="Times New Roman" w:eastAsia="Times New Roman" w:hAnsi="Times New Roman" w:cs="Times New Roman"/>
          <w:b/>
          <w:sz w:val="24"/>
          <w:szCs w:val="24"/>
          <w:lang w:eastAsia="pt-BR"/>
        </w:rPr>
        <w:t>Objeto–</w:t>
      </w:r>
    </w:p>
    <w:p w:rsidR="00663F52" w:rsidRPr="00874C60" w:rsidRDefault="00663F52" w:rsidP="00663F52">
      <w:pPr>
        <w:spacing w:after="0" w:line="240" w:lineRule="auto"/>
        <w:ind w:right="-54"/>
        <w:jc w:val="both"/>
        <w:rPr>
          <w:rFonts w:ascii="Times New Roman" w:eastAsia="Times New Roman" w:hAnsi="Times New Roman" w:cs="Times New Roman"/>
          <w:bCs/>
          <w:sz w:val="24"/>
          <w:szCs w:val="24"/>
          <w:lang w:eastAsia="pt-BR"/>
        </w:rPr>
      </w:pPr>
      <w:r w:rsidRPr="00874C60">
        <w:rPr>
          <w:rFonts w:ascii="Times New Roman" w:eastAsia="Times New Roman" w:hAnsi="Times New Roman" w:cs="Times New Roman"/>
          <w:bCs/>
          <w:sz w:val="24"/>
          <w:szCs w:val="24"/>
          <w:lang w:eastAsia="pt-BR"/>
        </w:rPr>
        <w:t>1.1. O Objeto da presente Ata é o Registro de Preços é a</w:t>
      </w:r>
      <w:r w:rsidRPr="00874C60">
        <w:rPr>
          <w:rFonts w:ascii="Times New Roman" w:eastAsia="Times New Roman" w:hAnsi="Times New Roman" w:cs="Times New Roman"/>
          <w:b/>
          <w:bCs/>
          <w:sz w:val="24"/>
          <w:szCs w:val="24"/>
          <w:lang w:eastAsia="pt-BR"/>
        </w:rPr>
        <w:t xml:space="preserve"> </w:t>
      </w:r>
      <w:r w:rsidRPr="00874C60">
        <w:rPr>
          <w:rFonts w:ascii="Times New Roman" w:hAnsi="Times New Roman" w:cs="Times New Roman"/>
          <w:sz w:val="24"/>
          <w:szCs w:val="24"/>
        </w:rPr>
        <w:t>Contratação de Empresa para Aquisição de</w:t>
      </w:r>
      <w:r w:rsidRPr="00874C60">
        <w:rPr>
          <w:rFonts w:ascii="Times New Roman" w:eastAsia="Calibri" w:hAnsi="Times New Roman" w:cs="Times New Roman"/>
          <w:bCs/>
          <w:sz w:val="24"/>
          <w:szCs w:val="24"/>
        </w:rPr>
        <w:t xml:space="preserve"> </w:t>
      </w:r>
      <w:r w:rsidRPr="00874C60">
        <w:rPr>
          <w:rFonts w:ascii="Times New Roman" w:hAnsi="Times New Roman" w:cs="Times New Roman"/>
          <w:sz w:val="24"/>
          <w:szCs w:val="24"/>
        </w:rPr>
        <w:t xml:space="preserve">Gêneros Alimentícios, Material de Limpeza e Higiene, Copa e </w:t>
      </w:r>
      <w:proofErr w:type="gramStart"/>
      <w:r w:rsidRPr="00874C60">
        <w:rPr>
          <w:rFonts w:ascii="Times New Roman" w:hAnsi="Times New Roman" w:cs="Times New Roman"/>
          <w:sz w:val="24"/>
          <w:szCs w:val="24"/>
        </w:rPr>
        <w:t>Cozinha destinados às Secretarias Municipais</w:t>
      </w:r>
      <w:proofErr w:type="gramEnd"/>
      <w:r w:rsidRPr="00874C60">
        <w:rPr>
          <w:rFonts w:ascii="Times New Roman" w:eastAsia="Times New Roman" w:hAnsi="Times New Roman" w:cs="Times New Roman"/>
          <w:sz w:val="24"/>
          <w:szCs w:val="24"/>
          <w:lang w:eastAsia="pt-BR"/>
        </w:rPr>
        <w:t xml:space="preserve">, </w:t>
      </w:r>
      <w:r w:rsidRPr="00874C60">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874C60">
        <w:rPr>
          <w:rFonts w:ascii="Times New Roman" w:eastAsia="Times New Roman" w:hAnsi="Times New Roman" w:cs="Times New Roman"/>
          <w:sz w:val="24"/>
          <w:szCs w:val="24"/>
          <w:lang w:eastAsia="pt-BR"/>
        </w:rPr>
        <w:t>8</w:t>
      </w:r>
      <w:r w:rsidRPr="00874C60">
        <w:rPr>
          <w:rFonts w:ascii="Times New Roman" w:eastAsia="Times New Roman" w:hAnsi="Times New Roman" w:cs="Times New Roman"/>
          <w:bCs/>
          <w:sz w:val="24"/>
          <w:szCs w:val="24"/>
          <w:lang w:eastAsia="pt-BR"/>
        </w:rPr>
        <w:t xml:space="preserve">/2020, </w:t>
      </w:r>
      <w:r w:rsidRPr="00874C60">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874C60">
        <w:rPr>
          <w:rFonts w:ascii="Times New Roman" w:eastAsia="Times New Roman" w:hAnsi="Times New Roman" w:cs="Times New Roman"/>
          <w:bCs/>
          <w:color w:val="000000"/>
          <w:sz w:val="24"/>
          <w:szCs w:val="24"/>
          <w:lang w:eastAsia="pt-BR"/>
        </w:rPr>
        <w:t>ATA DE REGISTRO DE PREÇOS</w:t>
      </w:r>
      <w:r w:rsidRPr="00874C60">
        <w:rPr>
          <w:rFonts w:ascii="Times New Roman" w:eastAsia="Times New Roman" w:hAnsi="Times New Roman" w:cs="Times New Roman"/>
          <w:bCs/>
          <w:sz w:val="24"/>
          <w:szCs w:val="24"/>
          <w:lang w:eastAsia="pt-BR"/>
        </w:rPr>
        <w:t xml:space="preserve"> que juntamente com a proposta da </w:t>
      </w:r>
      <w:r w:rsidRPr="00874C60">
        <w:rPr>
          <w:rFonts w:ascii="Times New Roman" w:eastAsia="Times New Roman" w:hAnsi="Times New Roman" w:cs="Times New Roman"/>
          <w:sz w:val="24"/>
          <w:szCs w:val="24"/>
          <w:lang w:eastAsia="pt-BR"/>
        </w:rPr>
        <w:t>DETENTORA</w:t>
      </w:r>
      <w:r w:rsidRPr="00874C60">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663F52" w:rsidRPr="00874C60"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874C60" w:rsidRDefault="00663F52" w:rsidP="00663F52">
      <w:pPr>
        <w:spacing w:after="0" w:line="240" w:lineRule="auto"/>
        <w:jc w:val="both"/>
        <w:rPr>
          <w:rFonts w:ascii="Times New Roman" w:eastAsia="Times New Roman" w:hAnsi="Times New Roman" w:cs="Times New Roman"/>
          <w:b/>
          <w:sz w:val="24"/>
          <w:szCs w:val="24"/>
          <w:u w:val="single"/>
          <w:lang w:eastAsia="pt-BR"/>
        </w:rPr>
      </w:pPr>
      <w:r w:rsidRPr="00874C60">
        <w:rPr>
          <w:rFonts w:ascii="Times New Roman" w:eastAsia="Times New Roman" w:hAnsi="Times New Roman" w:cs="Times New Roman"/>
          <w:b/>
          <w:sz w:val="24"/>
          <w:szCs w:val="24"/>
          <w:u w:val="single"/>
          <w:lang w:eastAsia="pt-BR"/>
        </w:rPr>
        <w:t>CLÁUSULA SEGUNDA:</w:t>
      </w:r>
      <w:r w:rsidRPr="00874C60">
        <w:rPr>
          <w:rFonts w:ascii="Times New Roman" w:eastAsia="Times New Roman" w:hAnsi="Times New Roman" w:cs="Times New Roman"/>
          <w:sz w:val="24"/>
          <w:szCs w:val="24"/>
          <w:u w:val="single"/>
          <w:lang w:eastAsia="pt-BR"/>
        </w:rPr>
        <w:t xml:space="preserve"> </w:t>
      </w:r>
      <w:r w:rsidRPr="00874C60">
        <w:rPr>
          <w:rFonts w:ascii="Times New Roman" w:eastAsia="Times New Roman" w:hAnsi="Times New Roman" w:cs="Times New Roman"/>
          <w:b/>
          <w:sz w:val="24"/>
          <w:szCs w:val="24"/>
          <w:u w:val="single"/>
          <w:lang w:eastAsia="pt-BR"/>
        </w:rPr>
        <w:t>Dos Fornecedores e dos Preços Registrados</w:t>
      </w:r>
    </w:p>
    <w:p w:rsidR="00663F52" w:rsidRPr="00874C60"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p>
    <w:p w:rsidR="00663F52" w:rsidRPr="00874C60"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874C60">
        <w:rPr>
          <w:rFonts w:ascii="Times New Roman" w:eastAsia="Times New Roman" w:hAnsi="Times New Roman" w:cs="Times New Roman"/>
          <w:b/>
          <w:sz w:val="24"/>
          <w:szCs w:val="24"/>
          <w:lang w:eastAsia="pt-BR"/>
        </w:rPr>
        <w:t>2.1.</w:t>
      </w:r>
      <w:r w:rsidRPr="00874C60">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663F52" w:rsidRPr="00874C60" w:rsidRDefault="00663F52" w:rsidP="00663F52">
      <w:pPr>
        <w:tabs>
          <w:tab w:val="num" w:pos="0"/>
        </w:tabs>
        <w:spacing w:after="0" w:line="240" w:lineRule="auto"/>
        <w:jc w:val="both"/>
        <w:rPr>
          <w:rFonts w:ascii="Times New Roman" w:hAnsi="Times New Roman" w:cs="Times New Roman"/>
          <w:sz w:val="24"/>
          <w:szCs w:val="24"/>
        </w:rPr>
      </w:pPr>
    </w:p>
    <w:p w:rsidR="00663F52" w:rsidRPr="00874C60" w:rsidRDefault="00663F52" w:rsidP="00663F52">
      <w:pPr>
        <w:tabs>
          <w:tab w:val="num" w:pos="0"/>
        </w:tabs>
        <w:spacing w:after="0" w:line="240" w:lineRule="auto"/>
        <w:jc w:val="both"/>
        <w:rPr>
          <w:rFonts w:ascii="Times New Roman" w:hAnsi="Times New Roman" w:cs="Times New Roman"/>
          <w:sz w:val="24"/>
          <w:szCs w:val="24"/>
        </w:rPr>
      </w:pPr>
      <w:r w:rsidRPr="00874C60">
        <w:rPr>
          <w:rFonts w:ascii="Times New Roman" w:hAnsi="Times New Roman" w:cs="Times New Roman"/>
          <w:b/>
          <w:sz w:val="24"/>
          <w:szCs w:val="24"/>
        </w:rPr>
        <w:t>2.1.1.</w:t>
      </w:r>
      <w:r w:rsidRPr="00874C60">
        <w:rPr>
          <w:rFonts w:ascii="Times New Roman" w:hAnsi="Times New Roman" w:cs="Times New Roman"/>
          <w:sz w:val="24"/>
          <w:szCs w:val="24"/>
        </w:rPr>
        <w:t xml:space="preserve"> Consoante o procedimento </w:t>
      </w:r>
      <w:proofErr w:type="spellStart"/>
      <w:r w:rsidRPr="00874C60">
        <w:rPr>
          <w:rFonts w:ascii="Times New Roman" w:hAnsi="Times New Roman" w:cs="Times New Roman"/>
          <w:sz w:val="24"/>
          <w:szCs w:val="24"/>
        </w:rPr>
        <w:t>licitatatório</w:t>
      </w:r>
      <w:proofErr w:type="spellEnd"/>
      <w:r w:rsidRPr="00874C60">
        <w:rPr>
          <w:rFonts w:ascii="Times New Roman" w:hAnsi="Times New Roman" w:cs="Times New Roman"/>
          <w:sz w:val="24"/>
          <w:szCs w:val="24"/>
        </w:rPr>
        <w:t xml:space="preserve"> que deu origem a presente ata, ficou classificado em primeiro lugar:</w:t>
      </w:r>
    </w:p>
    <w:p w:rsidR="00663F52" w:rsidRPr="00874C60"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874C60"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874C60">
        <w:rPr>
          <w:rFonts w:ascii="Times New Roman" w:eastAsia="Times New Roman" w:hAnsi="Times New Roman" w:cs="Times New Roman"/>
          <w:b/>
          <w:sz w:val="24"/>
          <w:szCs w:val="24"/>
          <w:lang w:eastAsia="pt-BR"/>
        </w:rPr>
        <w:t>a) Primeiro colocado:</w:t>
      </w:r>
    </w:p>
    <w:p w:rsidR="00663F52" w:rsidRPr="00874C60"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A empresa</w:t>
      </w:r>
      <w:r w:rsidR="00874C60" w:rsidRPr="00874C60">
        <w:rPr>
          <w:rFonts w:ascii="Times New Roman" w:hAnsi="Times New Roman" w:cs="Times New Roman"/>
          <w:sz w:val="24"/>
          <w:szCs w:val="24"/>
        </w:rPr>
        <w:t xml:space="preserve"> </w:t>
      </w:r>
      <w:r w:rsidR="00874C60" w:rsidRPr="00874C60">
        <w:rPr>
          <w:rFonts w:ascii="Times New Roman" w:hAnsi="Times New Roman" w:cs="Times New Roman"/>
          <w:sz w:val="24"/>
          <w:szCs w:val="24"/>
        </w:rPr>
        <w:t xml:space="preserve">Mix Atacado </w:t>
      </w:r>
      <w:proofErr w:type="spellStart"/>
      <w:r w:rsidR="00874C60" w:rsidRPr="00874C60">
        <w:rPr>
          <w:rFonts w:ascii="Times New Roman" w:hAnsi="Times New Roman" w:cs="Times New Roman"/>
          <w:sz w:val="24"/>
          <w:szCs w:val="24"/>
        </w:rPr>
        <w:t>Eireli</w:t>
      </w:r>
      <w:proofErr w:type="spellEnd"/>
      <w:r w:rsidR="00874C60" w:rsidRPr="00874C60">
        <w:rPr>
          <w:rFonts w:ascii="Times New Roman" w:hAnsi="Times New Roman" w:cs="Times New Roman"/>
          <w:sz w:val="24"/>
          <w:szCs w:val="24"/>
        </w:rPr>
        <w:t>, inscrito no CNPJ sob o nº. 30.804.335/0001-23, sito à</w:t>
      </w:r>
      <w:proofErr w:type="gramStart"/>
      <w:r w:rsidR="00874C60" w:rsidRPr="00874C60">
        <w:rPr>
          <w:rFonts w:ascii="Times New Roman" w:hAnsi="Times New Roman" w:cs="Times New Roman"/>
          <w:sz w:val="24"/>
          <w:szCs w:val="24"/>
        </w:rPr>
        <w:t xml:space="preserve">  </w:t>
      </w:r>
      <w:proofErr w:type="gramEnd"/>
      <w:r w:rsidR="00874C60" w:rsidRPr="00874C60">
        <w:rPr>
          <w:rFonts w:ascii="Times New Roman" w:hAnsi="Times New Roman" w:cs="Times New Roman"/>
          <w:sz w:val="24"/>
          <w:szCs w:val="24"/>
        </w:rPr>
        <w:t xml:space="preserve">Av. Vidal Lourenço, nº 270,  Distrito Industrial, na cidade de Andirá , Estado do </w:t>
      </w:r>
      <w:proofErr w:type="spellStart"/>
      <w:r w:rsidR="00874C60" w:rsidRPr="00874C60">
        <w:rPr>
          <w:rFonts w:ascii="Times New Roman" w:hAnsi="Times New Roman" w:cs="Times New Roman"/>
          <w:sz w:val="24"/>
          <w:szCs w:val="24"/>
        </w:rPr>
        <w:t>Parana</w:t>
      </w:r>
      <w:proofErr w:type="spellEnd"/>
      <w:r w:rsidR="00874C60" w:rsidRPr="00874C60">
        <w:rPr>
          <w:rFonts w:ascii="Times New Roman" w:hAnsi="Times New Roman" w:cs="Times New Roman"/>
          <w:sz w:val="24"/>
          <w:szCs w:val="24"/>
        </w:rPr>
        <w:t xml:space="preserve">, CEP: 86.380-000, sendo o Senhor Renan Cesar Cordeiro, portador da Cédula de Identidade RG nº 8.920.642-1 e do CPF nº 075.712.429-16, residente e domiciliado à Av. Vidal Lourenço, nº 270,  Distrito Industrial, na cidade de Andirá , Estado do </w:t>
      </w:r>
      <w:proofErr w:type="spellStart"/>
      <w:r w:rsidR="00874C60" w:rsidRPr="00874C60">
        <w:rPr>
          <w:rFonts w:ascii="Times New Roman" w:hAnsi="Times New Roman" w:cs="Times New Roman"/>
          <w:sz w:val="24"/>
          <w:szCs w:val="24"/>
        </w:rPr>
        <w:t>Parana</w:t>
      </w:r>
      <w:proofErr w:type="spellEnd"/>
      <w:r w:rsidR="00874C60" w:rsidRPr="00874C60">
        <w:rPr>
          <w:rFonts w:ascii="Times New Roman" w:hAnsi="Times New Roman" w:cs="Times New Roman"/>
          <w:sz w:val="24"/>
          <w:szCs w:val="24"/>
        </w:rPr>
        <w:t>, CEP: 86.380-000</w:t>
      </w:r>
      <w:r w:rsidRPr="00874C60">
        <w:rPr>
          <w:rFonts w:ascii="Times New Roman" w:eastAsia="Times New Roman" w:hAnsi="Times New Roman" w:cs="Times New Roman"/>
          <w:sz w:val="24"/>
          <w:szCs w:val="24"/>
          <w:lang w:eastAsia="pt-BR"/>
        </w:rPr>
        <w:t xml:space="preserve">, doravante denominada </w:t>
      </w:r>
      <w:r w:rsidRPr="00874C60">
        <w:rPr>
          <w:rFonts w:ascii="Times New Roman" w:eastAsia="Times New Roman" w:hAnsi="Times New Roman" w:cs="Times New Roman"/>
          <w:b/>
          <w:sz w:val="24"/>
          <w:szCs w:val="24"/>
          <w:lang w:eastAsia="pt-BR"/>
        </w:rPr>
        <w:t>DETENTORA</w:t>
      </w:r>
      <w:r w:rsidRPr="00874C60">
        <w:rPr>
          <w:rFonts w:ascii="Times New Roman" w:eastAsia="Times New Roman" w:hAnsi="Times New Roman" w:cs="Times New Roman"/>
          <w:sz w:val="24"/>
          <w:szCs w:val="24"/>
          <w:lang w:eastAsia="pt-BR"/>
        </w:rPr>
        <w:t xml:space="preserve">, obriga-se a fornecer ao Município de </w:t>
      </w:r>
      <w:proofErr w:type="spellStart"/>
      <w:r w:rsidRPr="00874C60">
        <w:rPr>
          <w:rFonts w:ascii="Times New Roman" w:eastAsia="Times New Roman" w:hAnsi="Times New Roman" w:cs="Times New Roman"/>
          <w:sz w:val="24"/>
          <w:szCs w:val="24"/>
          <w:lang w:eastAsia="pt-BR"/>
        </w:rPr>
        <w:t>Itambaracá</w:t>
      </w:r>
      <w:proofErr w:type="spellEnd"/>
      <w:r w:rsidRPr="00874C60">
        <w:rPr>
          <w:rFonts w:ascii="Times New Roman" w:eastAsia="Times New Roman" w:hAnsi="Times New Roman" w:cs="Times New Roman"/>
          <w:sz w:val="24"/>
          <w:szCs w:val="24"/>
          <w:lang w:eastAsia="pt-BR"/>
        </w:rPr>
        <w:t xml:space="preserve"> - </w:t>
      </w:r>
      <w:proofErr w:type="spellStart"/>
      <w:r w:rsidRPr="00874C60">
        <w:rPr>
          <w:rFonts w:ascii="Times New Roman" w:eastAsia="Times New Roman" w:hAnsi="Times New Roman" w:cs="Times New Roman"/>
          <w:sz w:val="24"/>
          <w:szCs w:val="24"/>
          <w:lang w:eastAsia="pt-BR"/>
        </w:rPr>
        <w:t>Pr</w:t>
      </w:r>
      <w:proofErr w:type="spellEnd"/>
      <w:r w:rsidRPr="00874C60">
        <w:rPr>
          <w:rFonts w:ascii="Times New Roman" w:eastAsia="Times New Roman" w:hAnsi="Times New Roman" w:cs="Times New Roman"/>
          <w:sz w:val="24"/>
          <w:szCs w:val="24"/>
          <w:lang w:eastAsia="pt-BR"/>
        </w:rPr>
        <w:t xml:space="preserve">, de acordo com as solicitações feitas pela </w:t>
      </w:r>
      <w:r w:rsidRPr="00874C60">
        <w:rPr>
          <w:rFonts w:ascii="Times New Roman" w:eastAsia="Times New Roman" w:hAnsi="Times New Roman" w:cs="Times New Roman"/>
          <w:b/>
          <w:sz w:val="24"/>
          <w:szCs w:val="24"/>
          <w:lang w:eastAsia="pt-BR"/>
        </w:rPr>
        <w:t>CONTRATANTE</w:t>
      </w:r>
      <w:r w:rsidRPr="00874C60">
        <w:rPr>
          <w:rFonts w:ascii="Times New Roman" w:eastAsia="Times New Roman" w:hAnsi="Times New Roman" w:cs="Times New Roman"/>
          <w:sz w:val="24"/>
          <w:szCs w:val="24"/>
          <w:lang w:eastAsia="pt-BR"/>
        </w:rPr>
        <w:t>, os itens a seguir:</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537"/>
        <w:gridCol w:w="1666"/>
        <w:gridCol w:w="1027"/>
        <w:gridCol w:w="1474"/>
        <w:gridCol w:w="1609"/>
      </w:tblGrid>
      <w:tr w:rsidR="00874C60" w:rsidRPr="00874C60" w:rsidTr="00874C60">
        <w:tc>
          <w:tcPr>
            <w:tcW w:w="716" w:type="dxa"/>
          </w:tcPr>
          <w:p w:rsidR="00874C60" w:rsidRPr="00874C60" w:rsidRDefault="00874C60" w:rsidP="00874C60">
            <w:pPr>
              <w:spacing w:after="0" w:line="240" w:lineRule="auto"/>
              <w:jc w:val="center"/>
              <w:rPr>
                <w:rFonts w:ascii="Times New Roman" w:eastAsia="Times New Roman" w:hAnsi="Times New Roman" w:cs="Times New Roman"/>
                <w:b/>
                <w:sz w:val="24"/>
                <w:szCs w:val="24"/>
                <w:lang w:eastAsia="pt-BR"/>
              </w:rPr>
            </w:pPr>
            <w:r w:rsidRPr="00874C60">
              <w:rPr>
                <w:rFonts w:ascii="Times New Roman" w:eastAsia="Times New Roman" w:hAnsi="Times New Roman" w:cs="Times New Roman"/>
                <w:b/>
                <w:sz w:val="24"/>
                <w:szCs w:val="24"/>
                <w:lang w:eastAsia="pt-BR"/>
              </w:rPr>
              <w:t>Item</w:t>
            </w:r>
          </w:p>
        </w:tc>
        <w:tc>
          <w:tcPr>
            <w:tcW w:w="3537" w:type="dxa"/>
          </w:tcPr>
          <w:p w:rsidR="00874C60" w:rsidRPr="00874C60" w:rsidRDefault="00874C60" w:rsidP="00874C60">
            <w:pPr>
              <w:spacing w:after="0" w:line="240" w:lineRule="auto"/>
              <w:jc w:val="center"/>
              <w:rPr>
                <w:rFonts w:ascii="Times New Roman" w:eastAsia="Times New Roman" w:hAnsi="Times New Roman" w:cs="Times New Roman"/>
                <w:b/>
                <w:sz w:val="24"/>
                <w:szCs w:val="24"/>
                <w:lang w:eastAsia="pt-BR"/>
              </w:rPr>
            </w:pPr>
            <w:r w:rsidRPr="00874C60">
              <w:rPr>
                <w:rFonts w:ascii="Times New Roman" w:eastAsia="Times New Roman" w:hAnsi="Times New Roman" w:cs="Times New Roman"/>
                <w:b/>
                <w:sz w:val="24"/>
                <w:szCs w:val="24"/>
                <w:lang w:eastAsia="pt-BR"/>
              </w:rPr>
              <w:t>Descrição</w:t>
            </w:r>
          </w:p>
        </w:tc>
        <w:tc>
          <w:tcPr>
            <w:tcW w:w="1666" w:type="dxa"/>
          </w:tcPr>
          <w:p w:rsidR="00874C60" w:rsidRPr="00874C60" w:rsidRDefault="00874C60" w:rsidP="00874C60">
            <w:pPr>
              <w:spacing w:after="0" w:line="240" w:lineRule="auto"/>
              <w:jc w:val="center"/>
              <w:rPr>
                <w:rFonts w:ascii="Times New Roman" w:eastAsia="Times New Roman" w:hAnsi="Times New Roman" w:cs="Times New Roman"/>
                <w:b/>
                <w:sz w:val="24"/>
                <w:szCs w:val="24"/>
                <w:lang w:eastAsia="pt-BR"/>
              </w:rPr>
            </w:pPr>
            <w:r w:rsidRPr="00874C60">
              <w:rPr>
                <w:rFonts w:ascii="Times New Roman" w:eastAsia="Times New Roman" w:hAnsi="Times New Roman" w:cs="Times New Roman"/>
                <w:b/>
                <w:sz w:val="24"/>
                <w:szCs w:val="24"/>
                <w:lang w:eastAsia="pt-BR"/>
              </w:rPr>
              <w:t>Marca</w:t>
            </w:r>
          </w:p>
        </w:tc>
        <w:tc>
          <w:tcPr>
            <w:tcW w:w="1027" w:type="dxa"/>
          </w:tcPr>
          <w:p w:rsidR="00874C60" w:rsidRPr="00874C60" w:rsidRDefault="00874C60" w:rsidP="00874C60">
            <w:pPr>
              <w:spacing w:after="0" w:line="240" w:lineRule="auto"/>
              <w:jc w:val="center"/>
              <w:rPr>
                <w:rFonts w:ascii="Times New Roman" w:eastAsia="Times New Roman" w:hAnsi="Times New Roman" w:cs="Times New Roman"/>
                <w:b/>
                <w:sz w:val="24"/>
                <w:szCs w:val="24"/>
                <w:lang w:eastAsia="pt-BR"/>
              </w:rPr>
            </w:pPr>
            <w:r w:rsidRPr="00874C60">
              <w:rPr>
                <w:rFonts w:ascii="Times New Roman" w:eastAsia="Times New Roman" w:hAnsi="Times New Roman" w:cs="Times New Roman"/>
                <w:b/>
                <w:sz w:val="24"/>
                <w:szCs w:val="24"/>
                <w:lang w:eastAsia="pt-BR"/>
              </w:rPr>
              <w:t>Quant.</w:t>
            </w:r>
          </w:p>
        </w:tc>
        <w:tc>
          <w:tcPr>
            <w:tcW w:w="1474" w:type="dxa"/>
          </w:tcPr>
          <w:p w:rsidR="00874C60" w:rsidRPr="00874C60" w:rsidRDefault="00874C60" w:rsidP="00874C60">
            <w:pPr>
              <w:spacing w:after="0" w:line="240" w:lineRule="auto"/>
              <w:jc w:val="center"/>
              <w:rPr>
                <w:rFonts w:ascii="Times New Roman" w:eastAsia="Times New Roman" w:hAnsi="Times New Roman" w:cs="Times New Roman"/>
                <w:b/>
                <w:sz w:val="24"/>
                <w:szCs w:val="24"/>
                <w:lang w:eastAsia="pt-BR"/>
              </w:rPr>
            </w:pPr>
            <w:r w:rsidRPr="00874C60">
              <w:rPr>
                <w:rFonts w:ascii="Times New Roman" w:eastAsia="Times New Roman" w:hAnsi="Times New Roman" w:cs="Times New Roman"/>
                <w:b/>
                <w:sz w:val="24"/>
                <w:szCs w:val="24"/>
                <w:lang w:eastAsia="pt-BR"/>
              </w:rPr>
              <w:t>Valor Unit.</w:t>
            </w:r>
          </w:p>
        </w:tc>
        <w:tc>
          <w:tcPr>
            <w:tcW w:w="1609" w:type="dxa"/>
          </w:tcPr>
          <w:p w:rsidR="00874C60" w:rsidRPr="00874C60" w:rsidRDefault="00874C60" w:rsidP="00874C60">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74C60">
              <w:rPr>
                <w:rFonts w:ascii="Times New Roman" w:eastAsia="Times New Roman" w:hAnsi="Times New Roman" w:cs="Times New Roman"/>
                <w:b/>
                <w:sz w:val="24"/>
                <w:szCs w:val="24"/>
                <w:lang w:eastAsia="pt-BR"/>
              </w:rPr>
              <w:t>Valor. Total</w:t>
            </w:r>
          </w:p>
        </w:tc>
      </w:tr>
      <w:tr w:rsidR="00874C60" w:rsidRPr="00874C60" w:rsidTr="00874C60">
        <w:tc>
          <w:tcPr>
            <w:tcW w:w="716"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fldChar w:fldCharType="begin"/>
            </w:r>
            <w:r w:rsidRPr="00874C60">
              <w:rPr>
                <w:rFonts w:ascii="Times New Roman" w:eastAsia="Times New Roman" w:hAnsi="Times New Roman" w:cs="Times New Roman"/>
                <w:sz w:val="24"/>
                <w:szCs w:val="24"/>
                <w:lang w:eastAsia="pt-BR"/>
              </w:rPr>
              <w:instrText xml:space="preserve"> MERGEFIELD "SequenciaItem_DentroDeTabela" </w:instrText>
            </w:r>
            <w:r w:rsidRPr="00874C60">
              <w:rPr>
                <w:rFonts w:ascii="Times New Roman" w:eastAsia="Times New Roman" w:hAnsi="Times New Roman" w:cs="Times New Roman"/>
                <w:sz w:val="24"/>
                <w:szCs w:val="24"/>
                <w:lang w:eastAsia="pt-BR"/>
              </w:rPr>
              <w:fldChar w:fldCharType="separate"/>
            </w:r>
            <w:r w:rsidRPr="00874C60">
              <w:rPr>
                <w:rFonts w:ascii="Times New Roman" w:eastAsia="Times New Roman" w:hAnsi="Times New Roman" w:cs="Times New Roman"/>
                <w:sz w:val="24"/>
                <w:szCs w:val="24"/>
                <w:lang w:eastAsia="pt-BR"/>
              </w:rPr>
              <w:t>35</w:t>
            </w:r>
            <w:r w:rsidRPr="00874C60">
              <w:rPr>
                <w:rFonts w:ascii="Times New Roman" w:eastAsia="Times New Roman" w:hAnsi="Times New Roman" w:cs="Times New Roman"/>
                <w:sz w:val="24"/>
                <w:szCs w:val="24"/>
                <w:lang w:eastAsia="pt-BR"/>
              </w:rPr>
              <w:fldChar w:fldCharType="end"/>
            </w:r>
          </w:p>
        </w:tc>
        <w:tc>
          <w:tcPr>
            <w:tcW w:w="3537"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fldChar w:fldCharType="begin"/>
            </w:r>
            <w:r w:rsidRPr="00874C60">
              <w:rPr>
                <w:rFonts w:ascii="Times New Roman" w:eastAsia="Times New Roman" w:hAnsi="Times New Roman" w:cs="Times New Roman"/>
                <w:sz w:val="24"/>
                <w:szCs w:val="24"/>
                <w:lang w:eastAsia="pt-BR"/>
              </w:rPr>
              <w:instrText xml:space="preserve"> MERGEFIELD "ItensDaLicitação_DentroDeTabela" </w:instrText>
            </w:r>
            <w:r w:rsidRPr="00874C60">
              <w:rPr>
                <w:rFonts w:ascii="Times New Roman" w:eastAsia="Times New Roman" w:hAnsi="Times New Roman" w:cs="Times New Roman"/>
                <w:sz w:val="24"/>
                <w:szCs w:val="24"/>
                <w:lang w:eastAsia="pt-BR"/>
              </w:rPr>
              <w:fldChar w:fldCharType="separate"/>
            </w:r>
            <w:r w:rsidRPr="00874C60">
              <w:rPr>
                <w:rFonts w:ascii="Times New Roman" w:eastAsia="Times New Roman" w:hAnsi="Times New Roman" w:cs="Times New Roman"/>
                <w:sz w:val="24"/>
                <w:szCs w:val="24"/>
                <w:lang w:eastAsia="pt-BR"/>
              </w:rPr>
              <w:t>ÁGUA SANITÁRIA, composta de solução aquosa à base de cloro, hipoclorito de sódio, hidróxido de sódio, água e essência; teor de cloro ativo 2,0 a 2,5, em frasco plástico com 1 litro.</w:t>
            </w:r>
          </w:p>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fldChar w:fldCharType="end"/>
            </w:r>
          </w:p>
        </w:tc>
        <w:tc>
          <w:tcPr>
            <w:tcW w:w="1666"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fldChar w:fldCharType="begin"/>
            </w:r>
            <w:r w:rsidRPr="00874C60">
              <w:rPr>
                <w:rFonts w:ascii="Times New Roman" w:eastAsia="Times New Roman" w:hAnsi="Times New Roman" w:cs="Times New Roman"/>
                <w:sz w:val="24"/>
                <w:szCs w:val="24"/>
                <w:lang w:eastAsia="pt-BR"/>
              </w:rPr>
              <w:instrText xml:space="preserve"> MERGEFIELD "ItensDaLicitação_DentroDeTabela" </w:instrText>
            </w:r>
            <w:r w:rsidRPr="00874C60">
              <w:rPr>
                <w:rFonts w:ascii="Times New Roman" w:eastAsia="Times New Roman" w:hAnsi="Times New Roman" w:cs="Times New Roman"/>
                <w:sz w:val="24"/>
                <w:szCs w:val="24"/>
                <w:lang w:eastAsia="pt-BR"/>
              </w:rPr>
              <w:fldChar w:fldCharType="separate"/>
            </w:r>
            <w:r w:rsidRPr="00874C60">
              <w:rPr>
                <w:rFonts w:ascii="Times New Roman" w:eastAsia="Times New Roman" w:hAnsi="Times New Roman" w:cs="Times New Roman"/>
                <w:sz w:val="24"/>
                <w:szCs w:val="24"/>
                <w:lang w:eastAsia="pt-BR"/>
              </w:rPr>
              <w:t>AYLAG</w:t>
            </w:r>
            <w:r w:rsidRPr="00874C60">
              <w:rPr>
                <w:rFonts w:ascii="Times New Roman" w:eastAsia="Times New Roman" w:hAnsi="Times New Roman" w:cs="Times New Roman"/>
                <w:sz w:val="24"/>
                <w:szCs w:val="24"/>
                <w:lang w:eastAsia="pt-BR"/>
              </w:rPr>
              <w:fldChar w:fldCharType="end"/>
            </w:r>
          </w:p>
        </w:tc>
        <w:tc>
          <w:tcPr>
            <w:tcW w:w="1027"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fldChar w:fldCharType="begin"/>
            </w:r>
            <w:r w:rsidRPr="00874C60">
              <w:rPr>
                <w:rFonts w:ascii="Times New Roman" w:eastAsia="Times New Roman" w:hAnsi="Times New Roman" w:cs="Times New Roman"/>
                <w:sz w:val="24"/>
                <w:szCs w:val="24"/>
                <w:lang w:eastAsia="pt-BR"/>
              </w:rPr>
              <w:instrText xml:space="preserve"> MERGEFIELD "QuantidadeDosItens_DentroDeTabela" </w:instrText>
            </w:r>
            <w:r w:rsidRPr="00874C60">
              <w:rPr>
                <w:rFonts w:ascii="Times New Roman" w:eastAsia="Times New Roman" w:hAnsi="Times New Roman" w:cs="Times New Roman"/>
                <w:sz w:val="24"/>
                <w:szCs w:val="24"/>
                <w:lang w:eastAsia="pt-BR"/>
              </w:rPr>
              <w:fldChar w:fldCharType="separate"/>
            </w:r>
            <w:r w:rsidRPr="00874C60">
              <w:rPr>
                <w:rFonts w:ascii="Times New Roman" w:eastAsia="Times New Roman" w:hAnsi="Times New Roman" w:cs="Times New Roman"/>
                <w:sz w:val="24"/>
                <w:szCs w:val="24"/>
                <w:lang w:eastAsia="pt-BR"/>
              </w:rPr>
              <w:t>2.486,00</w:t>
            </w:r>
            <w:r w:rsidRPr="00874C60">
              <w:rPr>
                <w:rFonts w:ascii="Times New Roman" w:eastAsia="Times New Roman" w:hAnsi="Times New Roman" w:cs="Times New Roman"/>
                <w:sz w:val="24"/>
                <w:szCs w:val="24"/>
                <w:lang w:eastAsia="pt-BR"/>
              </w:rPr>
              <w:fldChar w:fldCharType="end"/>
            </w:r>
          </w:p>
        </w:tc>
        <w:tc>
          <w:tcPr>
            <w:tcW w:w="1474"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fldChar w:fldCharType="begin"/>
            </w:r>
            <w:r w:rsidRPr="00874C60">
              <w:rPr>
                <w:rFonts w:ascii="Times New Roman" w:eastAsia="Times New Roman" w:hAnsi="Times New Roman" w:cs="Times New Roman"/>
                <w:sz w:val="24"/>
                <w:szCs w:val="24"/>
                <w:lang w:eastAsia="pt-BR"/>
              </w:rPr>
              <w:instrText xml:space="preserve"> MERGEFIELD "ValorUnitário_DentroDeTabela" </w:instrText>
            </w:r>
            <w:r w:rsidRPr="00874C60">
              <w:rPr>
                <w:rFonts w:ascii="Times New Roman" w:eastAsia="Times New Roman" w:hAnsi="Times New Roman" w:cs="Times New Roman"/>
                <w:sz w:val="24"/>
                <w:szCs w:val="24"/>
                <w:lang w:eastAsia="pt-BR"/>
              </w:rPr>
              <w:fldChar w:fldCharType="separate"/>
            </w:r>
            <w:r w:rsidRPr="00874C60">
              <w:rPr>
                <w:rFonts w:ascii="Times New Roman" w:eastAsia="Times New Roman" w:hAnsi="Times New Roman" w:cs="Times New Roman"/>
                <w:sz w:val="24"/>
                <w:szCs w:val="24"/>
                <w:lang w:eastAsia="pt-BR"/>
              </w:rPr>
              <w:t>R$ 1,200</w:t>
            </w:r>
            <w:r w:rsidRPr="00874C60">
              <w:rPr>
                <w:rFonts w:ascii="Times New Roman" w:eastAsia="Times New Roman" w:hAnsi="Times New Roman" w:cs="Times New Roman"/>
                <w:sz w:val="24"/>
                <w:szCs w:val="24"/>
                <w:lang w:eastAsia="pt-BR"/>
              </w:rPr>
              <w:fldChar w:fldCharType="end"/>
            </w:r>
          </w:p>
        </w:tc>
        <w:tc>
          <w:tcPr>
            <w:tcW w:w="1609" w:type="dxa"/>
          </w:tcPr>
          <w:p w:rsidR="00874C60" w:rsidRPr="00874C60" w:rsidRDefault="00874C60" w:rsidP="00874C60">
            <w:pPr>
              <w:spacing w:after="0" w:line="240" w:lineRule="auto"/>
              <w:ind w:right="72"/>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fldChar w:fldCharType="begin"/>
            </w:r>
            <w:r w:rsidRPr="00874C60">
              <w:rPr>
                <w:rFonts w:ascii="Times New Roman" w:eastAsia="Times New Roman" w:hAnsi="Times New Roman" w:cs="Times New Roman"/>
                <w:sz w:val="24"/>
                <w:szCs w:val="24"/>
                <w:lang w:eastAsia="pt-BR"/>
              </w:rPr>
              <w:instrText xml:space="preserve"> MERGEFIELD "ValorTotal_DentroDeTabela" </w:instrText>
            </w:r>
            <w:r w:rsidRPr="00874C60">
              <w:rPr>
                <w:rFonts w:ascii="Times New Roman" w:eastAsia="Times New Roman" w:hAnsi="Times New Roman" w:cs="Times New Roman"/>
                <w:sz w:val="24"/>
                <w:szCs w:val="24"/>
                <w:lang w:eastAsia="pt-BR"/>
              </w:rPr>
              <w:fldChar w:fldCharType="separate"/>
            </w:r>
            <w:r w:rsidRPr="00874C60">
              <w:rPr>
                <w:rFonts w:ascii="Times New Roman" w:eastAsia="Times New Roman" w:hAnsi="Times New Roman" w:cs="Times New Roman"/>
                <w:sz w:val="24"/>
                <w:szCs w:val="24"/>
                <w:lang w:eastAsia="pt-BR"/>
              </w:rPr>
              <w:t>R$ 2.983,200</w:t>
            </w:r>
            <w:r w:rsidRPr="00874C60">
              <w:rPr>
                <w:rFonts w:ascii="Times New Roman" w:eastAsia="Times New Roman" w:hAnsi="Times New Roman" w:cs="Times New Roman"/>
                <w:sz w:val="24"/>
                <w:szCs w:val="24"/>
                <w:lang w:eastAsia="pt-BR"/>
              </w:rPr>
              <w:fldChar w:fldCharType="end"/>
            </w:r>
          </w:p>
        </w:tc>
      </w:tr>
      <w:tr w:rsidR="00874C60" w:rsidRPr="00874C60" w:rsidTr="00874C60">
        <w:tc>
          <w:tcPr>
            <w:tcW w:w="716"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39</w:t>
            </w:r>
          </w:p>
        </w:tc>
        <w:tc>
          <w:tcPr>
            <w:tcW w:w="3537"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 xml:space="preserve">CERA, INCOLOR Tipo líquida. Composição: cera de carnaúba, parafina, resina </w:t>
            </w:r>
            <w:proofErr w:type="spellStart"/>
            <w:r w:rsidRPr="00874C60">
              <w:rPr>
                <w:rFonts w:ascii="Times New Roman" w:eastAsia="Times New Roman" w:hAnsi="Times New Roman" w:cs="Times New Roman"/>
                <w:sz w:val="24"/>
                <w:szCs w:val="24"/>
                <w:lang w:eastAsia="pt-BR"/>
              </w:rPr>
              <w:t>fumárica</w:t>
            </w:r>
            <w:proofErr w:type="spellEnd"/>
            <w:r w:rsidRPr="00874C60">
              <w:rPr>
                <w:rFonts w:ascii="Times New Roman" w:eastAsia="Times New Roman" w:hAnsi="Times New Roman" w:cs="Times New Roman"/>
                <w:sz w:val="24"/>
                <w:szCs w:val="24"/>
                <w:lang w:eastAsia="pt-BR"/>
              </w:rPr>
              <w:t xml:space="preserve">, cera polietileno, emulsificante, coadjuvante, fragrância, pigmento 1.2, benzisotiazolin-3-ona e água. Aplicação em no mínimo: pisos cerâmicos, </w:t>
            </w:r>
            <w:proofErr w:type="spellStart"/>
            <w:r w:rsidRPr="00874C60">
              <w:rPr>
                <w:rFonts w:ascii="Times New Roman" w:eastAsia="Times New Roman" w:hAnsi="Times New Roman" w:cs="Times New Roman"/>
                <w:sz w:val="24"/>
                <w:szCs w:val="24"/>
                <w:lang w:eastAsia="pt-BR"/>
              </w:rPr>
              <w:t>sintecados</w:t>
            </w:r>
            <w:proofErr w:type="spellEnd"/>
            <w:r w:rsidRPr="00874C60">
              <w:rPr>
                <w:rFonts w:ascii="Times New Roman" w:eastAsia="Times New Roman" w:hAnsi="Times New Roman" w:cs="Times New Roman"/>
                <w:sz w:val="24"/>
                <w:szCs w:val="24"/>
                <w:lang w:eastAsia="pt-BR"/>
              </w:rPr>
              <w:t xml:space="preserve">, madeiras, mármore e </w:t>
            </w:r>
            <w:proofErr w:type="spellStart"/>
            <w:r w:rsidRPr="00874C60">
              <w:rPr>
                <w:rFonts w:ascii="Times New Roman" w:eastAsia="Times New Roman" w:hAnsi="Times New Roman" w:cs="Times New Roman"/>
                <w:sz w:val="24"/>
                <w:szCs w:val="24"/>
                <w:lang w:eastAsia="pt-BR"/>
              </w:rPr>
              <w:t>paviflex</w:t>
            </w:r>
            <w:proofErr w:type="spellEnd"/>
            <w:r w:rsidRPr="00874C60">
              <w:rPr>
                <w:rFonts w:ascii="Times New Roman" w:eastAsia="Times New Roman" w:hAnsi="Times New Roman" w:cs="Times New Roman"/>
                <w:sz w:val="24"/>
                <w:szCs w:val="24"/>
                <w:lang w:eastAsia="pt-BR"/>
              </w:rPr>
              <w:t xml:space="preserve">. Frasco de no mínimo 750 ml. </w:t>
            </w:r>
          </w:p>
          <w:p w:rsidR="00874C60" w:rsidRPr="00874C60" w:rsidRDefault="00874C60" w:rsidP="00874C60">
            <w:pPr>
              <w:spacing w:after="0" w:line="240" w:lineRule="auto"/>
              <w:rPr>
                <w:rFonts w:ascii="Times New Roman" w:eastAsia="Times New Roman" w:hAnsi="Times New Roman" w:cs="Times New Roman"/>
                <w:sz w:val="24"/>
                <w:szCs w:val="24"/>
                <w:lang w:eastAsia="pt-BR"/>
              </w:rPr>
            </w:pPr>
          </w:p>
        </w:tc>
        <w:tc>
          <w:tcPr>
            <w:tcW w:w="1666"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GUANABARA</w:t>
            </w:r>
          </w:p>
        </w:tc>
        <w:tc>
          <w:tcPr>
            <w:tcW w:w="1027"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120,00</w:t>
            </w:r>
          </w:p>
        </w:tc>
        <w:tc>
          <w:tcPr>
            <w:tcW w:w="1474"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R$ 3,190</w:t>
            </w:r>
          </w:p>
        </w:tc>
        <w:tc>
          <w:tcPr>
            <w:tcW w:w="1609" w:type="dxa"/>
          </w:tcPr>
          <w:p w:rsidR="00874C60" w:rsidRPr="00874C60" w:rsidRDefault="00874C60" w:rsidP="00874C60">
            <w:pPr>
              <w:spacing w:after="0" w:line="240" w:lineRule="auto"/>
              <w:ind w:right="72"/>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R$ 382,800</w:t>
            </w:r>
          </w:p>
        </w:tc>
      </w:tr>
      <w:tr w:rsidR="00874C60" w:rsidRPr="00874C60" w:rsidTr="00874C60">
        <w:tc>
          <w:tcPr>
            <w:tcW w:w="716"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40</w:t>
            </w:r>
          </w:p>
        </w:tc>
        <w:tc>
          <w:tcPr>
            <w:tcW w:w="3537"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 xml:space="preserve">CERA, CORES VARIADAS.  </w:t>
            </w:r>
            <w:proofErr w:type="gramStart"/>
            <w:r w:rsidRPr="00874C60">
              <w:rPr>
                <w:rFonts w:ascii="Times New Roman" w:eastAsia="Times New Roman" w:hAnsi="Times New Roman" w:cs="Times New Roman"/>
                <w:sz w:val="24"/>
                <w:szCs w:val="24"/>
                <w:lang w:eastAsia="pt-BR"/>
              </w:rPr>
              <w:t>Tipo líquida</w:t>
            </w:r>
            <w:proofErr w:type="gramEnd"/>
            <w:r w:rsidRPr="00874C60">
              <w:rPr>
                <w:rFonts w:ascii="Times New Roman" w:eastAsia="Times New Roman" w:hAnsi="Times New Roman" w:cs="Times New Roman"/>
                <w:sz w:val="24"/>
                <w:szCs w:val="24"/>
                <w:lang w:eastAsia="pt-BR"/>
              </w:rPr>
              <w:t xml:space="preserve">. Composição: cera de carnaúba, parafina, resina </w:t>
            </w:r>
            <w:proofErr w:type="spellStart"/>
            <w:r w:rsidRPr="00874C60">
              <w:rPr>
                <w:rFonts w:ascii="Times New Roman" w:eastAsia="Times New Roman" w:hAnsi="Times New Roman" w:cs="Times New Roman"/>
                <w:sz w:val="24"/>
                <w:szCs w:val="24"/>
                <w:lang w:eastAsia="pt-BR"/>
              </w:rPr>
              <w:t>fumárica</w:t>
            </w:r>
            <w:proofErr w:type="spellEnd"/>
            <w:r w:rsidRPr="00874C60">
              <w:rPr>
                <w:rFonts w:ascii="Times New Roman" w:eastAsia="Times New Roman" w:hAnsi="Times New Roman" w:cs="Times New Roman"/>
                <w:sz w:val="24"/>
                <w:szCs w:val="24"/>
                <w:lang w:eastAsia="pt-BR"/>
              </w:rPr>
              <w:t xml:space="preserve">, cera polietileno, emulsificante, coadjuvante, fragrância, pigmento 1.2, benzisotiazolin-3-ona e água. Aplicação em no mínimo: pisos cerâmicos, </w:t>
            </w:r>
            <w:proofErr w:type="spellStart"/>
            <w:r w:rsidRPr="00874C60">
              <w:rPr>
                <w:rFonts w:ascii="Times New Roman" w:eastAsia="Times New Roman" w:hAnsi="Times New Roman" w:cs="Times New Roman"/>
                <w:sz w:val="24"/>
                <w:szCs w:val="24"/>
                <w:lang w:eastAsia="pt-BR"/>
              </w:rPr>
              <w:t>sintecados</w:t>
            </w:r>
            <w:proofErr w:type="spellEnd"/>
            <w:r w:rsidRPr="00874C60">
              <w:rPr>
                <w:rFonts w:ascii="Times New Roman" w:eastAsia="Times New Roman" w:hAnsi="Times New Roman" w:cs="Times New Roman"/>
                <w:sz w:val="24"/>
                <w:szCs w:val="24"/>
                <w:lang w:eastAsia="pt-BR"/>
              </w:rPr>
              <w:t>, madeiras, mármore e Paviflex. Frasco de no mínimo 750 ml.</w:t>
            </w:r>
          </w:p>
          <w:p w:rsidR="00874C60" w:rsidRPr="00874C60" w:rsidRDefault="00874C60" w:rsidP="00874C60">
            <w:pPr>
              <w:spacing w:after="0" w:line="240" w:lineRule="auto"/>
              <w:rPr>
                <w:rFonts w:ascii="Times New Roman" w:eastAsia="Times New Roman" w:hAnsi="Times New Roman" w:cs="Times New Roman"/>
                <w:sz w:val="24"/>
                <w:szCs w:val="24"/>
                <w:lang w:eastAsia="pt-BR"/>
              </w:rPr>
            </w:pPr>
          </w:p>
        </w:tc>
        <w:tc>
          <w:tcPr>
            <w:tcW w:w="1666"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GUANABARA</w:t>
            </w:r>
          </w:p>
        </w:tc>
        <w:tc>
          <w:tcPr>
            <w:tcW w:w="1027"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70,00</w:t>
            </w:r>
          </w:p>
        </w:tc>
        <w:tc>
          <w:tcPr>
            <w:tcW w:w="1474"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R$ 3,190</w:t>
            </w:r>
          </w:p>
        </w:tc>
        <w:tc>
          <w:tcPr>
            <w:tcW w:w="1609" w:type="dxa"/>
          </w:tcPr>
          <w:p w:rsidR="00874C60" w:rsidRPr="00874C60" w:rsidRDefault="00874C60" w:rsidP="00874C60">
            <w:pPr>
              <w:spacing w:after="0" w:line="240" w:lineRule="auto"/>
              <w:ind w:right="72"/>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R$ 223,300</w:t>
            </w:r>
          </w:p>
        </w:tc>
      </w:tr>
      <w:tr w:rsidR="00874C60" w:rsidRPr="00874C60" w:rsidTr="00874C60">
        <w:tc>
          <w:tcPr>
            <w:tcW w:w="716"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50</w:t>
            </w:r>
          </w:p>
        </w:tc>
        <w:tc>
          <w:tcPr>
            <w:tcW w:w="3537"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ESPONJA DE LÃ DE</w:t>
            </w:r>
            <w:proofErr w:type="gramStart"/>
            <w:r w:rsidRPr="00874C60">
              <w:rPr>
                <w:rFonts w:ascii="Times New Roman" w:eastAsia="Times New Roman" w:hAnsi="Times New Roman" w:cs="Times New Roman"/>
                <w:sz w:val="24"/>
                <w:szCs w:val="24"/>
                <w:lang w:eastAsia="pt-BR"/>
              </w:rPr>
              <w:t xml:space="preserve">  </w:t>
            </w:r>
            <w:proofErr w:type="gramEnd"/>
            <w:r w:rsidRPr="00874C60">
              <w:rPr>
                <w:rFonts w:ascii="Times New Roman" w:eastAsia="Times New Roman" w:hAnsi="Times New Roman" w:cs="Times New Roman"/>
                <w:sz w:val="24"/>
                <w:szCs w:val="24"/>
                <w:lang w:eastAsia="pt-BR"/>
              </w:rPr>
              <w:t xml:space="preserve">AÇO,  formato  retangular, própria para lavagem de louças e objetos de alumínio, textura  macia  e  isenta  de  sinais  de  oxidação,  medindo,  no  mínimo, 100x75. Composição: lã de aço carbono. Em pacotes de 60 g com </w:t>
            </w:r>
            <w:proofErr w:type="gramStart"/>
            <w:r w:rsidRPr="00874C60">
              <w:rPr>
                <w:rFonts w:ascii="Times New Roman" w:eastAsia="Times New Roman" w:hAnsi="Times New Roman" w:cs="Times New Roman"/>
                <w:sz w:val="24"/>
                <w:szCs w:val="24"/>
                <w:lang w:eastAsia="pt-BR"/>
              </w:rPr>
              <w:t>8</w:t>
            </w:r>
            <w:proofErr w:type="gramEnd"/>
            <w:r w:rsidRPr="00874C60">
              <w:rPr>
                <w:rFonts w:ascii="Times New Roman" w:eastAsia="Times New Roman" w:hAnsi="Times New Roman" w:cs="Times New Roman"/>
                <w:sz w:val="24"/>
                <w:szCs w:val="24"/>
                <w:lang w:eastAsia="pt-BR"/>
              </w:rPr>
              <w:t xml:space="preserve"> unidades cada.</w:t>
            </w:r>
          </w:p>
          <w:p w:rsidR="00874C60" w:rsidRPr="00874C60" w:rsidRDefault="00874C60" w:rsidP="00874C60">
            <w:pPr>
              <w:spacing w:after="0" w:line="240" w:lineRule="auto"/>
              <w:rPr>
                <w:rFonts w:ascii="Times New Roman" w:eastAsia="Times New Roman" w:hAnsi="Times New Roman" w:cs="Times New Roman"/>
                <w:sz w:val="24"/>
                <w:szCs w:val="24"/>
                <w:lang w:eastAsia="pt-BR"/>
              </w:rPr>
            </w:pPr>
          </w:p>
        </w:tc>
        <w:tc>
          <w:tcPr>
            <w:tcW w:w="1666"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ASSOLAN</w:t>
            </w:r>
          </w:p>
        </w:tc>
        <w:tc>
          <w:tcPr>
            <w:tcW w:w="1027"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225,00</w:t>
            </w:r>
          </w:p>
        </w:tc>
        <w:tc>
          <w:tcPr>
            <w:tcW w:w="1474"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R$ 1,120</w:t>
            </w:r>
          </w:p>
        </w:tc>
        <w:tc>
          <w:tcPr>
            <w:tcW w:w="1609" w:type="dxa"/>
          </w:tcPr>
          <w:p w:rsidR="00874C60" w:rsidRPr="00874C60" w:rsidRDefault="00874C60" w:rsidP="00874C60">
            <w:pPr>
              <w:spacing w:after="0" w:line="240" w:lineRule="auto"/>
              <w:ind w:right="72"/>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R$ 252,000</w:t>
            </w:r>
          </w:p>
        </w:tc>
      </w:tr>
      <w:tr w:rsidR="00874C60" w:rsidRPr="00874C60" w:rsidTr="00874C60">
        <w:tc>
          <w:tcPr>
            <w:tcW w:w="716"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51</w:t>
            </w:r>
          </w:p>
        </w:tc>
        <w:tc>
          <w:tcPr>
            <w:tcW w:w="3537"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ESPONJA DE AÇO para limpeza pesada (palha de aço fina) nº 0-25g, aplicação limpeza em geral.</w:t>
            </w:r>
          </w:p>
          <w:p w:rsidR="00874C60" w:rsidRPr="00874C60" w:rsidRDefault="00874C60" w:rsidP="00874C60">
            <w:pPr>
              <w:spacing w:after="0" w:line="240" w:lineRule="auto"/>
              <w:rPr>
                <w:rFonts w:ascii="Times New Roman" w:eastAsia="Times New Roman" w:hAnsi="Times New Roman" w:cs="Times New Roman"/>
                <w:sz w:val="24"/>
                <w:szCs w:val="24"/>
                <w:lang w:eastAsia="pt-BR"/>
              </w:rPr>
            </w:pPr>
          </w:p>
        </w:tc>
        <w:tc>
          <w:tcPr>
            <w:tcW w:w="1666"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ASSOLAN</w:t>
            </w:r>
          </w:p>
        </w:tc>
        <w:tc>
          <w:tcPr>
            <w:tcW w:w="1027"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104,00</w:t>
            </w:r>
          </w:p>
        </w:tc>
        <w:tc>
          <w:tcPr>
            <w:tcW w:w="1474"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R$ 0,880</w:t>
            </w:r>
          </w:p>
        </w:tc>
        <w:tc>
          <w:tcPr>
            <w:tcW w:w="1609" w:type="dxa"/>
          </w:tcPr>
          <w:p w:rsidR="00874C60" w:rsidRPr="00874C60" w:rsidRDefault="00874C60" w:rsidP="00874C60">
            <w:pPr>
              <w:spacing w:after="0" w:line="240" w:lineRule="auto"/>
              <w:ind w:right="72"/>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R$ 91,520</w:t>
            </w:r>
          </w:p>
        </w:tc>
      </w:tr>
      <w:tr w:rsidR="00874C60" w:rsidRPr="00874C60" w:rsidTr="00874C60">
        <w:tc>
          <w:tcPr>
            <w:tcW w:w="716"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55</w:t>
            </w:r>
          </w:p>
        </w:tc>
        <w:tc>
          <w:tcPr>
            <w:tcW w:w="3537"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 xml:space="preserve">INSETICIDA DOMÉSTICO aerossol, </w:t>
            </w:r>
            <w:proofErr w:type="spellStart"/>
            <w:r w:rsidRPr="00874C60">
              <w:rPr>
                <w:rFonts w:ascii="Times New Roman" w:eastAsia="Times New Roman" w:hAnsi="Times New Roman" w:cs="Times New Roman"/>
                <w:sz w:val="24"/>
                <w:szCs w:val="24"/>
                <w:lang w:eastAsia="pt-BR"/>
              </w:rPr>
              <w:t>multi-insetitica</w:t>
            </w:r>
            <w:proofErr w:type="spellEnd"/>
            <w:r w:rsidRPr="00874C60">
              <w:rPr>
                <w:rFonts w:ascii="Times New Roman" w:eastAsia="Times New Roman" w:hAnsi="Times New Roman" w:cs="Times New Roman"/>
                <w:sz w:val="24"/>
                <w:szCs w:val="24"/>
                <w:lang w:eastAsia="pt-BR"/>
              </w:rPr>
              <w:t>, ingredientes ativos (</w:t>
            </w:r>
            <w:proofErr w:type="spellStart"/>
            <w:r w:rsidRPr="00874C60">
              <w:rPr>
                <w:rFonts w:ascii="Times New Roman" w:eastAsia="Times New Roman" w:hAnsi="Times New Roman" w:cs="Times New Roman"/>
                <w:sz w:val="24"/>
                <w:szCs w:val="24"/>
                <w:lang w:eastAsia="pt-BR"/>
              </w:rPr>
              <w:t>imiprotrina</w:t>
            </w:r>
            <w:proofErr w:type="spellEnd"/>
            <w:r w:rsidRPr="00874C60">
              <w:rPr>
                <w:rFonts w:ascii="Times New Roman" w:eastAsia="Times New Roman" w:hAnsi="Times New Roman" w:cs="Times New Roman"/>
                <w:sz w:val="24"/>
                <w:szCs w:val="24"/>
                <w:lang w:eastAsia="pt-BR"/>
              </w:rPr>
              <w:t xml:space="preserve"> 0,020%, </w:t>
            </w:r>
            <w:proofErr w:type="spellStart"/>
            <w:r w:rsidRPr="00874C60">
              <w:rPr>
                <w:rFonts w:ascii="Times New Roman" w:eastAsia="Times New Roman" w:hAnsi="Times New Roman" w:cs="Times New Roman"/>
                <w:sz w:val="24"/>
                <w:szCs w:val="24"/>
                <w:lang w:eastAsia="pt-BR"/>
              </w:rPr>
              <w:t>permetrina</w:t>
            </w:r>
            <w:proofErr w:type="spellEnd"/>
            <w:r w:rsidRPr="00874C60">
              <w:rPr>
                <w:rFonts w:ascii="Times New Roman" w:eastAsia="Times New Roman" w:hAnsi="Times New Roman" w:cs="Times New Roman"/>
                <w:sz w:val="24"/>
                <w:szCs w:val="24"/>
                <w:lang w:eastAsia="pt-BR"/>
              </w:rPr>
              <w:t xml:space="preserve"> 0,050%, </w:t>
            </w:r>
            <w:proofErr w:type="spellStart"/>
            <w:r w:rsidRPr="00874C60">
              <w:rPr>
                <w:rFonts w:ascii="Times New Roman" w:eastAsia="Times New Roman" w:hAnsi="Times New Roman" w:cs="Times New Roman"/>
                <w:sz w:val="24"/>
                <w:szCs w:val="24"/>
                <w:lang w:eastAsia="pt-BR"/>
              </w:rPr>
              <w:t>esbiotrina</w:t>
            </w:r>
            <w:proofErr w:type="spellEnd"/>
            <w:r w:rsidRPr="00874C60">
              <w:rPr>
                <w:rFonts w:ascii="Times New Roman" w:eastAsia="Times New Roman" w:hAnsi="Times New Roman" w:cs="Times New Roman"/>
                <w:sz w:val="24"/>
                <w:szCs w:val="24"/>
                <w:lang w:eastAsia="pt-BR"/>
              </w:rPr>
              <w:t xml:space="preserve"> 0,100%), solvente, antioxidante, emulsificante, veículo e propelentes. Embalado em frasco metálico com no mínimo </w:t>
            </w:r>
            <w:proofErr w:type="gramStart"/>
            <w:r w:rsidRPr="00874C60">
              <w:rPr>
                <w:rFonts w:ascii="Times New Roman" w:eastAsia="Times New Roman" w:hAnsi="Times New Roman" w:cs="Times New Roman"/>
                <w:sz w:val="24"/>
                <w:szCs w:val="24"/>
                <w:lang w:eastAsia="pt-BR"/>
              </w:rPr>
              <w:t>300ml</w:t>
            </w:r>
            <w:proofErr w:type="gramEnd"/>
            <w:r w:rsidRPr="00874C60">
              <w:rPr>
                <w:rFonts w:ascii="Times New Roman" w:eastAsia="Times New Roman" w:hAnsi="Times New Roman" w:cs="Times New Roman"/>
                <w:sz w:val="24"/>
                <w:szCs w:val="24"/>
                <w:lang w:eastAsia="pt-BR"/>
              </w:rPr>
              <w:t>. Isento de CFC, sem espuma, nome do fabricante, data de fabricação e prazo de validade registro do ministério da saúde.</w:t>
            </w:r>
          </w:p>
          <w:p w:rsidR="00874C60" w:rsidRPr="00874C60" w:rsidRDefault="00874C60" w:rsidP="00874C60">
            <w:pPr>
              <w:spacing w:after="0" w:line="240" w:lineRule="auto"/>
              <w:rPr>
                <w:rFonts w:ascii="Times New Roman" w:eastAsia="Times New Roman" w:hAnsi="Times New Roman" w:cs="Times New Roman"/>
                <w:sz w:val="24"/>
                <w:szCs w:val="24"/>
                <w:lang w:eastAsia="pt-BR"/>
              </w:rPr>
            </w:pPr>
          </w:p>
        </w:tc>
        <w:tc>
          <w:tcPr>
            <w:tcW w:w="1666"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BUZZ</w:t>
            </w:r>
          </w:p>
        </w:tc>
        <w:tc>
          <w:tcPr>
            <w:tcW w:w="1027"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150,00</w:t>
            </w:r>
          </w:p>
        </w:tc>
        <w:tc>
          <w:tcPr>
            <w:tcW w:w="1474"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R$ 4,990</w:t>
            </w:r>
          </w:p>
        </w:tc>
        <w:tc>
          <w:tcPr>
            <w:tcW w:w="1609" w:type="dxa"/>
          </w:tcPr>
          <w:p w:rsidR="00874C60" w:rsidRPr="00874C60" w:rsidRDefault="00874C60" w:rsidP="00874C60">
            <w:pPr>
              <w:spacing w:after="0" w:line="240" w:lineRule="auto"/>
              <w:ind w:right="72"/>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R$ 748,500</w:t>
            </w:r>
          </w:p>
        </w:tc>
      </w:tr>
      <w:tr w:rsidR="00874C60" w:rsidRPr="00874C60" w:rsidTr="00874C60">
        <w:tc>
          <w:tcPr>
            <w:tcW w:w="716"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69</w:t>
            </w:r>
          </w:p>
        </w:tc>
        <w:tc>
          <w:tcPr>
            <w:tcW w:w="3537"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PILHA ALCALINA pequena com 04 unidades</w:t>
            </w:r>
          </w:p>
          <w:p w:rsidR="00874C60" w:rsidRPr="00874C60" w:rsidRDefault="00874C60" w:rsidP="00874C60">
            <w:pPr>
              <w:spacing w:after="0" w:line="240" w:lineRule="auto"/>
              <w:rPr>
                <w:rFonts w:ascii="Times New Roman" w:eastAsia="Times New Roman" w:hAnsi="Times New Roman" w:cs="Times New Roman"/>
                <w:sz w:val="24"/>
                <w:szCs w:val="24"/>
                <w:lang w:eastAsia="pt-BR"/>
              </w:rPr>
            </w:pPr>
          </w:p>
        </w:tc>
        <w:tc>
          <w:tcPr>
            <w:tcW w:w="1666"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ELGIN</w:t>
            </w:r>
          </w:p>
        </w:tc>
        <w:tc>
          <w:tcPr>
            <w:tcW w:w="1027"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65,00</w:t>
            </w:r>
          </w:p>
        </w:tc>
        <w:tc>
          <w:tcPr>
            <w:tcW w:w="1474"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R$ 4,390</w:t>
            </w:r>
          </w:p>
        </w:tc>
        <w:tc>
          <w:tcPr>
            <w:tcW w:w="1609" w:type="dxa"/>
          </w:tcPr>
          <w:p w:rsidR="00874C60" w:rsidRPr="00874C60" w:rsidRDefault="00874C60" w:rsidP="00874C60">
            <w:pPr>
              <w:spacing w:after="0" w:line="240" w:lineRule="auto"/>
              <w:ind w:right="72"/>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R$ 285,350</w:t>
            </w:r>
          </w:p>
        </w:tc>
      </w:tr>
      <w:tr w:rsidR="00874C60" w:rsidRPr="00874C60" w:rsidTr="00874C60">
        <w:tc>
          <w:tcPr>
            <w:tcW w:w="716"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73</w:t>
            </w:r>
          </w:p>
        </w:tc>
        <w:tc>
          <w:tcPr>
            <w:tcW w:w="3537"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PRENDEDOR DE ROUPA, formato retangular, de madeira medindo 08 cm. Pacote com 12 unidades.</w:t>
            </w:r>
          </w:p>
          <w:p w:rsidR="00874C60" w:rsidRPr="00874C60" w:rsidRDefault="00874C60" w:rsidP="00874C60">
            <w:pPr>
              <w:spacing w:after="0" w:line="240" w:lineRule="auto"/>
              <w:rPr>
                <w:rFonts w:ascii="Times New Roman" w:eastAsia="Times New Roman" w:hAnsi="Times New Roman" w:cs="Times New Roman"/>
                <w:sz w:val="24"/>
                <w:szCs w:val="24"/>
                <w:lang w:eastAsia="pt-BR"/>
              </w:rPr>
            </w:pPr>
          </w:p>
        </w:tc>
        <w:tc>
          <w:tcPr>
            <w:tcW w:w="1666"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PRIMAVERA</w:t>
            </w:r>
          </w:p>
        </w:tc>
        <w:tc>
          <w:tcPr>
            <w:tcW w:w="1027"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70,00</w:t>
            </w:r>
          </w:p>
        </w:tc>
        <w:tc>
          <w:tcPr>
            <w:tcW w:w="1474"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R$ 0,640</w:t>
            </w:r>
          </w:p>
        </w:tc>
        <w:tc>
          <w:tcPr>
            <w:tcW w:w="1609" w:type="dxa"/>
          </w:tcPr>
          <w:p w:rsidR="00874C60" w:rsidRPr="00874C60" w:rsidRDefault="00874C60" w:rsidP="00874C60">
            <w:pPr>
              <w:spacing w:after="0" w:line="240" w:lineRule="auto"/>
              <w:ind w:right="72"/>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R$ 44,800</w:t>
            </w:r>
          </w:p>
        </w:tc>
      </w:tr>
      <w:tr w:rsidR="00874C60" w:rsidRPr="00874C60" w:rsidTr="00874C60">
        <w:tc>
          <w:tcPr>
            <w:tcW w:w="716"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77</w:t>
            </w:r>
          </w:p>
        </w:tc>
        <w:tc>
          <w:tcPr>
            <w:tcW w:w="3537"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 xml:space="preserve">SABÃO EM PÓ.  </w:t>
            </w:r>
            <w:proofErr w:type="gramStart"/>
            <w:r w:rsidRPr="00874C60">
              <w:rPr>
                <w:rFonts w:ascii="Times New Roman" w:eastAsia="Times New Roman" w:hAnsi="Times New Roman" w:cs="Times New Roman"/>
                <w:sz w:val="24"/>
                <w:szCs w:val="24"/>
                <w:lang w:eastAsia="pt-BR"/>
              </w:rPr>
              <w:t>composto</w:t>
            </w:r>
            <w:proofErr w:type="gramEnd"/>
            <w:r w:rsidRPr="00874C60">
              <w:rPr>
                <w:rFonts w:ascii="Times New Roman" w:eastAsia="Times New Roman" w:hAnsi="Times New Roman" w:cs="Times New Roman"/>
                <w:sz w:val="24"/>
                <w:szCs w:val="24"/>
                <w:lang w:eastAsia="pt-BR"/>
              </w:rPr>
              <w:t xml:space="preserve"> por </w:t>
            </w:r>
            <w:proofErr w:type="spellStart"/>
            <w:r w:rsidRPr="00874C60">
              <w:rPr>
                <w:rFonts w:ascii="Times New Roman" w:eastAsia="Times New Roman" w:hAnsi="Times New Roman" w:cs="Times New Roman"/>
                <w:sz w:val="24"/>
                <w:szCs w:val="24"/>
                <w:lang w:eastAsia="pt-BR"/>
              </w:rPr>
              <w:t>tensoativo</w:t>
            </w:r>
            <w:proofErr w:type="spellEnd"/>
            <w:r w:rsidRPr="00874C60">
              <w:rPr>
                <w:rFonts w:ascii="Times New Roman" w:eastAsia="Times New Roman" w:hAnsi="Times New Roman" w:cs="Times New Roman"/>
                <w:sz w:val="24"/>
                <w:szCs w:val="24"/>
                <w:lang w:eastAsia="pt-BR"/>
              </w:rPr>
              <w:t xml:space="preserve"> aniônico, </w:t>
            </w:r>
            <w:proofErr w:type="spellStart"/>
            <w:r w:rsidRPr="00874C60">
              <w:rPr>
                <w:rFonts w:ascii="Times New Roman" w:eastAsia="Times New Roman" w:hAnsi="Times New Roman" w:cs="Times New Roman"/>
                <w:sz w:val="24"/>
                <w:szCs w:val="24"/>
                <w:lang w:eastAsia="pt-BR"/>
              </w:rPr>
              <w:t>tamponantes</w:t>
            </w:r>
            <w:proofErr w:type="spellEnd"/>
            <w:r w:rsidRPr="00874C60">
              <w:rPr>
                <w:rFonts w:ascii="Times New Roman" w:eastAsia="Times New Roman" w:hAnsi="Times New Roman" w:cs="Times New Roman"/>
                <w:sz w:val="24"/>
                <w:szCs w:val="24"/>
                <w:lang w:eastAsia="pt-BR"/>
              </w:rPr>
              <w:t xml:space="preserve">, coadjuvantes, </w:t>
            </w:r>
            <w:proofErr w:type="spellStart"/>
            <w:r w:rsidRPr="00874C60">
              <w:rPr>
                <w:rFonts w:ascii="Times New Roman" w:eastAsia="Times New Roman" w:hAnsi="Times New Roman" w:cs="Times New Roman"/>
                <w:sz w:val="24"/>
                <w:szCs w:val="24"/>
                <w:lang w:eastAsia="pt-BR"/>
              </w:rPr>
              <w:t>sinergista</w:t>
            </w:r>
            <w:proofErr w:type="spellEnd"/>
            <w:r w:rsidRPr="00874C60">
              <w:rPr>
                <w:rFonts w:ascii="Times New Roman" w:eastAsia="Times New Roman" w:hAnsi="Times New Roman" w:cs="Times New Roman"/>
                <w:sz w:val="24"/>
                <w:szCs w:val="24"/>
                <w:lang w:eastAsia="pt-BR"/>
              </w:rPr>
              <w:t xml:space="preserve">, corantes, enzimas, branqueador óptico, essência, água, alvejante e carga.  A embalagem deverá conter externamente os dados de identificação, procedência, número do lote, validade e número de registro no Ministério da </w:t>
            </w:r>
            <w:proofErr w:type="spellStart"/>
            <w:proofErr w:type="gramStart"/>
            <w:r w:rsidRPr="00874C60">
              <w:rPr>
                <w:rFonts w:ascii="Times New Roman" w:eastAsia="Times New Roman" w:hAnsi="Times New Roman" w:cs="Times New Roman"/>
                <w:sz w:val="24"/>
                <w:szCs w:val="24"/>
                <w:lang w:eastAsia="pt-BR"/>
              </w:rPr>
              <w:t>Saúde.</w:t>
            </w:r>
            <w:proofErr w:type="gramEnd"/>
            <w:r w:rsidRPr="00874C60">
              <w:rPr>
                <w:rFonts w:ascii="Times New Roman" w:eastAsia="Times New Roman" w:hAnsi="Times New Roman" w:cs="Times New Roman"/>
                <w:sz w:val="24"/>
                <w:szCs w:val="24"/>
                <w:lang w:eastAsia="pt-BR"/>
              </w:rPr>
              <w:t>Embalagem</w:t>
            </w:r>
            <w:proofErr w:type="spellEnd"/>
            <w:r w:rsidRPr="00874C60">
              <w:rPr>
                <w:rFonts w:ascii="Times New Roman" w:eastAsia="Times New Roman" w:hAnsi="Times New Roman" w:cs="Times New Roman"/>
                <w:sz w:val="24"/>
                <w:szCs w:val="24"/>
                <w:lang w:eastAsia="pt-BR"/>
              </w:rPr>
              <w:t xml:space="preserve"> (caixa/pacote) de 1kg.</w:t>
            </w:r>
          </w:p>
          <w:p w:rsidR="00874C60" w:rsidRPr="00874C60" w:rsidRDefault="00874C60" w:rsidP="00874C60">
            <w:pPr>
              <w:spacing w:after="0" w:line="240" w:lineRule="auto"/>
              <w:rPr>
                <w:rFonts w:ascii="Times New Roman" w:eastAsia="Times New Roman" w:hAnsi="Times New Roman" w:cs="Times New Roman"/>
                <w:sz w:val="24"/>
                <w:szCs w:val="24"/>
                <w:lang w:eastAsia="pt-BR"/>
              </w:rPr>
            </w:pPr>
          </w:p>
        </w:tc>
        <w:tc>
          <w:tcPr>
            <w:tcW w:w="1666"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FLASH</w:t>
            </w:r>
          </w:p>
        </w:tc>
        <w:tc>
          <w:tcPr>
            <w:tcW w:w="1027"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500,00</w:t>
            </w:r>
          </w:p>
        </w:tc>
        <w:tc>
          <w:tcPr>
            <w:tcW w:w="1474"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R$ 2,970</w:t>
            </w:r>
          </w:p>
        </w:tc>
        <w:tc>
          <w:tcPr>
            <w:tcW w:w="1609" w:type="dxa"/>
          </w:tcPr>
          <w:p w:rsidR="00874C60" w:rsidRPr="00874C60" w:rsidRDefault="00874C60" w:rsidP="00874C60">
            <w:pPr>
              <w:spacing w:after="0" w:line="240" w:lineRule="auto"/>
              <w:ind w:right="72"/>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R$ 1.485,000</w:t>
            </w:r>
          </w:p>
        </w:tc>
      </w:tr>
      <w:tr w:rsidR="00874C60" w:rsidRPr="00874C60" w:rsidTr="00874C60">
        <w:tc>
          <w:tcPr>
            <w:tcW w:w="716"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78</w:t>
            </w:r>
          </w:p>
        </w:tc>
        <w:tc>
          <w:tcPr>
            <w:tcW w:w="3537"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SABÃO DE COCO 200G. Composição: Óleo de coco babaçu, hidróxido de sódio, cloreto de sódio e água.</w:t>
            </w:r>
          </w:p>
          <w:p w:rsidR="00874C60" w:rsidRPr="00874C60" w:rsidRDefault="00874C60" w:rsidP="00874C60">
            <w:pPr>
              <w:spacing w:after="0" w:line="240" w:lineRule="auto"/>
              <w:rPr>
                <w:rFonts w:ascii="Times New Roman" w:eastAsia="Times New Roman" w:hAnsi="Times New Roman" w:cs="Times New Roman"/>
                <w:sz w:val="24"/>
                <w:szCs w:val="24"/>
                <w:lang w:eastAsia="pt-BR"/>
              </w:rPr>
            </w:pPr>
          </w:p>
        </w:tc>
        <w:tc>
          <w:tcPr>
            <w:tcW w:w="1666"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GIRANDO SOL</w:t>
            </w:r>
          </w:p>
        </w:tc>
        <w:tc>
          <w:tcPr>
            <w:tcW w:w="1027"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82,00</w:t>
            </w:r>
          </w:p>
        </w:tc>
        <w:tc>
          <w:tcPr>
            <w:tcW w:w="1474"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R$ 1,240</w:t>
            </w:r>
          </w:p>
        </w:tc>
        <w:tc>
          <w:tcPr>
            <w:tcW w:w="1609" w:type="dxa"/>
          </w:tcPr>
          <w:p w:rsidR="00874C60" w:rsidRPr="00874C60" w:rsidRDefault="00874C60" w:rsidP="00874C60">
            <w:pPr>
              <w:spacing w:after="0" w:line="240" w:lineRule="auto"/>
              <w:ind w:right="72"/>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R$ 101,680</w:t>
            </w:r>
          </w:p>
        </w:tc>
      </w:tr>
      <w:tr w:rsidR="00874C60" w:rsidRPr="00874C60" w:rsidTr="00874C60">
        <w:tc>
          <w:tcPr>
            <w:tcW w:w="716"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80</w:t>
            </w:r>
          </w:p>
        </w:tc>
        <w:tc>
          <w:tcPr>
            <w:tcW w:w="3537"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SABONETE, EM TABLETE, uso adulto, de fragrância suave.  O sabonete deverá possuir grande poder espumante, ser cremoso o suficiente para não desenvolver rachaduras ao longo do tempo de sua utilização, formar o</w:t>
            </w:r>
            <w:proofErr w:type="gramStart"/>
            <w:r w:rsidRPr="00874C60">
              <w:rPr>
                <w:rFonts w:ascii="Times New Roman" w:eastAsia="Times New Roman" w:hAnsi="Times New Roman" w:cs="Times New Roman"/>
                <w:sz w:val="24"/>
                <w:szCs w:val="24"/>
                <w:lang w:eastAsia="pt-BR"/>
              </w:rPr>
              <w:t xml:space="preserve">  </w:t>
            </w:r>
            <w:proofErr w:type="gramEnd"/>
            <w:r w:rsidRPr="00874C60">
              <w:rPr>
                <w:rFonts w:ascii="Times New Roman" w:eastAsia="Times New Roman" w:hAnsi="Times New Roman" w:cs="Times New Roman"/>
                <w:sz w:val="24"/>
                <w:szCs w:val="24"/>
                <w:lang w:eastAsia="pt-BR"/>
              </w:rPr>
              <w:t xml:space="preserve">mínimo de massa  gelatinosa  que  leva  ao  seu amolecimento precoce e não causar irritabilidade dérmica. Embalagem: pacote com 01 unidade de 90g. A embalagem deverá conter externamente os dados de identificação, procedência, número do lote, validade e número de registro no Ministério da </w:t>
            </w:r>
            <w:proofErr w:type="gramStart"/>
            <w:r w:rsidRPr="00874C60">
              <w:rPr>
                <w:rFonts w:ascii="Times New Roman" w:eastAsia="Times New Roman" w:hAnsi="Times New Roman" w:cs="Times New Roman"/>
                <w:sz w:val="24"/>
                <w:szCs w:val="24"/>
                <w:lang w:eastAsia="pt-BR"/>
              </w:rPr>
              <w:t>Saúde</w:t>
            </w:r>
            <w:proofErr w:type="gramEnd"/>
          </w:p>
          <w:p w:rsidR="00874C60" w:rsidRPr="00874C60" w:rsidRDefault="00874C60" w:rsidP="00874C60">
            <w:pPr>
              <w:spacing w:after="0" w:line="240" w:lineRule="auto"/>
              <w:rPr>
                <w:rFonts w:ascii="Times New Roman" w:eastAsia="Times New Roman" w:hAnsi="Times New Roman" w:cs="Times New Roman"/>
                <w:sz w:val="24"/>
                <w:szCs w:val="24"/>
                <w:lang w:eastAsia="pt-BR"/>
              </w:rPr>
            </w:pPr>
          </w:p>
        </w:tc>
        <w:tc>
          <w:tcPr>
            <w:tcW w:w="1666"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MOTIVUS</w:t>
            </w:r>
          </w:p>
        </w:tc>
        <w:tc>
          <w:tcPr>
            <w:tcW w:w="1027"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125,00</w:t>
            </w:r>
          </w:p>
        </w:tc>
        <w:tc>
          <w:tcPr>
            <w:tcW w:w="1474"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R$ 0,750</w:t>
            </w:r>
          </w:p>
        </w:tc>
        <w:tc>
          <w:tcPr>
            <w:tcW w:w="1609" w:type="dxa"/>
          </w:tcPr>
          <w:p w:rsidR="00874C60" w:rsidRPr="00874C60" w:rsidRDefault="00874C60" w:rsidP="00874C60">
            <w:pPr>
              <w:spacing w:after="0" w:line="240" w:lineRule="auto"/>
              <w:ind w:right="72"/>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R$ 93,750</w:t>
            </w:r>
          </w:p>
        </w:tc>
      </w:tr>
      <w:tr w:rsidR="00874C60" w:rsidRPr="00874C60" w:rsidTr="00874C60">
        <w:tc>
          <w:tcPr>
            <w:tcW w:w="716"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97</w:t>
            </w:r>
          </w:p>
        </w:tc>
        <w:tc>
          <w:tcPr>
            <w:tcW w:w="3537"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FÓSFORO. Em madeira, composto em vegetal e mineral, apresentado na forma de palito, com ponta em pólvora, com identificação do produto, marca do fabricante, data de fabricação e prazo de validade. A caixa deverá conter lixa de acendimento nas laterais. Embalagem contendo 10 caixas de 40 palitos.</w:t>
            </w:r>
          </w:p>
          <w:p w:rsidR="00874C60" w:rsidRPr="00874C60" w:rsidRDefault="00874C60" w:rsidP="00874C60">
            <w:pPr>
              <w:spacing w:after="0" w:line="240" w:lineRule="auto"/>
              <w:rPr>
                <w:rFonts w:ascii="Times New Roman" w:eastAsia="Times New Roman" w:hAnsi="Times New Roman" w:cs="Times New Roman"/>
                <w:sz w:val="24"/>
                <w:szCs w:val="24"/>
                <w:lang w:eastAsia="pt-BR"/>
              </w:rPr>
            </w:pPr>
          </w:p>
        </w:tc>
        <w:tc>
          <w:tcPr>
            <w:tcW w:w="1666" w:type="dxa"/>
          </w:tcPr>
          <w:p w:rsidR="00874C60" w:rsidRPr="00874C60" w:rsidRDefault="00874C60" w:rsidP="00874C60">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BILLA</w:t>
            </w:r>
          </w:p>
        </w:tc>
        <w:tc>
          <w:tcPr>
            <w:tcW w:w="1027"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115,00</w:t>
            </w:r>
          </w:p>
        </w:tc>
        <w:tc>
          <w:tcPr>
            <w:tcW w:w="1474" w:type="dxa"/>
          </w:tcPr>
          <w:p w:rsidR="00874C60" w:rsidRPr="00874C60" w:rsidRDefault="00874C60" w:rsidP="00874C60">
            <w:pPr>
              <w:spacing w:after="0" w:line="240" w:lineRule="auto"/>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R$ 1,500</w:t>
            </w:r>
          </w:p>
        </w:tc>
        <w:tc>
          <w:tcPr>
            <w:tcW w:w="1609" w:type="dxa"/>
          </w:tcPr>
          <w:p w:rsidR="00874C60" w:rsidRPr="00874C60" w:rsidRDefault="00874C60" w:rsidP="00874C60">
            <w:pPr>
              <w:spacing w:after="0" w:line="240" w:lineRule="auto"/>
              <w:ind w:right="72"/>
              <w:jc w:val="right"/>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R$ 172,500</w:t>
            </w:r>
          </w:p>
        </w:tc>
      </w:tr>
    </w:tbl>
    <w:p w:rsidR="00663F52" w:rsidRPr="00874C60"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874C60" w:rsidRDefault="00663F52" w:rsidP="00663F52">
      <w:pPr>
        <w:tabs>
          <w:tab w:val="num" w:pos="0"/>
          <w:tab w:val="left" w:pos="1245"/>
        </w:tabs>
        <w:spacing w:after="0" w:line="240" w:lineRule="auto"/>
        <w:jc w:val="both"/>
        <w:rPr>
          <w:rFonts w:ascii="Times New Roman" w:eastAsia="Times New Roman" w:hAnsi="Times New Roman" w:cs="Times New Roman"/>
          <w:b/>
          <w:sz w:val="24"/>
          <w:szCs w:val="24"/>
          <w:lang w:eastAsia="pt-BR"/>
        </w:rPr>
      </w:pPr>
      <w:r w:rsidRPr="00874C60">
        <w:rPr>
          <w:rFonts w:ascii="Times New Roman" w:hAnsi="Times New Roman" w:cs="Times New Roman"/>
          <w:b/>
          <w:sz w:val="24"/>
          <w:szCs w:val="24"/>
        </w:rPr>
        <w:t>2.1.1.2.</w:t>
      </w:r>
      <w:r w:rsidRPr="00874C60">
        <w:rPr>
          <w:rFonts w:ascii="Times New Roman" w:hAnsi="Times New Roman" w:cs="Times New Roman"/>
          <w:sz w:val="24"/>
          <w:szCs w:val="24"/>
        </w:rPr>
        <w:t xml:space="preserve"> Restaram classificados em segundo e terceiro lugares, respectivamente:</w:t>
      </w:r>
    </w:p>
    <w:p w:rsidR="00663F52" w:rsidRPr="00874C60"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p>
    <w:p w:rsidR="00663F52" w:rsidRPr="00874C60" w:rsidRDefault="00663F52" w:rsidP="00663F52">
      <w:pPr>
        <w:spacing w:after="0" w:line="240" w:lineRule="auto"/>
        <w:ind w:right="-54"/>
        <w:jc w:val="both"/>
        <w:rPr>
          <w:rFonts w:ascii="Times New Roman" w:eastAsia="Times New Roman" w:hAnsi="Times New Roman" w:cs="Times New Roman"/>
          <w:b/>
          <w:sz w:val="24"/>
          <w:szCs w:val="24"/>
          <w:u w:val="single"/>
          <w:lang w:eastAsia="pt-BR"/>
        </w:rPr>
      </w:pPr>
      <w:r w:rsidRPr="00874C60">
        <w:rPr>
          <w:rFonts w:ascii="Times New Roman" w:eastAsia="Times New Roman" w:hAnsi="Times New Roman" w:cs="Times New Roman"/>
          <w:b/>
          <w:sz w:val="24"/>
          <w:szCs w:val="24"/>
          <w:u w:val="single"/>
          <w:lang w:eastAsia="pt-BR"/>
        </w:rPr>
        <w:t>CLÁUSULA TERCEIRA: Valor Contratual</w:t>
      </w:r>
    </w:p>
    <w:p w:rsidR="00663F52" w:rsidRPr="00874C60"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874C60" w:rsidRDefault="00663F52" w:rsidP="00663F52">
      <w:pPr>
        <w:spacing w:after="0" w:line="240" w:lineRule="auto"/>
        <w:ind w:right="-54"/>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3.1</w:t>
      </w:r>
      <w:r w:rsidRPr="00874C60">
        <w:rPr>
          <w:rFonts w:ascii="Times New Roman" w:eastAsia="Times New Roman" w:hAnsi="Times New Roman" w:cs="Times New Roman"/>
          <w:sz w:val="24"/>
          <w:szCs w:val="24"/>
          <w:lang w:eastAsia="pt-BR"/>
        </w:rPr>
        <w:t>. Pelo fornecimento do objeto ora contratado, a CONTRATANTE pagará a CONTRATADA o valor de R$</w:t>
      </w:r>
      <w:r w:rsidR="00492EC2" w:rsidRPr="00874C60">
        <w:rPr>
          <w:rFonts w:ascii="Times New Roman" w:eastAsia="Times New Roman" w:hAnsi="Times New Roman" w:cs="Times New Roman"/>
          <w:sz w:val="24"/>
          <w:szCs w:val="24"/>
          <w:lang w:eastAsia="pt-BR"/>
        </w:rPr>
        <w:t xml:space="preserve"> </w:t>
      </w:r>
      <w:r w:rsidR="00874C60" w:rsidRPr="00874C60">
        <w:rPr>
          <w:rFonts w:ascii="Times New Roman" w:hAnsi="Times New Roman" w:cs="Times New Roman"/>
          <w:b/>
          <w:sz w:val="24"/>
          <w:szCs w:val="24"/>
        </w:rPr>
        <w:fldChar w:fldCharType="begin"/>
      </w:r>
      <w:r w:rsidR="00874C60" w:rsidRPr="00874C60">
        <w:rPr>
          <w:rFonts w:ascii="Times New Roman" w:hAnsi="Times New Roman" w:cs="Times New Roman"/>
          <w:b/>
          <w:sz w:val="24"/>
          <w:szCs w:val="24"/>
        </w:rPr>
        <w:instrText xml:space="preserve"> MERGEFIELD "TotalHomologado" </w:instrText>
      </w:r>
      <w:r w:rsidR="00874C60" w:rsidRPr="00874C60">
        <w:rPr>
          <w:rFonts w:ascii="Times New Roman" w:hAnsi="Times New Roman" w:cs="Times New Roman"/>
          <w:b/>
          <w:sz w:val="24"/>
          <w:szCs w:val="24"/>
        </w:rPr>
        <w:fldChar w:fldCharType="separate"/>
      </w:r>
      <w:r w:rsidR="00874C60" w:rsidRPr="00874C60">
        <w:rPr>
          <w:rFonts w:ascii="Times New Roman" w:hAnsi="Times New Roman" w:cs="Times New Roman"/>
          <w:b/>
          <w:noProof/>
          <w:sz w:val="24"/>
          <w:szCs w:val="24"/>
        </w:rPr>
        <w:t xml:space="preserve"> 6.864,40</w:t>
      </w:r>
      <w:r w:rsidR="00874C60" w:rsidRPr="00874C60">
        <w:rPr>
          <w:rFonts w:ascii="Times New Roman" w:hAnsi="Times New Roman" w:cs="Times New Roman"/>
          <w:b/>
          <w:sz w:val="24"/>
          <w:szCs w:val="24"/>
        </w:rPr>
        <w:fldChar w:fldCharType="end"/>
      </w:r>
      <w:r w:rsidR="00492EC2" w:rsidRPr="00874C60">
        <w:rPr>
          <w:rFonts w:ascii="Times New Roman" w:hAnsi="Times New Roman" w:cs="Times New Roman"/>
          <w:b/>
          <w:sz w:val="24"/>
          <w:szCs w:val="24"/>
        </w:rPr>
        <w:t xml:space="preserve"> </w:t>
      </w:r>
      <w:r w:rsidR="00874C60" w:rsidRPr="00874C60">
        <w:rPr>
          <w:rFonts w:ascii="Times New Roman" w:hAnsi="Times New Roman" w:cs="Times New Roman"/>
          <w:b/>
          <w:sz w:val="24"/>
          <w:szCs w:val="24"/>
        </w:rPr>
        <w:t>(seis mil oitocentos e sessenta e quatro reais e quarenta centavos)</w:t>
      </w:r>
      <w:proofErr w:type="gramStart"/>
      <w:r w:rsidR="00874C60" w:rsidRPr="00874C60">
        <w:rPr>
          <w:rFonts w:ascii="Times New Roman" w:hAnsi="Times New Roman" w:cs="Times New Roman"/>
          <w:b/>
          <w:sz w:val="24"/>
          <w:szCs w:val="24"/>
        </w:rPr>
        <w:t xml:space="preserve"> </w:t>
      </w:r>
      <w:r w:rsidR="002716CB" w:rsidRPr="00874C60">
        <w:rPr>
          <w:rFonts w:ascii="Times New Roman" w:eastAsia="Times New Roman" w:hAnsi="Times New Roman" w:cs="Times New Roman"/>
          <w:sz w:val="24"/>
          <w:szCs w:val="24"/>
          <w:lang w:eastAsia="pt-BR"/>
        </w:rPr>
        <w:t xml:space="preserve"> </w:t>
      </w:r>
      <w:proofErr w:type="gramEnd"/>
      <w:r w:rsidRPr="00874C60">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874C60">
        <w:rPr>
          <w:rFonts w:ascii="Times New Roman" w:eastAsia="Times New Roman" w:hAnsi="Times New Roman" w:cs="Times New Roman"/>
          <w:sz w:val="24"/>
          <w:szCs w:val="24"/>
          <w:lang w:eastAsia="pt-BR"/>
        </w:rPr>
        <w:t>do</w:t>
      </w:r>
      <w:proofErr w:type="gramEnd"/>
      <w:r w:rsidRPr="00874C60">
        <w:rPr>
          <w:rFonts w:ascii="Times New Roman" w:eastAsia="Times New Roman" w:hAnsi="Times New Roman" w:cs="Times New Roman"/>
          <w:sz w:val="24"/>
          <w:szCs w:val="24"/>
          <w:lang w:eastAsia="pt-BR"/>
        </w:rPr>
        <w:t xml:space="preserve"> presente instrumento.</w:t>
      </w:r>
    </w:p>
    <w:p w:rsidR="00663F52" w:rsidRPr="00874C60" w:rsidRDefault="00663F52" w:rsidP="00663F52">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874C60">
        <w:rPr>
          <w:rFonts w:ascii="Times New Roman" w:eastAsia="Times New Roman" w:hAnsi="Times New Roman" w:cs="Times New Roman"/>
          <w:b/>
          <w:sz w:val="24"/>
          <w:szCs w:val="24"/>
          <w:u w:val="single"/>
          <w:lang w:eastAsia="pt-BR"/>
        </w:rPr>
        <w:t>CLÁUSULA QUARTA: Da Vigência</w:t>
      </w:r>
    </w:p>
    <w:p w:rsidR="00663F52" w:rsidRPr="00874C60"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63F52" w:rsidRPr="00874C60"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874C60">
        <w:rPr>
          <w:rFonts w:ascii="Times New Roman" w:eastAsia="Times New Roman" w:hAnsi="Times New Roman" w:cs="Times New Roman"/>
          <w:b/>
          <w:color w:val="000000"/>
          <w:sz w:val="24"/>
          <w:szCs w:val="24"/>
          <w:lang w:eastAsia="pt-BR"/>
        </w:rPr>
        <w:t>4.1</w:t>
      </w:r>
      <w:r w:rsidRPr="00874C60">
        <w:rPr>
          <w:rFonts w:ascii="Times New Roman" w:eastAsia="Times New Roman" w:hAnsi="Times New Roman" w:cs="Times New Roman"/>
          <w:color w:val="000000"/>
          <w:sz w:val="24"/>
          <w:szCs w:val="24"/>
          <w:lang w:eastAsia="pt-BR"/>
        </w:rPr>
        <w:t xml:space="preserve">. </w:t>
      </w:r>
      <w:r w:rsidRPr="00874C60">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lastRenderedPageBreak/>
        <w:t>4.2.</w:t>
      </w:r>
      <w:r w:rsidRPr="00874C60">
        <w:rPr>
          <w:rFonts w:ascii="Times New Roman" w:eastAsia="Times New Roman" w:hAnsi="Times New Roman" w:cs="Times New Roman"/>
          <w:color w:val="000000"/>
          <w:sz w:val="24"/>
          <w:szCs w:val="24"/>
          <w:lang w:eastAsia="pt-BR"/>
        </w:rPr>
        <w:t xml:space="preserve"> </w:t>
      </w:r>
      <w:r w:rsidRPr="00874C60">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74C60">
        <w:rPr>
          <w:rFonts w:ascii="Times New Roman" w:eastAsia="Times New Roman" w:hAnsi="Times New Roman" w:cs="Times New Roman"/>
          <w:sz w:val="24"/>
          <w:szCs w:val="24"/>
          <w:lang w:eastAsia="pt-BR"/>
        </w:rPr>
        <w:t>Itambaracá</w:t>
      </w:r>
      <w:proofErr w:type="spellEnd"/>
      <w:r w:rsidRPr="00874C60">
        <w:rPr>
          <w:rFonts w:ascii="Times New Roman" w:eastAsia="Times New Roman" w:hAnsi="Times New Roman" w:cs="Times New Roman"/>
          <w:sz w:val="24"/>
          <w:szCs w:val="24"/>
          <w:lang w:eastAsia="pt-BR"/>
        </w:rPr>
        <w:t>/</w:t>
      </w:r>
      <w:proofErr w:type="spellStart"/>
      <w:proofErr w:type="gramStart"/>
      <w:r w:rsidRPr="00874C60">
        <w:rPr>
          <w:rFonts w:ascii="Times New Roman" w:eastAsia="Times New Roman" w:hAnsi="Times New Roman" w:cs="Times New Roman"/>
          <w:sz w:val="24"/>
          <w:szCs w:val="24"/>
          <w:lang w:eastAsia="pt-BR"/>
        </w:rPr>
        <w:t>Pr</w:t>
      </w:r>
      <w:proofErr w:type="spellEnd"/>
      <w:proofErr w:type="gramEnd"/>
      <w:r w:rsidRPr="00874C60">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4.3.</w:t>
      </w:r>
      <w:r w:rsidRPr="00874C60">
        <w:rPr>
          <w:rFonts w:ascii="Times New Roman" w:eastAsia="Times New Roman" w:hAnsi="Times New Roman" w:cs="Times New Roman"/>
          <w:color w:val="000000"/>
          <w:sz w:val="24"/>
          <w:szCs w:val="24"/>
          <w:lang w:eastAsia="pt-BR"/>
        </w:rPr>
        <w:t xml:space="preserve"> Poderá a Administração, mesmo comprovada </w:t>
      </w:r>
      <w:proofErr w:type="gramStart"/>
      <w:r w:rsidRPr="00874C60">
        <w:rPr>
          <w:rFonts w:ascii="Times New Roman" w:eastAsia="Times New Roman" w:hAnsi="Times New Roman" w:cs="Times New Roman"/>
          <w:color w:val="000000"/>
          <w:sz w:val="24"/>
          <w:szCs w:val="24"/>
          <w:lang w:eastAsia="pt-BR"/>
        </w:rPr>
        <w:t>a</w:t>
      </w:r>
      <w:proofErr w:type="gramEnd"/>
      <w:r w:rsidRPr="00874C60">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63F52" w:rsidRPr="00874C60"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874C60">
        <w:rPr>
          <w:rFonts w:ascii="Times New Roman" w:eastAsia="Times New Roman" w:hAnsi="Times New Roman" w:cs="Times New Roman"/>
          <w:b/>
          <w:sz w:val="24"/>
          <w:szCs w:val="24"/>
          <w:u w:val="single"/>
          <w:lang w:eastAsia="pt-BR"/>
        </w:rPr>
        <w:t xml:space="preserve">CLÁUSULA QUINTA: </w:t>
      </w:r>
      <w:r w:rsidRPr="00874C60">
        <w:rPr>
          <w:rFonts w:ascii="Times New Roman" w:eastAsia="Times New Roman" w:hAnsi="Times New Roman" w:cs="Times New Roman"/>
          <w:b/>
          <w:color w:val="000000"/>
          <w:sz w:val="24"/>
          <w:szCs w:val="24"/>
          <w:u w:val="single"/>
          <w:lang w:eastAsia="pt-BR"/>
        </w:rPr>
        <w:t>Dos Prazos</w:t>
      </w:r>
      <w:r w:rsidRPr="00874C60">
        <w:rPr>
          <w:rFonts w:ascii="Times New Roman" w:eastAsia="Times New Roman" w:hAnsi="Times New Roman" w:cs="Times New Roman"/>
          <w:color w:val="000000"/>
          <w:sz w:val="24"/>
          <w:szCs w:val="24"/>
          <w:u w:val="single"/>
          <w:lang w:eastAsia="pt-BR"/>
        </w:rPr>
        <w:t xml:space="preserve"> </w:t>
      </w:r>
      <w:r w:rsidRPr="00874C60">
        <w:rPr>
          <w:rFonts w:ascii="Times New Roman" w:eastAsia="Times New Roman" w:hAnsi="Times New Roman" w:cs="Times New Roman"/>
          <w:b/>
          <w:color w:val="000000"/>
          <w:sz w:val="24"/>
          <w:szCs w:val="24"/>
          <w:u w:val="single"/>
          <w:lang w:eastAsia="pt-BR"/>
        </w:rPr>
        <w:t xml:space="preserve">e Local Fornecimento Do </w:t>
      </w:r>
      <w:r w:rsidRPr="00874C60">
        <w:rPr>
          <w:rFonts w:ascii="Times New Roman" w:eastAsia="Times New Roman" w:hAnsi="Times New Roman" w:cs="Times New Roman"/>
          <w:b/>
          <w:sz w:val="24"/>
          <w:szCs w:val="24"/>
          <w:u w:val="single"/>
          <w:lang w:eastAsia="pt-BR"/>
        </w:rPr>
        <w:t>Objeto Da Licitação</w:t>
      </w:r>
      <w:r w:rsidRPr="00874C60">
        <w:rPr>
          <w:rFonts w:ascii="Times New Roman" w:eastAsia="Times New Roman" w:hAnsi="Times New Roman" w:cs="Times New Roman"/>
          <w:b/>
          <w:sz w:val="24"/>
          <w:szCs w:val="24"/>
          <w:lang w:eastAsia="pt-BR"/>
        </w:rPr>
        <w:t>.</w:t>
      </w:r>
    </w:p>
    <w:p w:rsidR="00663F52" w:rsidRPr="00874C60" w:rsidRDefault="00663F52" w:rsidP="00663F52">
      <w:pPr>
        <w:autoSpaceDE w:val="0"/>
        <w:autoSpaceDN w:val="0"/>
        <w:adjustRightInd w:val="0"/>
        <w:spacing w:after="0" w:line="240" w:lineRule="auto"/>
        <w:jc w:val="both"/>
        <w:rPr>
          <w:rFonts w:ascii="Times New Roman" w:hAnsi="Times New Roman" w:cs="Times New Roman"/>
          <w:b/>
          <w:bCs/>
          <w:color w:val="000000"/>
          <w:sz w:val="24"/>
          <w:szCs w:val="24"/>
        </w:rPr>
      </w:pPr>
    </w:p>
    <w:p w:rsidR="00663F52" w:rsidRPr="00874C60"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74C60">
        <w:rPr>
          <w:rFonts w:ascii="Times New Roman" w:hAnsi="Times New Roman" w:cs="Times New Roman"/>
          <w:b/>
          <w:bCs/>
          <w:color w:val="000000"/>
          <w:sz w:val="24"/>
          <w:szCs w:val="24"/>
        </w:rPr>
        <w:t>5.1.</w:t>
      </w:r>
      <w:r w:rsidRPr="00874C60">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874C60">
        <w:rPr>
          <w:rFonts w:ascii="Times New Roman" w:eastAsia="Times New Roman" w:hAnsi="Times New Roman" w:cs="Times New Roman"/>
          <w:sz w:val="24"/>
          <w:szCs w:val="24"/>
          <w:lang w:eastAsia="pt-BR"/>
        </w:rPr>
        <w:t>7:00</w:t>
      </w:r>
      <w:proofErr w:type="gramEnd"/>
      <w:r w:rsidRPr="00874C60">
        <w:rPr>
          <w:rFonts w:ascii="Times New Roman" w:eastAsia="Times New Roman" w:hAnsi="Times New Roman" w:cs="Times New Roman"/>
          <w:sz w:val="24"/>
          <w:szCs w:val="24"/>
          <w:lang w:eastAsia="pt-BR"/>
        </w:rPr>
        <w:t>hr às 11:30hr e das 13:00hr às 17:00hr, diretamente nas Secretarias Solicitantes, conforme abaixo:</w:t>
      </w:r>
    </w:p>
    <w:p w:rsidR="00663F52" w:rsidRPr="00874C60"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874C60" w:rsidRDefault="00663F52" w:rsidP="00663F52">
      <w:pPr>
        <w:pStyle w:val="PargrafodaLista"/>
        <w:numPr>
          <w:ilvl w:val="0"/>
          <w:numId w:val="8"/>
        </w:numPr>
        <w:ind w:right="-101"/>
        <w:jc w:val="both"/>
        <w:rPr>
          <w:rFonts w:eastAsia="MS Mincho"/>
          <w:sz w:val="24"/>
          <w:szCs w:val="24"/>
          <w:lang w:eastAsia="pt-BR"/>
        </w:rPr>
      </w:pPr>
      <w:r w:rsidRPr="00874C60">
        <w:rPr>
          <w:rFonts w:eastAsia="MS Mincho"/>
          <w:b/>
          <w:sz w:val="24"/>
          <w:szCs w:val="24"/>
          <w:lang w:eastAsia="pt-BR"/>
        </w:rPr>
        <w:t>Secretaria Municipal de Administração Geral</w:t>
      </w:r>
      <w:r w:rsidRPr="00874C60">
        <w:rPr>
          <w:rFonts w:eastAsia="MS Mincho"/>
          <w:sz w:val="24"/>
          <w:szCs w:val="24"/>
          <w:lang w:eastAsia="pt-BR"/>
        </w:rPr>
        <w:t xml:space="preserve">: no prédio da prefeitura, </w:t>
      </w:r>
      <w:proofErr w:type="gramStart"/>
      <w:r w:rsidRPr="00874C60">
        <w:rPr>
          <w:rFonts w:eastAsia="MS Mincho"/>
          <w:sz w:val="24"/>
          <w:szCs w:val="24"/>
          <w:lang w:eastAsia="pt-BR"/>
        </w:rPr>
        <w:t>Avenida Interventor</w:t>
      </w:r>
      <w:proofErr w:type="gramEnd"/>
      <w:r w:rsidRPr="00874C60">
        <w:rPr>
          <w:rFonts w:eastAsia="MS Mincho"/>
          <w:sz w:val="24"/>
          <w:szCs w:val="24"/>
          <w:lang w:eastAsia="pt-BR"/>
        </w:rPr>
        <w:t xml:space="preserve"> Manoel Ribas, nº 06 - Centro;</w:t>
      </w:r>
    </w:p>
    <w:p w:rsidR="00663F52" w:rsidRPr="00874C60" w:rsidRDefault="00663F52" w:rsidP="00663F52">
      <w:pPr>
        <w:pStyle w:val="PargrafodaLista"/>
        <w:ind w:right="-101"/>
        <w:jc w:val="both"/>
        <w:rPr>
          <w:rFonts w:eastAsia="MS Mincho"/>
          <w:sz w:val="24"/>
          <w:szCs w:val="24"/>
          <w:lang w:eastAsia="pt-BR"/>
        </w:rPr>
      </w:pPr>
    </w:p>
    <w:p w:rsidR="00663F52" w:rsidRPr="00874C60" w:rsidRDefault="00663F52" w:rsidP="00663F52">
      <w:pPr>
        <w:pStyle w:val="PargrafodaLista"/>
        <w:numPr>
          <w:ilvl w:val="0"/>
          <w:numId w:val="8"/>
        </w:numPr>
        <w:ind w:right="-101"/>
        <w:jc w:val="both"/>
        <w:rPr>
          <w:rFonts w:eastAsia="MS Mincho"/>
          <w:b/>
          <w:sz w:val="24"/>
          <w:szCs w:val="24"/>
          <w:lang w:eastAsia="pt-BR"/>
        </w:rPr>
      </w:pPr>
      <w:r w:rsidRPr="00874C60">
        <w:rPr>
          <w:rFonts w:eastAsia="MS Mincho"/>
          <w:b/>
          <w:sz w:val="24"/>
          <w:szCs w:val="24"/>
          <w:lang w:eastAsia="pt-BR"/>
        </w:rPr>
        <w:t xml:space="preserve">Secretaria Municipal de Saúde, </w:t>
      </w:r>
      <w:r w:rsidRPr="00874C60">
        <w:rPr>
          <w:rFonts w:eastAsia="MS Mincho"/>
          <w:sz w:val="24"/>
          <w:szCs w:val="24"/>
          <w:lang w:eastAsia="pt-BR"/>
        </w:rPr>
        <w:t xml:space="preserve">Rua Orlando </w:t>
      </w:r>
      <w:proofErr w:type="spellStart"/>
      <w:r w:rsidRPr="00874C60">
        <w:rPr>
          <w:rFonts w:eastAsia="MS Mincho"/>
          <w:sz w:val="24"/>
          <w:szCs w:val="24"/>
          <w:lang w:eastAsia="pt-BR"/>
        </w:rPr>
        <w:t>Fuzeto</w:t>
      </w:r>
      <w:proofErr w:type="spellEnd"/>
      <w:r w:rsidRPr="00874C60">
        <w:rPr>
          <w:rFonts w:eastAsia="MS Mincho"/>
          <w:sz w:val="24"/>
          <w:szCs w:val="24"/>
          <w:lang w:eastAsia="pt-BR"/>
        </w:rPr>
        <w:t xml:space="preserve">, nº 405, Centro e </w:t>
      </w:r>
      <w:r w:rsidRPr="00874C60">
        <w:rPr>
          <w:rFonts w:eastAsia="MS Mincho"/>
          <w:b/>
          <w:sz w:val="24"/>
          <w:szCs w:val="24"/>
          <w:lang w:eastAsia="pt-BR"/>
        </w:rPr>
        <w:t>Unidade Básica de Saúde</w:t>
      </w:r>
      <w:r w:rsidRPr="00874C60">
        <w:rPr>
          <w:rFonts w:eastAsia="MS Mincho"/>
          <w:sz w:val="24"/>
          <w:szCs w:val="24"/>
          <w:lang w:eastAsia="pt-BR"/>
        </w:rPr>
        <w:t xml:space="preserve"> </w:t>
      </w:r>
      <w:r w:rsidRPr="00874C60">
        <w:rPr>
          <w:sz w:val="24"/>
          <w:szCs w:val="24"/>
        </w:rPr>
        <w:t>"Dr. Fausto Luiz de Melo Marinho", Rua Antônio Dias, nº 275, Centro</w:t>
      </w:r>
      <w:r w:rsidRPr="00874C60">
        <w:rPr>
          <w:rFonts w:eastAsia="MS Mincho"/>
          <w:sz w:val="24"/>
          <w:szCs w:val="24"/>
          <w:lang w:eastAsia="pt-BR"/>
        </w:rPr>
        <w:t>;</w:t>
      </w:r>
    </w:p>
    <w:p w:rsidR="00663F52" w:rsidRPr="00874C60" w:rsidRDefault="00663F52" w:rsidP="00663F52">
      <w:pPr>
        <w:pStyle w:val="PargrafodaLista"/>
        <w:ind w:right="-101"/>
        <w:jc w:val="both"/>
        <w:rPr>
          <w:rFonts w:eastAsia="MS Mincho"/>
          <w:b/>
          <w:sz w:val="24"/>
          <w:szCs w:val="24"/>
          <w:lang w:eastAsia="pt-BR"/>
        </w:rPr>
      </w:pPr>
    </w:p>
    <w:p w:rsidR="00663F52" w:rsidRPr="00874C60" w:rsidRDefault="00663F52" w:rsidP="00663F52">
      <w:pPr>
        <w:pStyle w:val="PargrafodaLista"/>
        <w:numPr>
          <w:ilvl w:val="0"/>
          <w:numId w:val="8"/>
        </w:numPr>
        <w:ind w:right="-101"/>
        <w:jc w:val="both"/>
        <w:rPr>
          <w:rFonts w:eastAsia="MS Mincho"/>
          <w:sz w:val="24"/>
          <w:szCs w:val="24"/>
          <w:lang w:eastAsia="pt-BR"/>
        </w:rPr>
      </w:pPr>
      <w:r w:rsidRPr="00874C60">
        <w:rPr>
          <w:rFonts w:eastAsia="MS Mincho"/>
          <w:b/>
          <w:sz w:val="24"/>
          <w:szCs w:val="24"/>
          <w:lang w:eastAsia="pt-BR"/>
        </w:rPr>
        <w:t xml:space="preserve">Secretaria Municipal de Educação, </w:t>
      </w:r>
      <w:r w:rsidRPr="00874C60">
        <w:rPr>
          <w:rFonts w:eastAsia="MS Mincho"/>
          <w:sz w:val="24"/>
          <w:szCs w:val="24"/>
          <w:lang w:eastAsia="pt-BR"/>
        </w:rPr>
        <w:t>Rua Presidente Vargas, nº 282, Centro;</w:t>
      </w:r>
    </w:p>
    <w:p w:rsidR="00663F52" w:rsidRPr="00874C60" w:rsidRDefault="00663F52" w:rsidP="00663F52">
      <w:pPr>
        <w:pStyle w:val="PargrafodaLista"/>
        <w:rPr>
          <w:rFonts w:eastAsia="MS Mincho"/>
          <w:sz w:val="24"/>
          <w:szCs w:val="24"/>
          <w:lang w:eastAsia="pt-BR"/>
        </w:rPr>
      </w:pPr>
    </w:p>
    <w:p w:rsidR="00663F52" w:rsidRPr="00874C60" w:rsidRDefault="00663F52" w:rsidP="00663F52">
      <w:pPr>
        <w:pStyle w:val="PargrafodaLista"/>
        <w:numPr>
          <w:ilvl w:val="0"/>
          <w:numId w:val="8"/>
        </w:numPr>
        <w:ind w:right="-101"/>
        <w:jc w:val="both"/>
        <w:rPr>
          <w:rFonts w:eastAsia="MS Mincho"/>
          <w:sz w:val="24"/>
          <w:szCs w:val="24"/>
          <w:lang w:eastAsia="pt-BR"/>
        </w:rPr>
      </w:pPr>
      <w:r w:rsidRPr="00874C60">
        <w:rPr>
          <w:rFonts w:eastAsia="MS Mincho"/>
          <w:b/>
          <w:sz w:val="24"/>
          <w:szCs w:val="24"/>
          <w:lang w:eastAsia="pt-BR"/>
        </w:rPr>
        <w:t>Secretaria Municipal de Assistência Social e Idoso</w:t>
      </w:r>
      <w:r w:rsidRPr="00874C60">
        <w:rPr>
          <w:rFonts w:eastAsia="MS Mincho"/>
          <w:sz w:val="24"/>
          <w:szCs w:val="24"/>
          <w:lang w:eastAsia="pt-BR"/>
        </w:rPr>
        <w:t>: Rua Presidente Vargas, nº 282 – Centro.</w:t>
      </w:r>
    </w:p>
    <w:p w:rsidR="00663F52" w:rsidRPr="00874C60" w:rsidRDefault="00663F52" w:rsidP="00663F52">
      <w:pPr>
        <w:pStyle w:val="PargrafodaLista"/>
        <w:ind w:right="-101"/>
        <w:jc w:val="both"/>
        <w:rPr>
          <w:rFonts w:eastAsia="MS Mincho"/>
          <w:sz w:val="24"/>
          <w:szCs w:val="24"/>
          <w:lang w:eastAsia="pt-BR"/>
        </w:rPr>
      </w:pPr>
      <w:r w:rsidRPr="00874C60">
        <w:rPr>
          <w:rFonts w:eastAsia="MS Mincho"/>
          <w:sz w:val="24"/>
          <w:szCs w:val="24"/>
          <w:lang w:eastAsia="pt-BR"/>
        </w:rPr>
        <w:t>.</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5.2.</w:t>
      </w:r>
      <w:r w:rsidRPr="00874C60">
        <w:rPr>
          <w:rFonts w:ascii="Times New Roman" w:hAnsi="Times New Roman" w:cs="Times New Roman"/>
          <w:color w:val="000000"/>
          <w:sz w:val="24"/>
          <w:szCs w:val="24"/>
        </w:rPr>
        <w:t xml:space="preserve"> O prazo de entrega poderá ser prorrogado nos termos do art. 57, § 1º, da Lei n.º8.666/93.</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5.3.</w:t>
      </w:r>
      <w:r w:rsidRPr="00874C60">
        <w:rPr>
          <w:rFonts w:ascii="Times New Roman" w:eastAsia="Times New Roman" w:hAnsi="Times New Roman" w:cs="Times New Roman"/>
          <w:sz w:val="24"/>
          <w:szCs w:val="24"/>
          <w:lang w:eastAsia="pt-BR"/>
        </w:rPr>
        <w:t xml:space="preserve"> O objeto deste edital deverá (</w:t>
      </w:r>
      <w:proofErr w:type="spellStart"/>
      <w:r w:rsidRPr="00874C60">
        <w:rPr>
          <w:rFonts w:ascii="Times New Roman" w:eastAsia="Times New Roman" w:hAnsi="Times New Roman" w:cs="Times New Roman"/>
          <w:sz w:val="24"/>
          <w:szCs w:val="24"/>
          <w:lang w:eastAsia="pt-BR"/>
        </w:rPr>
        <w:t>ão</w:t>
      </w:r>
      <w:proofErr w:type="spellEnd"/>
      <w:r w:rsidRPr="00874C60">
        <w:rPr>
          <w:rFonts w:ascii="Times New Roman" w:eastAsia="Times New Roman" w:hAnsi="Times New Roman" w:cs="Times New Roman"/>
          <w:sz w:val="24"/>
          <w:szCs w:val="24"/>
          <w:lang w:eastAsia="pt-BR"/>
        </w:rPr>
        <w:t xml:space="preserve">) ser entregue(s) acompanhado(s) de nota(s) </w:t>
      </w:r>
      <w:proofErr w:type="gramStart"/>
      <w:r w:rsidRPr="00874C60">
        <w:rPr>
          <w:rFonts w:ascii="Times New Roman" w:eastAsia="Times New Roman" w:hAnsi="Times New Roman" w:cs="Times New Roman"/>
          <w:sz w:val="24"/>
          <w:szCs w:val="24"/>
          <w:lang w:eastAsia="pt-BR"/>
        </w:rPr>
        <w:t>fiscal (</w:t>
      </w:r>
      <w:proofErr w:type="spellStart"/>
      <w:r w:rsidRPr="00874C60">
        <w:rPr>
          <w:rFonts w:ascii="Times New Roman" w:eastAsia="Times New Roman" w:hAnsi="Times New Roman" w:cs="Times New Roman"/>
          <w:sz w:val="24"/>
          <w:szCs w:val="24"/>
          <w:lang w:eastAsia="pt-BR"/>
        </w:rPr>
        <w:t>is</w:t>
      </w:r>
      <w:proofErr w:type="spellEnd"/>
      <w:r w:rsidRPr="00874C60">
        <w:rPr>
          <w:rFonts w:ascii="Times New Roman" w:eastAsia="Times New Roman" w:hAnsi="Times New Roman" w:cs="Times New Roman"/>
          <w:sz w:val="24"/>
          <w:szCs w:val="24"/>
          <w:lang w:eastAsia="pt-BR"/>
        </w:rPr>
        <w:t>) distintas</w:t>
      </w:r>
      <w:proofErr w:type="gramEnd"/>
      <w:r w:rsidRPr="00874C60">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bCs/>
          <w:sz w:val="24"/>
          <w:szCs w:val="24"/>
          <w:lang w:eastAsia="pt-BR"/>
        </w:rPr>
        <w:t xml:space="preserve">5.4.  </w:t>
      </w:r>
      <w:r w:rsidRPr="00874C60">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 xml:space="preserve">5.5. </w:t>
      </w:r>
      <w:r w:rsidRPr="00874C60">
        <w:rPr>
          <w:rFonts w:ascii="Times New Roman" w:eastAsia="Times New Roman" w:hAnsi="Times New Roman" w:cs="Times New Roman"/>
          <w:sz w:val="24"/>
          <w:szCs w:val="24"/>
          <w:lang w:eastAsia="pt-BR"/>
        </w:rPr>
        <w:t>O objeto de que trata o presente Edital serão recebidos:</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bCs/>
          <w:sz w:val="24"/>
          <w:szCs w:val="24"/>
          <w:lang w:eastAsia="pt-BR"/>
        </w:rPr>
        <w:t xml:space="preserve">5.5.1. </w:t>
      </w:r>
      <w:proofErr w:type="gramStart"/>
      <w:r w:rsidRPr="00874C60">
        <w:rPr>
          <w:rFonts w:ascii="Times New Roman" w:eastAsia="Times New Roman" w:hAnsi="Times New Roman" w:cs="Times New Roman"/>
          <w:b/>
          <w:sz w:val="24"/>
          <w:szCs w:val="24"/>
          <w:lang w:eastAsia="pt-BR"/>
        </w:rPr>
        <w:t>provisoriamente</w:t>
      </w:r>
      <w:proofErr w:type="gramEnd"/>
      <w:r w:rsidRPr="00874C60">
        <w:rPr>
          <w:rFonts w:ascii="Times New Roman" w:eastAsia="Times New Roman" w:hAnsi="Times New Roman" w:cs="Times New Roman"/>
          <w:sz w:val="24"/>
          <w:szCs w:val="24"/>
          <w:lang w:eastAsia="pt-BR"/>
        </w:rPr>
        <w:t xml:space="preserve">, </w:t>
      </w:r>
      <w:r w:rsidRPr="00874C60">
        <w:rPr>
          <w:rFonts w:ascii="Times New Roman" w:hAnsi="Times New Roman" w:cs="Times New Roman"/>
          <w:sz w:val="24"/>
          <w:szCs w:val="24"/>
        </w:rPr>
        <w:t>por funcionário designado pela municipalidade para o recebimento,</w:t>
      </w:r>
      <w:r w:rsidRPr="00874C60">
        <w:rPr>
          <w:rFonts w:ascii="Times New Roman" w:eastAsia="Times New Roman" w:hAnsi="Times New Roman" w:cs="Times New Roman"/>
          <w:sz w:val="24"/>
          <w:szCs w:val="24"/>
          <w:lang w:eastAsia="pt-BR"/>
        </w:rPr>
        <w:t xml:space="preserve"> para efeito de posterior verificação da conformidade do bem recebido, </w:t>
      </w:r>
      <w:r w:rsidRPr="00874C60">
        <w:rPr>
          <w:rFonts w:ascii="Times New Roman" w:hAnsi="Times New Roman" w:cs="Times New Roman"/>
          <w:sz w:val="24"/>
          <w:szCs w:val="24"/>
        </w:rPr>
        <w:t>com as especificações constantes deste Edital,</w:t>
      </w:r>
      <w:r w:rsidRPr="00874C60">
        <w:rPr>
          <w:rFonts w:ascii="Times New Roman" w:eastAsia="Times New Roman" w:hAnsi="Times New Roman" w:cs="Times New Roman"/>
          <w:sz w:val="24"/>
          <w:szCs w:val="24"/>
          <w:lang w:eastAsia="pt-BR"/>
        </w:rPr>
        <w:t xml:space="preserve"> conforme Artigo 73, inciso II, alínea a da Lei Federal nº 8.666/93, sendo que:</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bCs/>
          <w:sz w:val="24"/>
          <w:szCs w:val="24"/>
          <w:lang w:eastAsia="pt-BR"/>
        </w:rPr>
        <w:t xml:space="preserve">5.5.2. </w:t>
      </w:r>
      <w:proofErr w:type="gramStart"/>
      <w:r w:rsidRPr="00874C60">
        <w:rPr>
          <w:rFonts w:ascii="Times New Roman" w:eastAsia="Times New Roman" w:hAnsi="Times New Roman" w:cs="Times New Roman"/>
          <w:b/>
          <w:bCs/>
          <w:color w:val="000000"/>
          <w:sz w:val="24"/>
          <w:szCs w:val="24"/>
          <w:lang w:eastAsia="pt-BR"/>
        </w:rPr>
        <w:t>definitivamente</w:t>
      </w:r>
      <w:proofErr w:type="gramEnd"/>
      <w:r w:rsidRPr="00874C60">
        <w:rPr>
          <w:rFonts w:ascii="Times New Roman" w:eastAsia="Times New Roman" w:hAnsi="Times New Roman" w:cs="Times New Roman"/>
          <w:color w:val="000000"/>
          <w:sz w:val="24"/>
          <w:szCs w:val="24"/>
          <w:lang w:eastAsia="pt-BR"/>
        </w:rPr>
        <w:t xml:space="preserve"> de </w:t>
      </w:r>
      <w:r w:rsidRPr="00874C60">
        <w:rPr>
          <w:rFonts w:ascii="Times New Roman" w:hAnsi="Times New Roman" w:cs="Times New Roman"/>
          <w:sz w:val="24"/>
          <w:szCs w:val="24"/>
        </w:rPr>
        <w:t>forma tácita no</w:t>
      </w:r>
      <w:r w:rsidRPr="00874C60">
        <w:rPr>
          <w:rFonts w:ascii="Times New Roman" w:eastAsia="Times New Roman" w:hAnsi="Times New Roman" w:cs="Times New Roman"/>
          <w:color w:val="000000"/>
          <w:sz w:val="24"/>
          <w:szCs w:val="24"/>
          <w:lang w:eastAsia="pt-BR"/>
        </w:rPr>
        <w:t xml:space="preserve"> prazo de 02 (dois) dias, contados do</w:t>
      </w:r>
      <w:r w:rsidRPr="00874C60">
        <w:rPr>
          <w:rFonts w:ascii="Times New Roman" w:hAnsi="Times New Roman" w:cs="Times New Roman"/>
          <w:sz w:val="24"/>
          <w:szCs w:val="24"/>
        </w:rPr>
        <w:t xml:space="preserve"> recebimento provisório, após a verificação da quantidade, qualidade e consequente aceitação</w:t>
      </w:r>
      <w:r w:rsidRPr="00874C60">
        <w:rPr>
          <w:rFonts w:ascii="Times New Roman" w:eastAsia="Times New Roman" w:hAnsi="Times New Roman" w:cs="Times New Roman"/>
          <w:sz w:val="24"/>
          <w:szCs w:val="24"/>
          <w:lang w:eastAsia="pt-BR"/>
        </w:rPr>
        <w:t>, conforme disposto no Artigo 73, inciso II, alínea b da Lei Federal nº 8.666/93;</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bCs/>
          <w:sz w:val="24"/>
          <w:szCs w:val="24"/>
          <w:lang w:eastAsia="pt-BR"/>
        </w:rPr>
        <w:t>5.6.</w:t>
      </w:r>
      <w:r w:rsidRPr="00874C60">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lastRenderedPageBreak/>
        <w:t>5.7.</w:t>
      </w:r>
      <w:r w:rsidRPr="00874C60">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874C60">
        <w:rPr>
          <w:rFonts w:ascii="Times New Roman" w:eastAsia="Times New Roman" w:hAnsi="Times New Roman" w:cs="Times New Roman"/>
          <w:sz w:val="24"/>
          <w:szCs w:val="24"/>
          <w:lang w:eastAsia="pt-BR"/>
        </w:rPr>
        <w:t>sob pena</w:t>
      </w:r>
      <w:proofErr w:type="gramEnd"/>
      <w:r w:rsidRPr="00874C60">
        <w:rPr>
          <w:rFonts w:ascii="Times New Roman" w:eastAsia="Times New Roman" w:hAnsi="Times New Roman" w:cs="Times New Roman"/>
          <w:sz w:val="24"/>
          <w:szCs w:val="24"/>
          <w:lang w:eastAsia="pt-BR"/>
        </w:rPr>
        <w:t xml:space="preserve"> de sofrer as sanções cominadas em Lei.</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 xml:space="preserve">5.7.1. </w:t>
      </w:r>
      <w:r w:rsidRPr="00874C60">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874C60">
        <w:rPr>
          <w:rFonts w:ascii="Times New Roman" w:eastAsia="Times New Roman" w:hAnsi="Times New Roman" w:cs="Times New Roman"/>
          <w:color w:val="000000"/>
          <w:sz w:val="24"/>
          <w:szCs w:val="24"/>
          <w:lang w:eastAsia="pt-BR"/>
        </w:rPr>
        <w:t>Itambaracá</w:t>
      </w:r>
      <w:proofErr w:type="spellEnd"/>
      <w:r w:rsidRPr="00874C60">
        <w:rPr>
          <w:rFonts w:ascii="Times New Roman" w:eastAsia="Times New Roman" w:hAnsi="Times New Roman" w:cs="Times New Roman"/>
          <w:color w:val="000000"/>
          <w:sz w:val="24"/>
          <w:szCs w:val="24"/>
          <w:lang w:eastAsia="pt-BR"/>
        </w:rPr>
        <w:t>.</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874C60" w:rsidRDefault="00663F52" w:rsidP="00663F52">
      <w:pPr>
        <w:spacing w:after="0" w:line="240" w:lineRule="auto"/>
        <w:ind w:right="-142"/>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 xml:space="preserve">5.8. </w:t>
      </w:r>
      <w:r w:rsidRPr="00874C60">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663F52" w:rsidRPr="00874C60" w:rsidRDefault="00663F52" w:rsidP="00663F52">
      <w:pPr>
        <w:spacing w:after="0" w:line="240" w:lineRule="auto"/>
        <w:ind w:right="-101"/>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 xml:space="preserve"> </w:t>
      </w:r>
    </w:p>
    <w:p w:rsidR="00663F52" w:rsidRPr="00874C60" w:rsidRDefault="00663F52" w:rsidP="00663F52">
      <w:pPr>
        <w:spacing w:after="0" w:line="240" w:lineRule="auto"/>
        <w:ind w:right="-142"/>
        <w:jc w:val="both"/>
        <w:rPr>
          <w:rFonts w:ascii="Times New Roman" w:eastAsia="Times New Roman" w:hAnsi="Times New Roman" w:cs="Times New Roman"/>
          <w:b/>
          <w:sz w:val="24"/>
          <w:szCs w:val="24"/>
          <w:lang w:eastAsia="pt-BR"/>
        </w:rPr>
      </w:pPr>
    </w:p>
    <w:p w:rsidR="00663F52" w:rsidRPr="00874C60" w:rsidRDefault="00663F52" w:rsidP="00663F52">
      <w:pPr>
        <w:spacing w:after="0" w:line="240" w:lineRule="auto"/>
        <w:jc w:val="both"/>
        <w:rPr>
          <w:rFonts w:ascii="Times New Roman" w:eastAsia="Times New Roman" w:hAnsi="Times New Roman" w:cs="Times New Roman"/>
          <w:b/>
          <w:sz w:val="24"/>
          <w:szCs w:val="24"/>
          <w:u w:val="single"/>
          <w:lang w:eastAsia="pt-BR"/>
        </w:rPr>
      </w:pPr>
      <w:r w:rsidRPr="00874C60">
        <w:rPr>
          <w:rFonts w:ascii="Times New Roman" w:eastAsia="Times New Roman" w:hAnsi="Times New Roman" w:cs="Times New Roman"/>
          <w:b/>
          <w:sz w:val="24"/>
          <w:szCs w:val="24"/>
          <w:u w:val="single"/>
          <w:lang w:eastAsia="pt-BR"/>
        </w:rPr>
        <w:t>CLÁUSULA SEXTA: Dos Recursos Orçamentários</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color w:val="000000"/>
          <w:sz w:val="24"/>
          <w:szCs w:val="24"/>
          <w:lang w:eastAsia="pt-BR"/>
        </w:rPr>
        <w:t>6.1.</w:t>
      </w:r>
      <w:r w:rsidRPr="00874C60">
        <w:rPr>
          <w:rFonts w:ascii="Times New Roman" w:eastAsia="Times New Roman" w:hAnsi="Times New Roman" w:cs="Times New Roman"/>
          <w:color w:val="000000"/>
          <w:sz w:val="24"/>
          <w:szCs w:val="24"/>
          <w:lang w:eastAsia="pt-BR"/>
        </w:rPr>
        <w:t xml:space="preserve"> </w:t>
      </w:r>
      <w:proofErr w:type="gramStart"/>
      <w:r w:rsidRPr="00874C60">
        <w:rPr>
          <w:rFonts w:ascii="Times New Roman" w:eastAsia="Times New Roman" w:hAnsi="Times New Roman" w:cs="Times New Roman"/>
          <w:color w:val="000000"/>
          <w:sz w:val="24"/>
          <w:szCs w:val="24"/>
          <w:lang w:eastAsia="pt-BR"/>
        </w:rPr>
        <w:t>Os pagamentos decorrentes do objeto desta li</w:t>
      </w:r>
      <w:r w:rsidRPr="00874C60">
        <w:rPr>
          <w:rFonts w:ascii="Times New Roman" w:eastAsia="Times New Roman" w:hAnsi="Times New Roman" w:cs="Times New Roman"/>
          <w:color w:val="000000"/>
          <w:spacing w:val="1"/>
          <w:sz w:val="24"/>
          <w:szCs w:val="24"/>
          <w:lang w:eastAsia="pt-BR"/>
        </w:rPr>
        <w:t>c</w:t>
      </w:r>
      <w:r w:rsidRPr="00874C60">
        <w:rPr>
          <w:rFonts w:ascii="Times New Roman" w:eastAsia="Times New Roman" w:hAnsi="Times New Roman" w:cs="Times New Roman"/>
          <w:color w:val="000000"/>
          <w:sz w:val="24"/>
          <w:szCs w:val="24"/>
          <w:lang w:eastAsia="pt-BR"/>
        </w:rPr>
        <w:t>itação, para os quais se emitirá empenho,</w:t>
      </w:r>
      <w:r w:rsidRPr="00874C60">
        <w:rPr>
          <w:rFonts w:ascii="Times New Roman" w:eastAsia="Times New Roman" w:hAnsi="Times New Roman" w:cs="Times New Roman"/>
          <w:color w:val="000000"/>
          <w:spacing w:val="9"/>
          <w:sz w:val="24"/>
          <w:szCs w:val="24"/>
          <w:lang w:eastAsia="pt-BR"/>
        </w:rPr>
        <w:t xml:space="preserve"> </w:t>
      </w:r>
      <w:r w:rsidRPr="00874C60">
        <w:rPr>
          <w:rFonts w:ascii="Times New Roman" w:eastAsia="Times New Roman" w:hAnsi="Times New Roman" w:cs="Times New Roman"/>
          <w:color w:val="000000"/>
          <w:sz w:val="24"/>
          <w:szCs w:val="24"/>
          <w:lang w:eastAsia="pt-BR"/>
        </w:rPr>
        <w:t>correrá</w:t>
      </w:r>
      <w:proofErr w:type="gramEnd"/>
      <w:r w:rsidRPr="00874C60">
        <w:rPr>
          <w:rFonts w:ascii="Times New Roman" w:eastAsia="Times New Roman" w:hAnsi="Times New Roman" w:cs="Times New Roman"/>
          <w:color w:val="000000"/>
          <w:spacing w:val="9"/>
          <w:sz w:val="24"/>
          <w:szCs w:val="24"/>
          <w:lang w:eastAsia="pt-BR"/>
        </w:rPr>
        <w:t xml:space="preserve"> </w:t>
      </w:r>
      <w:r w:rsidRPr="00874C60">
        <w:rPr>
          <w:rFonts w:ascii="Times New Roman" w:eastAsia="Times New Roman" w:hAnsi="Times New Roman" w:cs="Times New Roman"/>
          <w:color w:val="000000"/>
          <w:sz w:val="24"/>
          <w:szCs w:val="24"/>
          <w:lang w:eastAsia="pt-BR"/>
        </w:rPr>
        <w:t>à</w:t>
      </w:r>
      <w:r w:rsidRPr="00874C60">
        <w:rPr>
          <w:rFonts w:ascii="Times New Roman" w:eastAsia="Times New Roman" w:hAnsi="Times New Roman" w:cs="Times New Roman"/>
          <w:color w:val="000000"/>
          <w:spacing w:val="9"/>
          <w:sz w:val="24"/>
          <w:szCs w:val="24"/>
          <w:lang w:eastAsia="pt-BR"/>
        </w:rPr>
        <w:t xml:space="preserve"> </w:t>
      </w:r>
      <w:r w:rsidRPr="00874C60">
        <w:rPr>
          <w:rFonts w:ascii="Times New Roman" w:eastAsia="Times New Roman" w:hAnsi="Times New Roman" w:cs="Times New Roman"/>
          <w:color w:val="000000"/>
          <w:sz w:val="24"/>
          <w:szCs w:val="24"/>
          <w:lang w:eastAsia="pt-BR"/>
        </w:rPr>
        <w:t>conta</w:t>
      </w:r>
      <w:r w:rsidRPr="00874C60">
        <w:rPr>
          <w:rFonts w:ascii="Times New Roman" w:eastAsia="Times New Roman" w:hAnsi="Times New Roman" w:cs="Times New Roman"/>
          <w:color w:val="000000"/>
          <w:spacing w:val="9"/>
          <w:sz w:val="24"/>
          <w:szCs w:val="24"/>
          <w:lang w:eastAsia="pt-BR"/>
        </w:rPr>
        <w:t xml:space="preserve"> </w:t>
      </w:r>
      <w:r w:rsidRPr="00874C60">
        <w:rPr>
          <w:rFonts w:ascii="Times New Roman" w:eastAsia="Times New Roman" w:hAnsi="Times New Roman" w:cs="Times New Roman"/>
          <w:color w:val="000000"/>
          <w:sz w:val="24"/>
          <w:szCs w:val="24"/>
          <w:lang w:eastAsia="pt-BR"/>
        </w:rPr>
        <w:t>do</w:t>
      </w:r>
      <w:r w:rsidRPr="00874C60">
        <w:rPr>
          <w:rFonts w:ascii="Times New Roman" w:eastAsia="Times New Roman" w:hAnsi="Times New Roman" w:cs="Times New Roman"/>
          <w:color w:val="000000"/>
          <w:spacing w:val="9"/>
          <w:sz w:val="24"/>
          <w:szCs w:val="24"/>
          <w:lang w:eastAsia="pt-BR"/>
        </w:rPr>
        <w:t xml:space="preserve"> </w:t>
      </w:r>
      <w:r w:rsidRPr="00874C60">
        <w:rPr>
          <w:rFonts w:ascii="Times New Roman" w:eastAsia="Times New Roman" w:hAnsi="Times New Roman" w:cs="Times New Roman"/>
          <w:color w:val="000000"/>
          <w:sz w:val="24"/>
          <w:szCs w:val="24"/>
          <w:lang w:eastAsia="pt-BR"/>
        </w:rPr>
        <w:t>recurso</w:t>
      </w:r>
      <w:r w:rsidRPr="00874C60">
        <w:rPr>
          <w:rFonts w:ascii="Times New Roman" w:eastAsia="Times New Roman" w:hAnsi="Times New Roman" w:cs="Times New Roman"/>
          <w:color w:val="000000"/>
          <w:spacing w:val="9"/>
          <w:sz w:val="24"/>
          <w:szCs w:val="24"/>
          <w:lang w:eastAsia="pt-BR"/>
        </w:rPr>
        <w:t xml:space="preserve"> </w:t>
      </w:r>
      <w:r w:rsidRPr="00874C60">
        <w:rPr>
          <w:rFonts w:ascii="Times New Roman" w:eastAsia="Times New Roman" w:hAnsi="Times New Roman" w:cs="Times New Roman"/>
          <w:color w:val="000000"/>
          <w:sz w:val="24"/>
          <w:szCs w:val="24"/>
          <w:lang w:eastAsia="pt-BR"/>
        </w:rPr>
        <w:t>das</w:t>
      </w:r>
      <w:r w:rsidRPr="00874C60">
        <w:rPr>
          <w:rFonts w:ascii="Times New Roman" w:eastAsia="Times New Roman" w:hAnsi="Times New Roman" w:cs="Times New Roman"/>
          <w:color w:val="000000"/>
          <w:spacing w:val="12"/>
          <w:sz w:val="24"/>
          <w:szCs w:val="24"/>
          <w:lang w:eastAsia="pt-BR"/>
        </w:rPr>
        <w:t xml:space="preserve"> </w:t>
      </w:r>
      <w:r w:rsidRPr="00874C60">
        <w:rPr>
          <w:rFonts w:ascii="Times New Roman" w:eastAsia="Times New Roman" w:hAnsi="Times New Roman" w:cs="Times New Roman"/>
          <w:sz w:val="24"/>
          <w:szCs w:val="24"/>
          <w:lang w:eastAsia="pt-BR"/>
        </w:rPr>
        <w:t>Dotações Orçamentária:</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tbl>
      <w:tblPr>
        <w:tblStyle w:val="Tabelacomgrade"/>
        <w:tblW w:w="0" w:type="auto"/>
        <w:tblLook w:val="04A0" w:firstRow="1" w:lastRow="0" w:firstColumn="1" w:lastColumn="0" w:noHBand="0" w:noVBand="1"/>
      </w:tblPr>
      <w:tblGrid>
        <w:gridCol w:w="2518"/>
        <w:gridCol w:w="336"/>
        <w:gridCol w:w="969"/>
        <w:gridCol w:w="2268"/>
        <w:gridCol w:w="2268"/>
        <w:gridCol w:w="1417"/>
      </w:tblGrid>
      <w:tr w:rsidR="00663F52" w:rsidRPr="00874C60" w:rsidTr="00663F52">
        <w:tc>
          <w:tcPr>
            <w:tcW w:w="2518" w:type="dxa"/>
          </w:tcPr>
          <w:p w:rsidR="00663F52" w:rsidRPr="00874C60" w:rsidRDefault="00663F52" w:rsidP="00663F52">
            <w:pPr>
              <w:spacing w:line="360" w:lineRule="auto"/>
              <w:rPr>
                <w:rFonts w:eastAsia="MS Mincho"/>
                <w:b/>
                <w:sz w:val="24"/>
                <w:szCs w:val="24"/>
              </w:rPr>
            </w:pPr>
            <w:r w:rsidRPr="00874C60">
              <w:rPr>
                <w:rFonts w:eastAsia="MS Mincho"/>
                <w:b/>
                <w:sz w:val="24"/>
                <w:szCs w:val="24"/>
              </w:rPr>
              <w:t>ORGÃO</w:t>
            </w:r>
          </w:p>
        </w:tc>
        <w:tc>
          <w:tcPr>
            <w:tcW w:w="1305" w:type="dxa"/>
            <w:gridSpan w:val="2"/>
          </w:tcPr>
          <w:p w:rsidR="00663F52" w:rsidRPr="00874C60" w:rsidRDefault="00663F52" w:rsidP="00663F52">
            <w:pPr>
              <w:spacing w:line="360" w:lineRule="auto"/>
              <w:rPr>
                <w:rFonts w:eastAsia="MS Mincho"/>
                <w:b/>
                <w:sz w:val="24"/>
                <w:szCs w:val="24"/>
              </w:rPr>
            </w:pPr>
            <w:r w:rsidRPr="00874C60">
              <w:rPr>
                <w:rFonts w:eastAsia="MS Mincho"/>
                <w:b/>
                <w:sz w:val="24"/>
                <w:szCs w:val="24"/>
              </w:rPr>
              <w:t>RED</w:t>
            </w:r>
          </w:p>
        </w:tc>
        <w:tc>
          <w:tcPr>
            <w:tcW w:w="2268" w:type="dxa"/>
          </w:tcPr>
          <w:p w:rsidR="00663F52" w:rsidRPr="00874C60" w:rsidRDefault="00663F52" w:rsidP="00663F52">
            <w:pPr>
              <w:spacing w:line="360" w:lineRule="auto"/>
              <w:rPr>
                <w:rFonts w:eastAsia="MS Mincho"/>
                <w:sz w:val="24"/>
                <w:szCs w:val="24"/>
              </w:rPr>
            </w:pPr>
            <w:r w:rsidRPr="00874C60">
              <w:rPr>
                <w:rFonts w:eastAsia="MS Mincho"/>
                <w:b/>
                <w:sz w:val="24"/>
                <w:szCs w:val="24"/>
              </w:rPr>
              <w:t>PROJETO</w:t>
            </w:r>
          </w:p>
        </w:tc>
        <w:tc>
          <w:tcPr>
            <w:tcW w:w="2268" w:type="dxa"/>
          </w:tcPr>
          <w:p w:rsidR="00663F52" w:rsidRPr="00874C60" w:rsidRDefault="00663F52" w:rsidP="00663F52">
            <w:pPr>
              <w:spacing w:line="360" w:lineRule="auto"/>
              <w:rPr>
                <w:rFonts w:eastAsia="MS Mincho"/>
                <w:b/>
                <w:sz w:val="24"/>
                <w:szCs w:val="24"/>
              </w:rPr>
            </w:pPr>
            <w:r w:rsidRPr="00874C60">
              <w:rPr>
                <w:rFonts w:eastAsia="MS Mincho"/>
                <w:b/>
                <w:sz w:val="24"/>
                <w:szCs w:val="24"/>
              </w:rPr>
              <w:t>ELEMENTO</w:t>
            </w:r>
          </w:p>
        </w:tc>
        <w:tc>
          <w:tcPr>
            <w:tcW w:w="1417" w:type="dxa"/>
          </w:tcPr>
          <w:p w:rsidR="00663F52" w:rsidRPr="00874C60" w:rsidRDefault="00663F52" w:rsidP="00663F52">
            <w:pPr>
              <w:spacing w:line="360" w:lineRule="auto"/>
              <w:rPr>
                <w:rFonts w:eastAsia="MS Mincho"/>
                <w:sz w:val="24"/>
                <w:szCs w:val="24"/>
              </w:rPr>
            </w:pPr>
            <w:r w:rsidRPr="00874C60">
              <w:rPr>
                <w:rFonts w:eastAsia="MS Mincho"/>
                <w:b/>
                <w:sz w:val="24"/>
                <w:szCs w:val="24"/>
              </w:rPr>
              <w:t>FONTE</w:t>
            </w:r>
          </w:p>
        </w:tc>
      </w:tr>
      <w:tr w:rsidR="00663F52" w:rsidRPr="00874C60" w:rsidTr="00663F52">
        <w:tc>
          <w:tcPr>
            <w:tcW w:w="2518" w:type="dxa"/>
            <w:vMerge w:val="restart"/>
            <w:vAlign w:val="center"/>
          </w:tcPr>
          <w:p w:rsidR="00663F52" w:rsidRPr="00874C60" w:rsidRDefault="00663F52" w:rsidP="00663F52">
            <w:pPr>
              <w:rPr>
                <w:rFonts w:eastAsia="MS Mincho"/>
                <w:b/>
                <w:sz w:val="24"/>
                <w:szCs w:val="24"/>
              </w:rPr>
            </w:pPr>
            <w:r w:rsidRPr="00874C60">
              <w:rPr>
                <w:rFonts w:eastAsia="MS Mincho"/>
                <w:b/>
                <w:sz w:val="24"/>
                <w:szCs w:val="24"/>
              </w:rPr>
              <w:t>Secretaria de Administração Geral</w:t>
            </w: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21</w:t>
            </w:r>
          </w:p>
        </w:tc>
        <w:tc>
          <w:tcPr>
            <w:tcW w:w="2268" w:type="dxa"/>
            <w:vMerge w:val="restart"/>
            <w:vAlign w:val="center"/>
          </w:tcPr>
          <w:p w:rsidR="00663F52" w:rsidRPr="00874C60" w:rsidRDefault="00663F52" w:rsidP="00663F52">
            <w:pPr>
              <w:rPr>
                <w:rFonts w:eastAsia="MS Mincho"/>
                <w:sz w:val="24"/>
                <w:szCs w:val="24"/>
              </w:rPr>
            </w:pPr>
            <w:r w:rsidRPr="00874C60">
              <w:rPr>
                <w:rFonts w:eastAsia="MS Mincho"/>
                <w:sz w:val="24"/>
                <w:szCs w:val="24"/>
              </w:rPr>
              <w:t>2004</w:t>
            </w:r>
          </w:p>
        </w:tc>
        <w:tc>
          <w:tcPr>
            <w:tcW w:w="2268" w:type="dxa"/>
            <w:vMerge w:val="restart"/>
            <w:vAlign w:val="center"/>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b/>
                <w:sz w:val="24"/>
                <w:szCs w:val="24"/>
              </w:rPr>
            </w:pPr>
            <w:r w:rsidRPr="00874C60">
              <w:rPr>
                <w:rFonts w:eastAsia="MS Mincho"/>
                <w:sz w:val="24"/>
                <w:szCs w:val="24"/>
              </w:rPr>
              <w:t>01000</w:t>
            </w:r>
          </w:p>
        </w:tc>
      </w:tr>
      <w:tr w:rsidR="00663F52" w:rsidRPr="00874C60" w:rsidTr="00663F52">
        <w:tc>
          <w:tcPr>
            <w:tcW w:w="2518" w:type="dxa"/>
            <w:vMerge/>
          </w:tcPr>
          <w:p w:rsidR="00663F52" w:rsidRPr="00874C60" w:rsidRDefault="00663F52" w:rsidP="00663F52">
            <w:pPr>
              <w:spacing w:line="360" w:lineRule="auto"/>
              <w:rPr>
                <w:rFonts w:eastAsia="MS Mincho"/>
                <w:b/>
                <w:sz w:val="24"/>
                <w:szCs w:val="24"/>
              </w:rPr>
            </w:pPr>
          </w:p>
        </w:tc>
        <w:tc>
          <w:tcPr>
            <w:tcW w:w="1305" w:type="dxa"/>
            <w:gridSpan w:val="2"/>
          </w:tcPr>
          <w:p w:rsidR="00663F52" w:rsidRPr="00874C60" w:rsidRDefault="00663F52" w:rsidP="00663F52">
            <w:pPr>
              <w:spacing w:line="360" w:lineRule="auto"/>
              <w:rPr>
                <w:rFonts w:eastAsia="MS Mincho"/>
                <w:sz w:val="24"/>
                <w:szCs w:val="24"/>
              </w:rPr>
            </w:pPr>
            <w:r w:rsidRPr="00874C60">
              <w:rPr>
                <w:rFonts w:eastAsia="MS Mincho"/>
                <w:sz w:val="24"/>
                <w:szCs w:val="24"/>
              </w:rPr>
              <w:t>22</w:t>
            </w:r>
          </w:p>
        </w:tc>
        <w:tc>
          <w:tcPr>
            <w:tcW w:w="2268" w:type="dxa"/>
            <w:vMerge/>
          </w:tcPr>
          <w:p w:rsidR="00663F52" w:rsidRPr="00874C60" w:rsidRDefault="00663F52" w:rsidP="00663F52">
            <w:pPr>
              <w:spacing w:line="360" w:lineRule="auto"/>
              <w:rPr>
                <w:rFonts w:eastAsia="MS Mincho"/>
                <w:b/>
                <w:sz w:val="24"/>
                <w:szCs w:val="24"/>
              </w:rPr>
            </w:pPr>
          </w:p>
        </w:tc>
        <w:tc>
          <w:tcPr>
            <w:tcW w:w="2268" w:type="dxa"/>
            <w:vMerge/>
          </w:tcPr>
          <w:p w:rsidR="00663F52" w:rsidRPr="00874C60" w:rsidRDefault="00663F52" w:rsidP="00663F52">
            <w:pPr>
              <w:spacing w:line="360" w:lineRule="auto"/>
              <w:rPr>
                <w:rFonts w:eastAsia="MS Mincho"/>
                <w:b/>
                <w:sz w:val="24"/>
                <w:szCs w:val="24"/>
              </w:rPr>
            </w:pPr>
          </w:p>
        </w:tc>
        <w:tc>
          <w:tcPr>
            <w:tcW w:w="1417" w:type="dxa"/>
          </w:tcPr>
          <w:p w:rsidR="00663F52" w:rsidRPr="00874C60" w:rsidRDefault="00663F52" w:rsidP="00663F52">
            <w:pPr>
              <w:rPr>
                <w:rFonts w:eastAsia="MS Mincho"/>
                <w:b/>
                <w:sz w:val="24"/>
                <w:szCs w:val="24"/>
              </w:rPr>
            </w:pPr>
            <w:r w:rsidRPr="00874C60">
              <w:rPr>
                <w:rFonts w:eastAsia="MS Mincho"/>
                <w:sz w:val="24"/>
                <w:szCs w:val="24"/>
              </w:rPr>
              <w:t>01510</w:t>
            </w:r>
          </w:p>
        </w:tc>
      </w:tr>
      <w:tr w:rsidR="00663F52" w:rsidRPr="00874C60" w:rsidTr="00663F52">
        <w:tc>
          <w:tcPr>
            <w:tcW w:w="2518" w:type="dxa"/>
          </w:tcPr>
          <w:p w:rsidR="00663F52" w:rsidRPr="00874C60" w:rsidRDefault="00663F52" w:rsidP="00663F52">
            <w:pPr>
              <w:spacing w:line="360" w:lineRule="auto"/>
              <w:rPr>
                <w:rFonts w:eastAsia="MS Mincho"/>
                <w:b/>
                <w:sz w:val="24"/>
                <w:szCs w:val="24"/>
              </w:rPr>
            </w:pPr>
          </w:p>
        </w:tc>
        <w:tc>
          <w:tcPr>
            <w:tcW w:w="1305" w:type="dxa"/>
            <w:gridSpan w:val="2"/>
          </w:tcPr>
          <w:p w:rsidR="00663F52" w:rsidRPr="00874C60" w:rsidRDefault="00663F52" w:rsidP="00663F52">
            <w:pPr>
              <w:spacing w:line="360" w:lineRule="auto"/>
              <w:rPr>
                <w:rFonts w:eastAsia="MS Mincho"/>
                <w:sz w:val="24"/>
                <w:szCs w:val="24"/>
              </w:rPr>
            </w:pPr>
            <w:r w:rsidRPr="00874C60">
              <w:rPr>
                <w:rFonts w:eastAsia="MS Mincho"/>
                <w:sz w:val="24"/>
                <w:szCs w:val="24"/>
              </w:rPr>
              <w:t>23</w:t>
            </w:r>
          </w:p>
        </w:tc>
        <w:tc>
          <w:tcPr>
            <w:tcW w:w="2268" w:type="dxa"/>
            <w:vMerge/>
          </w:tcPr>
          <w:p w:rsidR="00663F52" w:rsidRPr="00874C60" w:rsidRDefault="00663F52" w:rsidP="00663F52">
            <w:pPr>
              <w:spacing w:line="360" w:lineRule="auto"/>
              <w:rPr>
                <w:rFonts w:eastAsia="MS Mincho"/>
                <w:b/>
                <w:sz w:val="24"/>
                <w:szCs w:val="24"/>
              </w:rPr>
            </w:pPr>
          </w:p>
        </w:tc>
        <w:tc>
          <w:tcPr>
            <w:tcW w:w="2268" w:type="dxa"/>
            <w:vMerge/>
          </w:tcPr>
          <w:p w:rsidR="00663F52" w:rsidRPr="00874C60" w:rsidRDefault="00663F52" w:rsidP="00663F52">
            <w:pPr>
              <w:spacing w:line="360" w:lineRule="auto"/>
              <w:rPr>
                <w:rFonts w:eastAsia="MS Mincho"/>
                <w:b/>
                <w:sz w:val="24"/>
                <w:szCs w:val="24"/>
              </w:rPr>
            </w:pPr>
          </w:p>
        </w:tc>
        <w:tc>
          <w:tcPr>
            <w:tcW w:w="1417" w:type="dxa"/>
          </w:tcPr>
          <w:p w:rsidR="00663F52" w:rsidRPr="00874C60" w:rsidRDefault="00663F52" w:rsidP="00663F52">
            <w:pPr>
              <w:rPr>
                <w:rFonts w:eastAsia="MS Mincho"/>
                <w:sz w:val="24"/>
                <w:szCs w:val="24"/>
              </w:rPr>
            </w:pPr>
            <w:r w:rsidRPr="00874C60">
              <w:rPr>
                <w:rFonts w:eastAsia="MS Mincho"/>
                <w:sz w:val="24"/>
                <w:szCs w:val="24"/>
              </w:rPr>
              <w:t>01511</w:t>
            </w:r>
          </w:p>
        </w:tc>
      </w:tr>
      <w:tr w:rsidR="00663F52" w:rsidRPr="00874C60" w:rsidTr="00663F52">
        <w:tc>
          <w:tcPr>
            <w:tcW w:w="2518" w:type="dxa"/>
            <w:shd w:val="clear" w:color="auto" w:fill="FDE9D9" w:themeFill="accent6" w:themeFillTint="33"/>
          </w:tcPr>
          <w:p w:rsidR="00663F52" w:rsidRPr="00874C60" w:rsidRDefault="00663F52" w:rsidP="00663F52">
            <w:pPr>
              <w:rPr>
                <w:rFonts w:eastAsia="MS Mincho"/>
                <w:b/>
                <w:sz w:val="24"/>
                <w:szCs w:val="24"/>
              </w:rPr>
            </w:pPr>
          </w:p>
        </w:tc>
        <w:tc>
          <w:tcPr>
            <w:tcW w:w="1305" w:type="dxa"/>
            <w:gridSpan w:val="2"/>
            <w:shd w:val="clear" w:color="auto" w:fill="FDE9D9" w:themeFill="accent6" w:themeFillTint="33"/>
          </w:tcPr>
          <w:p w:rsidR="00663F52" w:rsidRPr="00874C60" w:rsidRDefault="00663F52" w:rsidP="00663F52">
            <w:pPr>
              <w:rPr>
                <w:rFonts w:eastAsia="MS Mincho"/>
                <w:b/>
                <w:sz w:val="24"/>
                <w:szCs w:val="24"/>
              </w:rPr>
            </w:pPr>
          </w:p>
        </w:tc>
        <w:tc>
          <w:tcPr>
            <w:tcW w:w="4536" w:type="dxa"/>
            <w:gridSpan w:val="2"/>
            <w:shd w:val="clear" w:color="auto" w:fill="FDE9D9" w:themeFill="accent6" w:themeFillTint="33"/>
          </w:tcPr>
          <w:p w:rsidR="00663F52" w:rsidRPr="00874C60" w:rsidRDefault="00663F52" w:rsidP="00663F52">
            <w:pPr>
              <w:rPr>
                <w:rFonts w:eastAsia="MS Mincho"/>
                <w:b/>
                <w:sz w:val="24"/>
                <w:szCs w:val="24"/>
              </w:rPr>
            </w:pPr>
          </w:p>
        </w:tc>
        <w:tc>
          <w:tcPr>
            <w:tcW w:w="1417" w:type="dxa"/>
            <w:shd w:val="clear" w:color="auto" w:fill="FDE9D9" w:themeFill="accent6" w:themeFillTint="33"/>
          </w:tcPr>
          <w:p w:rsidR="00663F52" w:rsidRPr="00874C60" w:rsidRDefault="00663F52" w:rsidP="00663F52">
            <w:pPr>
              <w:rPr>
                <w:rFonts w:eastAsia="MS Mincho"/>
                <w:b/>
                <w:sz w:val="24"/>
                <w:szCs w:val="24"/>
              </w:rPr>
            </w:pPr>
          </w:p>
        </w:tc>
      </w:tr>
      <w:tr w:rsidR="00663F52" w:rsidRPr="00874C60" w:rsidTr="00663F52">
        <w:tc>
          <w:tcPr>
            <w:tcW w:w="2518" w:type="dxa"/>
            <w:vMerge w:val="restart"/>
            <w:vAlign w:val="center"/>
          </w:tcPr>
          <w:p w:rsidR="00663F52" w:rsidRPr="00874C60" w:rsidRDefault="00663F52" w:rsidP="00663F52">
            <w:pPr>
              <w:jc w:val="both"/>
              <w:rPr>
                <w:rFonts w:eastAsia="MS Mincho"/>
                <w:b/>
                <w:sz w:val="24"/>
                <w:szCs w:val="24"/>
              </w:rPr>
            </w:pPr>
            <w:r w:rsidRPr="00874C60">
              <w:rPr>
                <w:rFonts w:eastAsia="MS Mincho"/>
                <w:b/>
                <w:sz w:val="24"/>
                <w:szCs w:val="24"/>
              </w:rPr>
              <w:t>Secretaria Municipal de Educação, Cultura e Desporto.</w:t>
            </w:r>
          </w:p>
          <w:p w:rsidR="00663F52" w:rsidRPr="00874C60" w:rsidRDefault="00663F52" w:rsidP="00663F52">
            <w:pPr>
              <w:jc w:val="both"/>
              <w:rPr>
                <w:rFonts w:eastAsia="MS Mincho"/>
                <w:b/>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116</w:t>
            </w:r>
          </w:p>
        </w:tc>
        <w:tc>
          <w:tcPr>
            <w:tcW w:w="2268" w:type="dxa"/>
          </w:tcPr>
          <w:p w:rsidR="00663F52" w:rsidRPr="00874C60" w:rsidRDefault="00663F52" w:rsidP="00663F52">
            <w:pPr>
              <w:rPr>
                <w:rFonts w:eastAsia="MS Mincho"/>
                <w:sz w:val="24"/>
                <w:szCs w:val="24"/>
              </w:rPr>
            </w:pPr>
            <w:r w:rsidRPr="00874C60">
              <w:rPr>
                <w:rFonts w:eastAsia="MS Mincho"/>
                <w:sz w:val="24"/>
                <w:szCs w:val="24"/>
              </w:rPr>
              <w:t>2025</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01000</w:t>
            </w:r>
          </w:p>
        </w:tc>
      </w:tr>
      <w:tr w:rsidR="00663F52" w:rsidRPr="00874C60" w:rsidTr="00663F52">
        <w:tc>
          <w:tcPr>
            <w:tcW w:w="2518" w:type="dxa"/>
            <w:vMerge/>
            <w:vAlign w:val="center"/>
          </w:tcPr>
          <w:p w:rsidR="00663F52" w:rsidRPr="00874C60" w:rsidRDefault="00663F52" w:rsidP="00663F52">
            <w:pPr>
              <w:jc w:val="both"/>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127</w:t>
            </w:r>
          </w:p>
        </w:tc>
        <w:tc>
          <w:tcPr>
            <w:tcW w:w="2268" w:type="dxa"/>
          </w:tcPr>
          <w:p w:rsidR="00663F52" w:rsidRPr="00874C60" w:rsidRDefault="00663F52" w:rsidP="00663F52">
            <w:pPr>
              <w:rPr>
                <w:rFonts w:eastAsia="MS Mincho"/>
                <w:sz w:val="24"/>
                <w:szCs w:val="24"/>
              </w:rPr>
            </w:pPr>
            <w:r w:rsidRPr="00874C60">
              <w:rPr>
                <w:rFonts w:eastAsia="MS Mincho"/>
                <w:sz w:val="24"/>
                <w:szCs w:val="24"/>
              </w:rPr>
              <w:t xml:space="preserve">2028                                   </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01102</w:t>
            </w:r>
          </w:p>
        </w:tc>
      </w:tr>
      <w:tr w:rsidR="00663F52" w:rsidRPr="00874C60" w:rsidTr="00663F52">
        <w:tc>
          <w:tcPr>
            <w:tcW w:w="2518" w:type="dxa"/>
            <w:vMerge/>
          </w:tcPr>
          <w:p w:rsidR="00663F52" w:rsidRPr="00874C60" w:rsidRDefault="00663F52" w:rsidP="00663F52">
            <w:pPr>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134</w:t>
            </w:r>
          </w:p>
        </w:tc>
        <w:tc>
          <w:tcPr>
            <w:tcW w:w="2268" w:type="dxa"/>
          </w:tcPr>
          <w:p w:rsidR="00663F52" w:rsidRPr="00874C60" w:rsidRDefault="00663F52" w:rsidP="00663F52">
            <w:pPr>
              <w:rPr>
                <w:rFonts w:eastAsia="MS Mincho"/>
                <w:sz w:val="24"/>
                <w:szCs w:val="24"/>
              </w:rPr>
            </w:pPr>
            <w:r w:rsidRPr="00874C60">
              <w:rPr>
                <w:rFonts w:eastAsia="MS Mincho"/>
                <w:sz w:val="24"/>
                <w:szCs w:val="24"/>
              </w:rPr>
              <w:t xml:space="preserve">2029 </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01103</w:t>
            </w:r>
          </w:p>
        </w:tc>
      </w:tr>
      <w:tr w:rsidR="00663F52" w:rsidRPr="00874C60" w:rsidTr="00663F52">
        <w:tc>
          <w:tcPr>
            <w:tcW w:w="2518" w:type="dxa"/>
            <w:vMerge/>
          </w:tcPr>
          <w:p w:rsidR="00663F52" w:rsidRPr="00874C60" w:rsidRDefault="00663F52" w:rsidP="00663F52">
            <w:pPr>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137</w:t>
            </w:r>
          </w:p>
        </w:tc>
        <w:tc>
          <w:tcPr>
            <w:tcW w:w="2268" w:type="dxa"/>
          </w:tcPr>
          <w:p w:rsidR="00663F52" w:rsidRPr="00874C60" w:rsidRDefault="00663F52" w:rsidP="00663F52">
            <w:pPr>
              <w:rPr>
                <w:rFonts w:eastAsia="MS Mincho"/>
                <w:sz w:val="24"/>
                <w:szCs w:val="24"/>
              </w:rPr>
            </w:pPr>
            <w:r w:rsidRPr="00874C60">
              <w:rPr>
                <w:rFonts w:eastAsia="MS Mincho"/>
                <w:sz w:val="24"/>
                <w:szCs w:val="24"/>
              </w:rPr>
              <w:t xml:space="preserve">6004 </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01103</w:t>
            </w:r>
          </w:p>
        </w:tc>
      </w:tr>
      <w:tr w:rsidR="00663F52" w:rsidRPr="00874C60" w:rsidTr="00663F52">
        <w:tc>
          <w:tcPr>
            <w:tcW w:w="2518" w:type="dxa"/>
            <w:vMerge/>
          </w:tcPr>
          <w:p w:rsidR="00663F52" w:rsidRPr="00874C60" w:rsidRDefault="00663F52" w:rsidP="00663F52">
            <w:pPr>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143</w:t>
            </w:r>
          </w:p>
        </w:tc>
        <w:tc>
          <w:tcPr>
            <w:tcW w:w="2268" w:type="dxa"/>
          </w:tcPr>
          <w:p w:rsidR="00663F52" w:rsidRPr="00874C60" w:rsidRDefault="00663F52" w:rsidP="00663F52">
            <w:pPr>
              <w:rPr>
                <w:rFonts w:eastAsia="MS Mincho"/>
                <w:sz w:val="24"/>
                <w:szCs w:val="24"/>
              </w:rPr>
            </w:pPr>
            <w:r w:rsidRPr="00874C60">
              <w:rPr>
                <w:rFonts w:eastAsia="MS Mincho"/>
                <w:sz w:val="24"/>
                <w:szCs w:val="24"/>
              </w:rPr>
              <w:t xml:space="preserve">2030 </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01104</w:t>
            </w:r>
          </w:p>
        </w:tc>
      </w:tr>
      <w:tr w:rsidR="00663F52" w:rsidRPr="00874C60" w:rsidTr="00663F52">
        <w:tc>
          <w:tcPr>
            <w:tcW w:w="2518" w:type="dxa"/>
            <w:vMerge/>
          </w:tcPr>
          <w:p w:rsidR="00663F52" w:rsidRPr="00874C60" w:rsidRDefault="00663F52" w:rsidP="00663F52">
            <w:pPr>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148</w:t>
            </w:r>
          </w:p>
        </w:tc>
        <w:tc>
          <w:tcPr>
            <w:tcW w:w="2268" w:type="dxa"/>
          </w:tcPr>
          <w:p w:rsidR="00663F52" w:rsidRPr="00874C60" w:rsidRDefault="00663F52" w:rsidP="00663F52">
            <w:pPr>
              <w:rPr>
                <w:rFonts w:eastAsia="MS Mincho"/>
                <w:sz w:val="24"/>
                <w:szCs w:val="24"/>
              </w:rPr>
            </w:pPr>
            <w:r w:rsidRPr="00874C60">
              <w:rPr>
                <w:rFonts w:eastAsia="MS Mincho"/>
                <w:sz w:val="24"/>
                <w:szCs w:val="24"/>
              </w:rPr>
              <w:t xml:space="preserve">6005 </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01102</w:t>
            </w:r>
          </w:p>
        </w:tc>
      </w:tr>
      <w:tr w:rsidR="00663F52" w:rsidRPr="00874C60" w:rsidTr="00663F52">
        <w:tc>
          <w:tcPr>
            <w:tcW w:w="2518" w:type="dxa"/>
            <w:shd w:val="clear" w:color="auto" w:fill="FDE9D9" w:themeFill="accent6" w:themeFillTint="33"/>
          </w:tcPr>
          <w:p w:rsidR="00663F52" w:rsidRPr="00874C60" w:rsidRDefault="00663F52" w:rsidP="00663F52">
            <w:pPr>
              <w:rPr>
                <w:rFonts w:eastAsia="MS Mincho"/>
                <w:sz w:val="24"/>
                <w:szCs w:val="24"/>
              </w:rPr>
            </w:pPr>
          </w:p>
        </w:tc>
        <w:tc>
          <w:tcPr>
            <w:tcW w:w="1305" w:type="dxa"/>
            <w:gridSpan w:val="2"/>
            <w:shd w:val="clear" w:color="auto" w:fill="FDE9D9" w:themeFill="accent6" w:themeFillTint="33"/>
          </w:tcPr>
          <w:p w:rsidR="00663F52" w:rsidRPr="00874C60" w:rsidRDefault="00663F52" w:rsidP="00663F52">
            <w:pPr>
              <w:rPr>
                <w:rFonts w:eastAsia="MS Mincho"/>
                <w:sz w:val="24"/>
                <w:szCs w:val="24"/>
              </w:rPr>
            </w:pPr>
          </w:p>
        </w:tc>
        <w:tc>
          <w:tcPr>
            <w:tcW w:w="4536" w:type="dxa"/>
            <w:gridSpan w:val="2"/>
            <w:shd w:val="clear" w:color="auto" w:fill="FDE9D9" w:themeFill="accent6" w:themeFillTint="33"/>
          </w:tcPr>
          <w:p w:rsidR="00663F52" w:rsidRPr="00874C60" w:rsidRDefault="00663F52" w:rsidP="00663F52">
            <w:pPr>
              <w:rPr>
                <w:rFonts w:eastAsia="MS Mincho"/>
                <w:sz w:val="24"/>
                <w:szCs w:val="24"/>
              </w:rPr>
            </w:pPr>
          </w:p>
        </w:tc>
        <w:tc>
          <w:tcPr>
            <w:tcW w:w="1417" w:type="dxa"/>
            <w:shd w:val="clear" w:color="auto" w:fill="FDE9D9" w:themeFill="accent6" w:themeFillTint="33"/>
          </w:tcPr>
          <w:p w:rsidR="00663F52" w:rsidRPr="00874C60" w:rsidRDefault="00663F52" w:rsidP="00663F52">
            <w:pPr>
              <w:rPr>
                <w:rFonts w:eastAsia="MS Mincho"/>
                <w:sz w:val="24"/>
                <w:szCs w:val="24"/>
              </w:rPr>
            </w:pPr>
          </w:p>
        </w:tc>
      </w:tr>
      <w:tr w:rsidR="00663F52" w:rsidRPr="00874C60" w:rsidTr="00663F52">
        <w:tc>
          <w:tcPr>
            <w:tcW w:w="2518" w:type="dxa"/>
            <w:vMerge w:val="restart"/>
            <w:vAlign w:val="center"/>
          </w:tcPr>
          <w:p w:rsidR="00663F52" w:rsidRPr="00874C60" w:rsidRDefault="00663F52" w:rsidP="00663F52">
            <w:pPr>
              <w:jc w:val="both"/>
              <w:rPr>
                <w:rFonts w:eastAsia="MS Mincho"/>
                <w:b/>
                <w:sz w:val="24"/>
                <w:szCs w:val="24"/>
              </w:rPr>
            </w:pPr>
            <w:r w:rsidRPr="00874C60">
              <w:rPr>
                <w:rFonts w:eastAsia="MS Mincho"/>
                <w:b/>
                <w:sz w:val="24"/>
                <w:szCs w:val="24"/>
              </w:rPr>
              <w:t>Secretaria Municipal de Assistência Social</w:t>
            </w:r>
          </w:p>
          <w:p w:rsidR="00663F52" w:rsidRPr="00874C60" w:rsidRDefault="00663F52" w:rsidP="00663F52">
            <w:pPr>
              <w:jc w:val="both"/>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174</w:t>
            </w:r>
          </w:p>
        </w:tc>
        <w:tc>
          <w:tcPr>
            <w:tcW w:w="2268" w:type="dxa"/>
          </w:tcPr>
          <w:p w:rsidR="00663F52" w:rsidRPr="00874C60" w:rsidRDefault="00663F52" w:rsidP="00663F52">
            <w:pPr>
              <w:rPr>
                <w:rFonts w:eastAsia="MS Mincho"/>
                <w:sz w:val="24"/>
                <w:szCs w:val="24"/>
              </w:rPr>
            </w:pPr>
            <w:r w:rsidRPr="00874C60">
              <w:rPr>
                <w:rFonts w:eastAsia="MS Mincho"/>
                <w:sz w:val="24"/>
                <w:szCs w:val="24"/>
              </w:rPr>
              <w:t xml:space="preserve">2049 </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01000</w:t>
            </w:r>
          </w:p>
        </w:tc>
      </w:tr>
      <w:tr w:rsidR="00663F52" w:rsidRPr="00874C60" w:rsidTr="00663F52">
        <w:tc>
          <w:tcPr>
            <w:tcW w:w="2518" w:type="dxa"/>
            <w:vMerge/>
          </w:tcPr>
          <w:p w:rsidR="00663F52" w:rsidRPr="00874C60" w:rsidRDefault="00663F52" w:rsidP="00663F52">
            <w:pPr>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183</w:t>
            </w:r>
          </w:p>
        </w:tc>
        <w:tc>
          <w:tcPr>
            <w:tcW w:w="2268" w:type="dxa"/>
          </w:tcPr>
          <w:p w:rsidR="00663F52" w:rsidRPr="00874C60" w:rsidRDefault="00663F52" w:rsidP="00663F52">
            <w:pPr>
              <w:rPr>
                <w:rFonts w:eastAsia="MS Mincho"/>
                <w:sz w:val="24"/>
                <w:szCs w:val="24"/>
              </w:rPr>
            </w:pPr>
            <w:r w:rsidRPr="00874C60">
              <w:rPr>
                <w:rFonts w:eastAsia="MS Mincho"/>
                <w:sz w:val="24"/>
                <w:szCs w:val="24"/>
              </w:rPr>
              <w:t xml:space="preserve">2109 </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01000</w:t>
            </w:r>
          </w:p>
        </w:tc>
      </w:tr>
      <w:tr w:rsidR="00663F52" w:rsidRPr="00874C60" w:rsidTr="00663F52">
        <w:tc>
          <w:tcPr>
            <w:tcW w:w="2518" w:type="dxa"/>
            <w:vMerge/>
          </w:tcPr>
          <w:p w:rsidR="00663F52" w:rsidRPr="00874C60" w:rsidRDefault="00663F52" w:rsidP="00663F52">
            <w:pPr>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203</w:t>
            </w:r>
          </w:p>
        </w:tc>
        <w:tc>
          <w:tcPr>
            <w:tcW w:w="2268" w:type="dxa"/>
            <w:vAlign w:val="center"/>
          </w:tcPr>
          <w:p w:rsidR="00663F52" w:rsidRPr="00874C60" w:rsidRDefault="00663F52" w:rsidP="00663F52">
            <w:pPr>
              <w:rPr>
                <w:rFonts w:eastAsia="MS Mincho"/>
                <w:sz w:val="24"/>
                <w:szCs w:val="24"/>
              </w:rPr>
            </w:pPr>
            <w:r w:rsidRPr="00874C60">
              <w:rPr>
                <w:rFonts w:eastAsia="MS Mincho"/>
                <w:sz w:val="24"/>
                <w:szCs w:val="24"/>
              </w:rPr>
              <w:t xml:space="preserve">2118 </w:t>
            </w:r>
          </w:p>
        </w:tc>
        <w:tc>
          <w:tcPr>
            <w:tcW w:w="2268" w:type="dxa"/>
            <w:vAlign w:val="center"/>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31934</w:t>
            </w:r>
          </w:p>
        </w:tc>
      </w:tr>
      <w:tr w:rsidR="00663F52" w:rsidRPr="00874C60" w:rsidTr="00663F52">
        <w:tc>
          <w:tcPr>
            <w:tcW w:w="2518" w:type="dxa"/>
            <w:vMerge/>
          </w:tcPr>
          <w:p w:rsidR="00663F52" w:rsidRPr="00874C60" w:rsidRDefault="00663F52" w:rsidP="00663F52">
            <w:pPr>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188</w:t>
            </w:r>
          </w:p>
        </w:tc>
        <w:tc>
          <w:tcPr>
            <w:tcW w:w="2268" w:type="dxa"/>
            <w:vAlign w:val="center"/>
          </w:tcPr>
          <w:p w:rsidR="00663F52" w:rsidRPr="00874C60" w:rsidRDefault="00663F52" w:rsidP="00663F52">
            <w:pPr>
              <w:rPr>
                <w:sz w:val="24"/>
                <w:szCs w:val="24"/>
              </w:rPr>
            </w:pPr>
            <w:r w:rsidRPr="00874C60">
              <w:rPr>
                <w:sz w:val="24"/>
                <w:szCs w:val="24"/>
              </w:rPr>
              <w:t xml:space="preserve">2050 </w:t>
            </w:r>
          </w:p>
        </w:tc>
        <w:tc>
          <w:tcPr>
            <w:tcW w:w="2268" w:type="dxa"/>
            <w:vAlign w:val="center"/>
          </w:tcPr>
          <w:p w:rsidR="00663F52" w:rsidRPr="00874C60" w:rsidRDefault="00663F52" w:rsidP="00663F52">
            <w:pPr>
              <w:rPr>
                <w:sz w:val="24"/>
                <w:szCs w:val="24"/>
              </w:rPr>
            </w:pPr>
            <w:r w:rsidRPr="00874C60">
              <w:rPr>
                <w:rFonts w:eastAsia="MS Mincho"/>
                <w:sz w:val="24"/>
                <w:szCs w:val="24"/>
              </w:rPr>
              <w:t>33.90.30.00.00</w:t>
            </w:r>
          </w:p>
        </w:tc>
        <w:tc>
          <w:tcPr>
            <w:tcW w:w="1417" w:type="dxa"/>
            <w:vAlign w:val="center"/>
          </w:tcPr>
          <w:p w:rsidR="00663F52" w:rsidRPr="00874C60" w:rsidRDefault="00663F52" w:rsidP="00663F52">
            <w:pPr>
              <w:rPr>
                <w:sz w:val="24"/>
                <w:szCs w:val="24"/>
              </w:rPr>
            </w:pPr>
            <w:r w:rsidRPr="00874C60">
              <w:rPr>
                <w:sz w:val="24"/>
                <w:szCs w:val="24"/>
              </w:rPr>
              <w:t>31934</w:t>
            </w:r>
          </w:p>
        </w:tc>
      </w:tr>
      <w:tr w:rsidR="00663F52" w:rsidRPr="00874C60" w:rsidTr="00663F52">
        <w:tc>
          <w:tcPr>
            <w:tcW w:w="2518" w:type="dxa"/>
            <w:vMerge/>
          </w:tcPr>
          <w:p w:rsidR="00663F52" w:rsidRPr="00874C60" w:rsidRDefault="00663F52" w:rsidP="00663F52">
            <w:pPr>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209</w:t>
            </w:r>
          </w:p>
        </w:tc>
        <w:tc>
          <w:tcPr>
            <w:tcW w:w="2268" w:type="dxa"/>
            <w:vAlign w:val="center"/>
          </w:tcPr>
          <w:p w:rsidR="00663F52" w:rsidRPr="00874C60" w:rsidRDefault="00663F52" w:rsidP="00663F52">
            <w:pPr>
              <w:rPr>
                <w:rFonts w:eastAsia="MS Mincho"/>
                <w:sz w:val="24"/>
                <w:szCs w:val="24"/>
              </w:rPr>
            </w:pPr>
            <w:r w:rsidRPr="00874C60">
              <w:rPr>
                <w:rFonts w:eastAsia="MS Mincho"/>
                <w:sz w:val="24"/>
                <w:szCs w:val="24"/>
              </w:rPr>
              <w:t xml:space="preserve">2074 </w:t>
            </w:r>
          </w:p>
        </w:tc>
        <w:tc>
          <w:tcPr>
            <w:tcW w:w="2268" w:type="dxa"/>
            <w:vAlign w:val="center"/>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31934</w:t>
            </w:r>
          </w:p>
        </w:tc>
      </w:tr>
      <w:tr w:rsidR="00663F52" w:rsidRPr="00874C60" w:rsidTr="00663F52">
        <w:tc>
          <w:tcPr>
            <w:tcW w:w="2518" w:type="dxa"/>
            <w:vMerge/>
          </w:tcPr>
          <w:p w:rsidR="00663F52" w:rsidRPr="00874C60" w:rsidRDefault="00663F52" w:rsidP="00663F52">
            <w:pPr>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200</w:t>
            </w:r>
          </w:p>
        </w:tc>
        <w:tc>
          <w:tcPr>
            <w:tcW w:w="2268" w:type="dxa"/>
          </w:tcPr>
          <w:p w:rsidR="00663F52" w:rsidRPr="00874C60" w:rsidRDefault="00663F52" w:rsidP="00663F52">
            <w:pPr>
              <w:rPr>
                <w:rFonts w:eastAsia="MS Mincho"/>
                <w:sz w:val="24"/>
                <w:szCs w:val="24"/>
              </w:rPr>
            </w:pPr>
            <w:r w:rsidRPr="00874C60">
              <w:rPr>
                <w:rFonts w:eastAsia="MS Mincho"/>
                <w:sz w:val="24"/>
                <w:szCs w:val="24"/>
              </w:rPr>
              <w:t xml:space="preserve">2119 </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31934</w:t>
            </w:r>
          </w:p>
        </w:tc>
      </w:tr>
      <w:tr w:rsidR="00663F52" w:rsidRPr="00874C60" w:rsidTr="00663F52">
        <w:tc>
          <w:tcPr>
            <w:tcW w:w="2518" w:type="dxa"/>
            <w:vMerge/>
          </w:tcPr>
          <w:p w:rsidR="00663F52" w:rsidRPr="00874C60" w:rsidRDefault="00663F52" w:rsidP="00663F52">
            <w:pPr>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212</w:t>
            </w:r>
          </w:p>
        </w:tc>
        <w:tc>
          <w:tcPr>
            <w:tcW w:w="2268" w:type="dxa"/>
          </w:tcPr>
          <w:p w:rsidR="00663F52" w:rsidRPr="00874C60" w:rsidRDefault="00663F52" w:rsidP="00663F52">
            <w:pPr>
              <w:rPr>
                <w:rFonts w:eastAsia="MS Mincho"/>
                <w:sz w:val="24"/>
                <w:szCs w:val="24"/>
              </w:rPr>
            </w:pPr>
            <w:r w:rsidRPr="00874C60">
              <w:rPr>
                <w:rFonts w:eastAsia="MS Mincho"/>
                <w:sz w:val="24"/>
                <w:szCs w:val="24"/>
              </w:rPr>
              <w:t xml:space="preserve">6001 </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01000</w:t>
            </w:r>
          </w:p>
        </w:tc>
      </w:tr>
      <w:tr w:rsidR="00663F52" w:rsidRPr="00874C60" w:rsidTr="00663F52">
        <w:tc>
          <w:tcPr>
            <w:tcW w:w="2518" w:type="dxa"/>
            <w:vMerge/>
          </w:tcPr>
          <w:p w:rsidR="00663F52" w:rsidRPr="00874C60" w:rsidRDefault="00663F52" w:rsidP="00663F52">
            <w:pPr>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226</w:t>
            </w:r>
          </w:p>
        </w:tc>
        <w:tc>
          <w:tcPr>
            <w:tcW w:w="2268" w:type="dxa"/>
          </w:tcPr>
          <w:p w:rsidR="00663F52" w:rsidRPr="00874C60" w:rsidRDefault="00663F52" w:rsidP="00663F52">
            <w:pPr>
              <w:rPr>
                <w:rFonts w:eastAsia="MS Mincho"/>
                <w:sz w:val="24"/>
                <w:szCs w:val="24"/>
              </w:rPr>
            </w:pPr>
            <w:r w:rsidRPr="00874C60">
              <w:rPr>
                <w:rFonts w:eastAsia="MS Mincho"/>
                <w:sz w:val="24"/>
                <w:szCs w:val="24"/>
              </w:rPr>
              <w:t xml:space="preserve">6007 </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01000</w:t>
            </w:r>
          </w:p>
        </w:tc>
      </w:tr>
      <w:tr w:rsidR="00663F52" w:rsidRPr="00874C60" w:rsidTr="00663F52">
        <w:tc>
          <w:tcPr>
            <w:tcW w:w="2518" w:type="dxa"/>
            <w:shd w:val="clear" w:color="auto" w:fill="FDE9D9" w:themeFill="accent6" w:themeFillTint="33"/>
          </w:tcPr>
          <w:p w:rsidR="00663F52" w:rsidRPr="00874C60" w:rsidRDefault="00663F52" w:rsidP="00663F52">
            <w:pPr>
              <w:rPr>
                <w:rFonts w:eastAsia="MS Mincho"/>
                <w:sz w:val="24"/>
                <w:szCs w:val="24"/>
              </w:rPr>
            </w:pPr>
          </w:p>
        </w:tc>
        <w:tc>
          <w:tcPr>
            <w:tcW w:w="1305" w:type="dxa"/>
            <w:gridSpan w:val="2"/>
            <w:shd w:val="clear" w:color="auto" w:fill="FDE9D9" w:themeFill="accent6" w:themeFillTint="33"/>
          </w:tcPr>
          <w:p w:rsidR="00663F52" w:rsidRPr="00874C60" w:rsidRDefault="00663F52" w:rsidP="00663F52">
            <w:pPr>
              <w:rPr>
                <w:rFonts w:eastAsia="MS Mincho"/>
                <w:sz w:val="24"/>
                <w:szCs w:val="24"/>
              </w:rPr>
            </w:pPr>
          </w:p>
        </w:tc>
        <w:tc>
          <w:tcPr>
            <w:tcW w:w="4536" w:type="dxa"/>
            <w:gridSpan w:val="2"/>
            <w:shd w:val="clear" w:color="auto" w:fill="FDE9D9" w:themeFill="accent6" w:themeFillTint="33"/>
          </w:tcPr>
          <w:p w:rsidR="00663F52" w:rsidRPr="00874C60" w:rsidRDefault="00663F52" w:rsidP="00663F52">
            <w:pPr>
              <w:rPr>
                <w:rFonts w:eastAsia="MS Mincho"/>
                <w:sz w:val="24"/>
                <w:szCs w:val="24"/>
              </w:rPr>
            </w:pPr>
          </w:p>
        </w:tc>
        <w:tc>
          <w:tcPr>
            <w:tcW w:w="1417" w:type="dxa"/>
            <w:shd w:val="clear" w:color="auto" w:fill="FDE9D9" w:themeFill="accent6" w:themeFillTint="33"/>
          </w:tcPr>
          <w:p w:rsidR="00663F52" w:rsidRPr="00874C60" w:rsidRDefault="00663F52" w:rsidP="00663F52">
            <w:pPr>
              <w:rPr>
                <w:rFonts w:eastAsia="MS Mincho"/>
                <w:sz w:val="24"/>
                <w:szCs w:val="24"/>
              </w:rPr>
            </w:pPr>
          </w:p>
        </w:tc>
      </w:tr>
      <w:tr w:rsidR="00663F52" w:rsidRPr="00874C60" w:rsidTr="00663F52">
        <w:tc>
          <w:tcPr>
            <w:tcW w:w="2518" w:type="dxa"/>
            <w:vMerge w:val="restart"/>
            <w:vAlign w:val="center"/>
          </w:tcPr>
          <w:p w:rsidR="00663F52" w:rsidRPr="00874C60" w:rsidRDefault="00663F52" w:rsidP="00663F52">
            <w:pPr>
              <w:jc w:val="both"/>
              <w:rPr>
                <w:rFonts w:eastAsia="MS Mincho"/>
                <w:b/>
                <w:sz w:val="24"/>
                <w:szCs w:val="24"/>
              </w:rPr>
            </w:pPr>
            <w:r w:rsidRPr="00874C60">
              <w:rPr>
                <w:rFonts w:eastAsia="MS Mincho"/>
                <w:b/>
                <w:sz w:val="24"/>
                <w:szCs w:val="24"/>
              </w:rPr>
              <w:t>Secretaria Municipal de Saúde</w:t>
            </w:r>
          </w:p>
          <w:p w:rsidR="00663F52" w:rsidRPr="00874C60" w:rsidRDefault="00663F52" w:rsidP="00663F52">
            <w:pPr>
              <w:jc w:val="both"/>
              <w:rPr>
                <w:rFonts w:eastAsia="MS Mincho"/>
                <w:b/>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278</w:t>
            </w:r>
          </w:p>
        </w:tc>
        <w:tc>
          <w:tcPr>
            <w:tcW w:w="2268" w:type="dxa"/>
          </w:tcPr>
          <w:p w:rsidR="00663F52" w:rsidRPr="00874C60" w:rsidRDefault="00663F52" w:rsidP="00663F52">
            <w:pPr>
              <w:rPr>
                <w:rFonts w:eastAsia="MS Mincho"/>
                <w:sz w:val="24"/>
                <w:szCs w:val="24"/>
              </w:rPr>
            </w:pPr>
            <w:r w:rsidRPr="00874C60">
              <w:rPr>
                <w:rFonts w:eastAsia="MS Mincho"/>
                <w:sz w:val="24"/>
                <w:szCs w:val="24"/>
              </w:rPr>
              <w:t>2038</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01303</w:t>
            </w:r>
          </w:p>
        </w:tc>
      </w:tr>
      <w:tr w:rsidR="00663F52" w:rsidRPr="00874C60" w:rsidTr="00663F52">
        <w:tc>
          <w:tcPr>
            <w:tcW w:w="2518" w:type="dxa"/>
            <w:vMerge/>
            <w:vAlign w:val="center"/>
          </w:tcPr>
          <w:p w:rsidR="00663F52" w:rsidRPr="00874C60" w:rsidRDefault="00663F52" w:rsidP="00663F52">
            <w:pPr>
              <w:jc w:val="right"/>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299</w:t>
            </w:r>
          </w:p>
        </w:tc>
        <w:tc>
          <w:tcPr>
            <w:tcW w:w="2268" w:type="dxa"/>
          </w:tcPr>
          <w:p w:rsidR="00663F52" w:rsidRPr="00874C60" w:rsidRDefault="00663F52" w:rsidP="00663F52">
            <w:pPr>
              <w:rPr>
                <w:rFonts w:eastAsia="MS Mincho"/>
                <w:sz w:val="24"/>
                <w:szCs w:val="24"/>
              </w:rPr>
            </w:pPr>
            <w:r w:rsidRPr="00874C60">
              <w:rPr>
                <w:rFonts w:eastAsia="MS Mincho"/>
                <w:sz w:val="24"/>
                <w:szCs w:val="24"/>
              </w:rPr>
              <w:t xml:space="preserve">2083 </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01000</w:t>
            </w:r>
          </w:p>
        </w:tc>
      </w:tr>
      <w:tr w:rsidR="00663F52" w:rsidRPr="00874C60" w:rsidTr="00663F52">
        <w:tc>
          <w:tcPr>
            <w:tcW w:w="2518" w:type="dxa"/>
            <w:vMerge/>
            <w:vAlign w:val="center"/>
          </w:tcPr>
          <w:p w:rsidR="00663F52" w:rsidRPr="00874C60" w:rsidRDefault="00663F52" w:rsidP="00663F52">
            <w:pPr>
              <w:jc w:val="right"/>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288</w:t>
            </w:r>
          </w:p>
        </w:tc>
        <w:tc>
          <w:tcPr>
            <w:tcW w:w="2268" w:type="dxa"/>
          </w:tcPr>
          <w:p w:rsidR="00663F52" w:rsidRPr="00874C60" w:rsidRDefault="00663F52" w:rsidP="00663F52">
            <w:pPr>
              <w:rPr>
                <w:rFonts w:eastAsia="MS Mincho"/>
                <w:sz w:val="24"/>
                <w:szCs w:val="24"/>
              </w:rPr>
            </w:pPr>
            <w:r w:rsidRPr="00874C60">
              <w:rPr>
                <w:rFonts w:eastAsia="MS Mincho"/>
                <w:sz w:val="24"/>
                <w:szCs w:val="24"/>
              </w:rPr>
              <w:t>2046</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01494</w:t>
            </w:r>
          </w:p>
        </w:tc>
      </w:tr>
      <w:tr w:rsidR="00663F52" w:rsidRPr="00874C60" w:rsidTr="00663F52">
        <w:tc>
          <w:tcPr>
            <w:tcW w:w="2518" w:type="dxa"/>
            <w:vMerge/>
            <w:vAlign w:val="center"/>
          </w:tcPr>
          <w:p w:rsidR="00663F52" w:rsidRPr="00874C60" w:rsidRDefault="00663F52" w:rsidP="00663F52">
            <w:pPr>
              <w:jc w:val="right"/>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297</w:t>
            </w:r>
          </w:p>
        </w:tc>
        <w:tc>
          <w:tcPr>
            <w:tcW w:w="2268" w:type="dxa"/>
          </w:tcPr>
          <w:p w:rsidR="00663F52" w:rsidRPr="00874C60" w:rsidRDefault="00663F52" w:rsidP="00663F52">
            <w:pPr>
              <w:rPr>
                <w:rFonts w:eastAsia="MS Mincho"/>
                <w:sz w:val="24"/>
                <w:szCs w:val="24"/>
              </w:rPr>
            </w:pPr>
            <w:r w:rsidRPr="00874C60">
              <w:rPr>
                <w:rFonts w:eastAsia="MS Mincho"/>
                <w:sz w:val="24"/>
                <w:szCs w:val="24"/>
              </w:rPr>
              <w:t xml:space="preserve">2106 </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31329</w:t>
            </w:r>
          </w:p>
        </w:tc>
      </w:tr>
      <w:tr w:rsidR="00663F52" w:rsidRPr="00874C60" w:rsidTr="00663F52">
        <w:tc>
          <w:tcPr>
            <w:tcW w:w="2518" w:type="dxa"/>
            <w:vMerge/>
            <w:vAlign w:val="center"/>
          </w:tcPr>
          <w:p w:rsidR="00663F52" w:rsidRPr="00874C60" w:rsidRDefault="00663F52" w:rsidP="00663F52">
            <w:pPr>
              <w:jc w:val="right"/>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301</w:t>
            </w:r>
          </w:p>
        </w:tc>
        <w:tc>
          <w:tcPr>
            <w:tcW w:w="2268" w:type="dxa"/>
          </w:tcPr>
          <w:p w:rsidR="00663F52" w:rsidRPr="00874C60" w:rsidRDefault="00663F52" w:rsidP="00663F52">
            <w:pPr>
              <w:rPr>
                <w:rFonts w:eastAsia="MS Mincho"/>
                <w:sz w:val="24"/>
                <w:szCs w:val="24"/>
              </w:rPr>
            </w:pPr>
            <w:r w:rsidRPr="00874C60">
              <w:rPr>
                <w:rFonts w:eastAsia="MS Mincho"/>
                <w:sz w:val="24"/>
                <w:szCs w:val="24"/>
              </w:rPr>
              <w:t xml:space="preserve">2107 </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01495</w:t>
            </w:r>
          </w:p>
        </w:tc>
      </w:tr>
      <w:tr w:rsidR="00663F52" w:rsidRPr="00874C60" w:rsidTr="00663F52">
        <w:tc>
          <w:tcPr>
            <w:tcW w:w="2518" w:type="dxa"/>
            <w:vMerge/>
            <w:vAlign w:val="center"/>
          </w:tcPr>
          <w:p w:rsidR="00663F52" w:rsidRPr="00874C60" w:rsidRDefault="00663F52" w:rsidP="00663F52">
            <w:pPr>
              <w:jc w:val="right"/>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309</w:t>
            </w:r>
          </w:p>
        </w:tc>
        <w:tc>
          <w:tcPr>
            <w:tcW w:w="2268" w:type="dxa"/>
          </w:tcPr>
          <w:p w:rsidR="00663F52" w:rsidRPr="00874C60" w:rsidRDefault="00663F52" w:rsidP="00663F52">
            <w:pPr>
              <w:rPr>
                <w:rFonts w:eastAsia="MS Mincho"/>
                <w:sz w:val="24"/>
                <w:szCs w:val="24"/>
              </w:rPr>
            </w:pPr>
            <w:r w:rsidRPr="00874C60">
              <w:rPr>
                <w:rFonts w:eastAsia="MS Mincho"/>
                <w:sz w:val="24"/>
                <w:szCs w:val="24"/>
              </w:rPr>
              <w:t>2045</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01497</w:t>
            </w:r>
          </w:p>
        </w:tc>
      </w:tr>
      <w:tr w:rsidR="00663F52" w:rsidRPr="00874C60" w:rsidTr="00663F52">
        <w:tc>
          <w:tcPr>
            <w:tcW w:w="2518" w:type="dxa"/>
            <w:vMerge/>
            <w:vAlign w:val="center"/>
          </w:tcPr>
          <w:p w:rsidR="00663F52" w:rsidRPr="00874C60" w:rsidRDefault="00663F52" w:rsidP="00663F52">
            <w:pPr>
              <w:jc w:val="right"/>
              <w:rPr>
                <w:rFonts w:eastAsia="MS Mincho"/>
                <w:sz w:val="24"/>
                <w:szCs w:val="24"/>
              </w:rPr>
            </w:pPr>
          </w:p>
        </w:tc>
        <w:tc>
          <w:tcPr>
            <w:tcW w:w="1305" w:type="dxa"/>
            <w:gridSpan w:val="2"/>
          </w:tcPr>
          <w:p w:rsidR="00663F52" w:rsidRPr="00874C60" w:rsidRDefault="00663F52" w:rsidP="00663F52">
            <w:pPr>
              <w:rPr>
                <w:rFonts w:eastAsia="MS Mincho"/>
                <w:sz w:val="24"/>
                <w:szCs w:val="24"/>
              </w:rPr>
            </w:pPr>
            <w:r w:rsidRPr="00874C60">
              <w:rPr>
                <w:rFonts w:eastAsia="MS Mincho"/>
                <w:sz w:val="24"/>
                <w:szCs w:val="24"/>
              </w:rPr>
              <w:t>306</w:t>
            </w:r>
          </w:p>
        </w:tc>
        <w:tc>
          <w:tcPr>
            <w:tcW w:w="2268" w:type="dxa"/>
          </w:tcPr>
          <w:p w:rsidR="00663F52" w:rsidRPr="00874C60" w:rsidRDefault="00663F52" w:rsidP="00663F52">
            <w:pPr>
              <w:rPr>
                <w:rFonts w:eastAsia="MS Mincho"/>
                <w:sz w:val="24"/>
                <w:szCs w:val="24"/>
              </w:rPr>
            </w:pPr>
            <w:r w:rsidRPr="00874C60">
              <w:rPr>
                <w:rFonts w:eastAsia="MS Mincho"/>
                <w:sz w:val="24"/>
                <w:szCs w:val="24"/>
              </w:rPr>
              <w:t xml:space="preserve">6008 </w:t>
            </w:r>
          </w:p>
        </w:tc>
        <w:tc>
          <w:tcPr>
            <w:tcW w:w="2268" w:type="dxa"/>
          </w:tcPr>
          <w:p w:rsidR="00663F52" w:rsidRPr="00874C60" w:rsidRDefault="00663F52" w:rsidP="00663F52">
            <w:pPr>
              <w:rPr>
                <w:rFonts w:eastAsia="MS Mincho"/>
                <w:sz w:val="24"/>
                <w:szCs w:val="24"/>
              </w:rPr>
            </w:pPr>
            <w:r w:rsidRPr="00874C60">
              <w:rPr>
                <w:rFonts w:eastAsia="MS Mincho"/>
                <w:sz w:val="24"/>
                <w:szCs w:val="24"/>
              </w:rPr>
              <w:t>33.90.30.00.00</w:t>
            </w:r>
          </w:p>
        </w:tc>
        <w:tc>
          <w:tcPr>
            <w:tcW w:w="1417" w:type="dxa"/>
          </w:tcPr>
          <w:p w:rsidR="00663F52" w:rsidRPr="00874C60" w:rsidRDefault="00663F52" w:rsidP="00663F52">
            <w:pPr>
              <w:rPr>
                <w:rFonts w:eastAsia="MS Mincho"/>
                <w:sz w:val="24"/>
                <w:szCs w:val="24"/>
              </w:rPr>
            </w:pPr>
            <w:r w:rsidRPr="00874C60">
              <w:rPr>
                <w:rFonts w:eastAsia="MS Mincho"/>
                <w:sz w:val="24"/>
                <w:szCs w:val="24"/>
              </w:rPr>
              <w:t>01303</w:t>
            </w:r>
          </w:p>
        </w:tc>
      </w:tr>
      <w:tr w:rsidR="00663F52" w:rsidRPr="00874C60" w:rsidTr="00663F52">
        <w:tc>
          <w:tcPr>
            <w:tcW w:w="2518" w:type="dxa"/>
            <w:shd w:val="clear" w:color="auto" w:fill="FDE9D9" w:themeFill="accent6" w:themeFillTint="33"/>
          </w:tcPr>
          <w:p w:rsidR="00663F52" w:rsidRPr="00874C60" w:rsidRDefault="00663F52" w:rsidP="00663F52">
            <w:pPr>
              <w:rPr>
                <w:rFonts w:eastAsia="MS Mincho"/>
                <w:sz w:val="24"/>
                <w:szCs w:val="24"/>
              </w:rPr>
            </w:pPr>
          </w:p>
        </w:tc>
        <w:tc>
          <w:tcPr>
            <w:tcW w:w="1305" w:type="dxa"/>
            <w:gridSpan w:val="2"/>
            <w:shd w:val="clear" w:color="auto" w:fill="FDE9D9" w:themeFill="accent6" w:themeFillTint="33"/>
          </w:tcPr>
          <w:p w:rsidR="00663F52" w:rsidRPr="00874C60" w:rsidRDefault="00663F52" w:rsidP="00663F52">
            <w:pPr>
              <w:rPr>
                <w:rFonts w:eastAsia="MS Mincho"/>
                <w:sz w:val="24"/>
                <w:szCs w:val="24"/>
              </w:rPr>
            </w:pPr>
          </w:p>
        </w:tc>
        <w:tc>
          <w:tcPr>
            <w:tcW w:w="4536" w:type="dxa"/>
            <w:gridSpan w:val="2"/>
            <w:shd w:val="clear" w:color="auto" w:fill="FDE9D9" w:themeFill="accent6" w:themeFillTint="33"/>
          </w:tcPr>
          <w:p w:rsidR="00663F52" w:rsidRPr="00874C60" w:rsidRDefault="00663F52" w:rsidP="00663F52">
            <w:pPr>
              <w:rPr>
                <w:rFonts w:eastAsia="MS Mincho"/>
                <w:sz w:val="24"/>
                <w:szCs w:val="24"/>
              </w:rPr>
            </w:pPr>
          </w:p>
        </w:tc>
        <w:tc>
          <w:tcPr>
            <w:tcW w:w="1417" w:type="dxa"/>
            <w:shd w:val="clear" w:color="auto" w:fill="FDE9D9" w:themeFill="accent6" w:themeFillTint="33"/>
          </w:tcPr>
          <w:p w:rsidR="00663F52" w:rsidRPr="00874C60" w:rsidRDefault="00663F52" w:rsidP="00663F52">
            <w:pPr>
              <w:rPr>
                <w:rFonts w:eastAsia="MS Mincho"/>
                <w:sz w:val="24"/>
                <w:szCs w:val="24"/>
              </w:rPr>
            </w:pPr>
          </w:p>
        </w:tc>
      </w:tr>
      <w:tr w:rsidR="00663F52" w:rsidRPr="00874C60" w:rsidTr="00663F52">
        <w:tc>
          <w:tcPr>
            <w:tcW w:w="2854" w:type="dxa"/>
            <w:gridSpan w:val="2"/>
          </w:tcPr>
          <w:p w:rsidR="00663F52" w:rsidRPr="00874C60" w:rsidRDefault="00663F52" w:rsidP="00663F52">
            <w:pPr>
              <w:rPr>
                <w:rFonts w:eastAsia="MS Mincho"/>
                <w:b/>
                <w:sz w:val="24"/>
                <w:szCs w:val="24"/>
              </w:rPr>
            </w:pPr>
          </w:p>
        </w:tc>
        <w:tc>
          <w:tcPr>
            <w:tcW w:w="6922" w:type="dxa"/>
            <w:gridSpan w:val="4"/>
          </w:tcPr>
          <w:p w:rsidR="00663F52" w:rsidRPr="00874C60" w:rsidRDefault="00663F52" w:rsidP="00663F52">
            <w:pPr>
              <w:rPr>
                <w:rFonts w:eastAsia="MS Mincho"/>
                <w:b/>
                <w:sz w:val="24"/>
                <w:szCs w:val="24"/>
              </w:rPr>
            </w:pPr>
            <w:r w:rsidRPr="00874C60">
              <w:rPr>
                <w:rFonts w:eastAsia="MS Mincho"/>
                <w:b/>
                <w:sz w:val="24"/>
                <w:szCs w:val="24"/>
              </w:rPr>
              <w:t>TOTAL</w:t>
            </w:r>
          </w:p>
        </w:tc>
      </w:tr>
    </w:tbl>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874C60">
        <w:rPr>
          <w:rFonts w:ascii="Times New Roman" w:eastAsia="Times New Roman" w:hAnsi="Times New Roman" w:cs="Times New Roman"/>
          <w:b/>
          <w:color w:val="000000"/>
          <w:sz w:val="24"/>
          <w:szCs w:val="24"/>
          <w:u w:val="single"/>
          <w:lang w:eastAsia="pt-BR"/>
        </w:rPr>
        <w:t>CLÁUSULA SÉTIMA: Condições de Pagamento</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7.1.</w:t>
      </w:r>
      <w:r w:rsidRPr="00874C60">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874C60">
        <w:rPr>
          <w:rFonts w:ascii="Times New Roman" w:eastAsia="Times New Roman" w:hAnsi="Times New Roman" w:cs="Times New Roman"/>
          <w:sz w:val="24"/>
          <w:szCs w:val="24"/>
          <w:lang w:eastAsia="pt-BR"/>
        </w:rPr>
        <w:t>Itambaracá</w:t>
      </w:r>
      <w:proofErr w:type="spellEnd"/>
      <w:r w:rsidRPr="00874C60">
        <w:rPr>
          <w:rFonts w:ascii="Times New Roman" w:eastAsia="Times New Roman" w:hAnsi="Times New Roman" w:cs="Times New Roman"/>
          <w:sz w:val="24"/>
          <w:szCs w:val="24"/>
          <w:lang w:eastAsia="pt-BR"/>
        </w:rPr>
        <w:t>, mediante apresentação da</w:t>
      </w:r>
      <w:r w:rsidRPr="00874C60">
        <w:rPr>
          <w:rFonts w:ascii="Times New Roman" w:eastAsia="Times New Roman" w:hAnsi="Times New Roman" w:cs="Times New Roman"/>
          <w:spacing w:val="18"/>
          <w:sz w:val="24"/>
          <w:szCs w:val="24"/>
          <w:lang w:eastAsia="pt-BR"/>
        </w:rPr>
        <w:t xml:space="preserve"> </w:t>
      </w:r>
      <w:r w:rsidRPr="00874C60">
        <w:rPr>
          <w:rFonts w:ascii="Times New Roman" w:eastAsia="Times New Roman" w:hAnsi="Times New Roman" w:cs="Times New Roman"/>
          <w:sz w:val="24"/>
          <w:szCs w:val="24"/>
          <w:lang w:eastAsia="pt-BR"/>
        </w:rPr>
        <w:t>nota</w:t>
      </w:r>
      <w:r w:rsidRPr="00874C60">
        <w:rPr>
          <w:rFonts w:ascii="Times New Roman" w:eastAsia="Times New Roman" w:hAnsi="Times New Roman" w:cs="Times New Roman"/>
          <w:spacing w:val="18"/>
          <w:sz w:val="24"/>
          <w:szCs w:val="24"/>
          <w:lang w:eastAsia="pt-BR"/>
        </w:rPr>
        <w:t xml:space="preserve"> </w:t>
      </w:r>
      <w:r w:rsidRPr="00874C60">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7.1.1.</w:t>
      </w:r>
      <w:r w:rsidRPr="00874C60">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63F52" w:rsidRPr="00874C60" w:rsidRDefault="00663F52" w:rsidP="00663F52">
      <w:pPr>
        <w:spacing w:after="0" w:line="240" w:lineRule="auto"/>
        <w:ind w:right="-54"/>
        <w:jc w:val="both"/>
        <w:rPr>
          <w:rFonts w:ascii="Times New Roman" w:eastAsia="MS Mincho" w:hAnsi="Times New Roman" w:cs="Times New Roman"/>
          <w:b/>
          <w:sz w:val="24"/>
          <w:szCs w:val="24"/>
          <w:lang w:eastAsia="pt-BR"/>
        </w:rPr>
      </w:pPr>
    </w:p>
    <w:p w:rsidR="00663F52" w:rsidRPr="00874C60" w:rsidRDefault="00663F52" w:rsidP="00663F52">
      <w:pPr>
        <w:spacing w:after="0" w:line="240" w:lineRule="auto"/>
        <w:ind w:right="-54"/>
        <w:jc w:val="both"/>
        <w:rPr>
          <w:rFonts w:ascii="Times New Roman" w:eastAsia="MS Mincho" w:hAnsi="Times New Roman" w:cs="Times New Roman"/>
          <w:sz w:val="24"/>
          <w:szCs w:val="24"/>
          <w:lang w:eastAsia="pt-BR"/>
        </w:rPr>
      </w:pPr>
      <w:r w:rsidRPr="00874C60">
        <w:rPr>
          <w:rFonts w:ascii="Times New Roman" w:eastAsia="MS Mincho" w:hAnsi="Times New Roman" w:cs="Times New Roman"/>
          <w:b/>
          <w:sz w:val="24"/>
          <w:szCs w:val="24"/>
          <w:lang w:eastAsia="pt-BR"/>
        </w:rPr>
        <w:t xml:space="preserve">7.1.2. </w:t>
      </w:r>
      <w:r w:rsidRPr="00874C60">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74C60">
        <w:rPr>
          <w:rFonts w:ascii="Times New Roman" w:eastAsia="Times New Roman" w:hAnsi="Times New Roman" w:cs="Times New Roman"/>
          <w:b/>
          <w:sz w:val="24"/>
          <w:szCs w:val="24"/>
          <w:lang w:eastAsia="pt-BR"/>
        </w:rPr>
        <w:t xml:space="preserve">7.1.3. </w:t>
      </w:r>
      <w:r w:rsidRPr="00874C60">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 xml:space="preserve">7.1.4. </w:t>
      </w:r>
      <w:r w:rsidRPr="00874C60">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663F52" w:rsidRPr="00874C60" w:rsidRDefault="00663F52" w:rsidP="00663F52">
      <w:pPr>
        <w:spacing w:after="0" w:line="240" w:lineRule="auto"/>
        <w:jc w:val="both"/>
        <w:rPr>
          <w:rFonts w:ascii="Times New Roman" w:eastAsia="Times New Roman" w:hAnsi="Times New Roman" w:cs="Times New Roman"/>
          <w:b/>
          <w:sz w:val="24"/>
          <w:szCs w:val="24"/>
          <w:lang w:eastAsia="pt-BR"/>
        </w:rPr>
      </w:pPr>
    </w:p>
    <w:p w:rsidR="00663F52" w:rsidRPr="00874C60" w:rsidRDefault="00663F52" w:rsidP="00663F52">
      <w:pPr>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7.2.</w:t>
      </w:r>
      <w:r w:rsidRPr="00874C6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74C60">
        <w:rPr>
          <w:rFonts w:ascii="Times New Roman" w:eastAsia="Times New Roman" w:hAnsi="Times New Roman" w:cs="Times New Roman"/>
          <w:b/>
          <w:sz w:val="24"/>
          <w:szCs w:val="24"/>
          <w:lang w:eastAsia="pt-BR"/>
        </w:rPr>
        <w:t>7.3.</w:t>
      </w:r>
      <w:r w:rsidRPr="00874C6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74C60">
        <w:rPr>
          <w:rFonts w:ascii="Times New Roman" w:eastAsia="Times New Roman" w:hAnsi="Times New Roman" w:cs="Times New Roman"/>
          <w:color w:val="FF0000"/>
          <w:sz w:val="24"/>
          <w:szCs w:val="24"/>
          <w:lang w:eastAsia="pt-BR"/>
        </w:rPr>
        <w:t xml:space="preserve"> </w:t>
      </w:r>
    </w:p>
    <w:p w:rsidR="00663F52" w:rsidRPr="00874C60"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color w:val="000000"/>
          <w:sz w:val="24"/>
          <w:szCs w:val="24"/>
          <w:lang w:eastAsia="pt-BR"/>
        </w:rPr>
        <w:t xml:space="preserve">Prova de regularidade com a </w:t>
      </w:r>
      <w:r w:rsidRPr="00874C60">
        <w:rPr>
          <w:rFonts w:ascii="Times New Roman" w:eastAsia="Times New Roman" w:hAnsi="Times New Roman" w:cs="Times New Roman"/>
          <w:b/>
          <w:color w:val="000000"/>
          <w:sz w:val="24"/>
          <w:szCs w:val="24"/>
          <w:lang w:eastAsia="pt-BR"/>
        </w:rPr>
        <w:t>Fazenda Nacional</w:t>
      </w:r>
      <w:r w:rsidRPr="00874C60">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663F52" w:rsidRPr="00874C60"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color w:val="000000"/>
          <w:sz w:val="24"/>
          <w:szCs w:val="24"/>
          <w:lang w:eastAsia="pt-BR"/>
        </w:rPr>
        <w:t xml:space="preserve">Prova de regularidade perante o </w:t>
      </w:r>
      <w:r w:rsidRPr="00874C60">
        <w:rPr>
          <w:rFonts w:ascii="Times New Roman" w:eastAsia="Times New Roman" w:hAnsi="Times New Roman" w:cs="Times New Roman"/>
          <w:b/>
          <w:color w:val="000000"/>
          <w:sz w:val="24"/>
          <w:szCs w:val="24"/>
          <w:lang w:eastAsia="pt-BR"/>
        </w:rPr>
        <w:t>Fundo de Garantia por Tempo de Serviço - FGTS</w:t>
      </w:r>
      <w:r w:rsidRPr="00874C60">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663F52" w:rsidRPr="00874C60"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color w:val="000000"/>
          <w:sz w:val="24"/>
          <w:szCs w:val="24"/>
          <w:lang w:eastAsia="pt-BR"/>
        </w:rPr>
        <w:t xml:space="preserve">Prova de inexistência de débitos inadimplidos perante a </w:t>
      </w:r>
      <w:r w:rsidRPr="00874C60">
        <w:rPr>
          <w:rFonts w:ascii="Times New Roman" w:eastAsia="Times New Roman" w:hAnsi="Times New Roman" w:cs="Times New Roman"/>
          <w:b/>
          <w:color w:val="000000"/>
          <w:sz w:val="24"/>
          <w:szCs w:val="24"/>
          <w:lang w:eastAsia="pt-BR"/>
        </w:rPr>
        <w:t>Justiça do Trabalho</w:t>
      </w:r>
      <w:r w:rsidRPr="00874C60">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874C60">
        <w:rPr>
          <w:rFonts w:ascii="Times New Roman" w:eastAsia="Times New Roman" w:hAnsi="Times New Roman" w:cs="Times New Roman"/>
          <w:bCs/>
          <w:color w:val="000000"/>
          <w:sz w:val="24"/>
          <w:szCs w:val="24"/>
          <w:lang w:eastAsia="pt-BR"/>
        </w:rPr>
        <w:t xml:space="preserve">a ser requerida via internet pelo site: </w:t>
      </w:r>
      <w:r w:rsidRPr="00874C60">
        <w:rPr>
          <w:rFonts w:ascii="Times New Roman" w:eastAsia="Times New Roman" w:hAnsi="Times New Roman" w:cs="Times New Roman"/>
          <w:bCs/>
          <w:iCs/>
          <w:color w:val="000000"/>
          <w:sz w:val="24"/>
          <w:szCs w:val="24"/>
          <w:lang w:eastAsia="pt-BR"/>
        </w:rPr>
        <w:t>www.tst.jus.br</w:t>
      </w:r>
      <w:r w:rsidRPr="00874C60">
        <w:rPr>
          <w:rFonts w:ascii="Times New Roman" w:eastAsia="Times New Roman" w:hAnsi="Times New Roman" w:cs="Times New Roman"/>
          <w:b/>
          <w:bCs/>
          <w:iCs/>
          <w:color w:val="000000"/>
          <w:sz w:val="24"/>
          <w:szCs w:val="24"/>
          <w:lang w:eastAsia="pt-BR"/>
        </w:rPr>
        <w:t xml:space="preserve">.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 xml:space="preserve">7.4. </w:t>
      </w:r>
      <w:r w:rsidRPr="00874C60">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w:t>
      </w:r>
      <w:r w:rsidRPr="00874C60">
        <w:rPr>
          <w:rFonts w:ascii="Times New Roman" w:eastAsia="Times New Roman" w:hAnsi="Times New Roman" w:cs="Times New Roman"/>
          <w:color w:val="000000"/>
          <w:sz w:val="24"/>
          <w:szCs w:val="24"/>
          <w:lang w:eastAsia="pt-BR"/>
        </w:rPr>
        <w:lastRenderedPageBreak/>
        <w:t xml:space="preserve">após a regularização da situação ou reapresentação do documento fiscal, não acarretando nenhum ônus para o Município de </w:t>
      </w:r>
      <w:proofErr w:type="spellStart"/>
      <w:r w:rsidRPr="00874C60">
        <w:rPr>
          <w:rFonts w:ascii="Times New Roman" w:eastAsia="Times New Roman" w:hAnsi="Times New Roman" w:cs="Times New Roman"/>
          <w:color w:val="000000"/>
          <w:sz w:val="24"/>
          <w:szCs w:val="24"/>
          <w:lang w:eastAsia="pt-BR"/>
        </w:rPr>
        <w:t>Itambaracá</w:t>
      </w:r>
      <w:proofErr w:type="spellEnd"/>
      <w:r w:rsidRPr="00874C60">
        <w:rPr>
          <w:rFonts w:ascii="Times New Roman" w:eastAsia="Times New Roman" w:hAnsi="Times New Roman" w:cs="Times New Roman"/>
          <w:color w:val="000000"/>
          <w:sz w:val="24"/>
          <w:szCs w:val="24"/>
          <w:lang w:eastAsia="pt-BR"/>
        </w:rPr>
        <w:t>.</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74C60">
        <w:rPr>
          <w:rFonts w:ascii="Times New Roman" w:eastAsia="Times New Roman" w:hAnsi="Times New Roman" w:cs="Times New Roman"/>
          <w:b/>
          <w:sz w:val="24"/>
          <w:szCs w:val="24"/>
          <w:lang w:eastAsia="pt-BR"/>
        </w:rPr>
        <w:t>7.5.</w:t>
      </w:r>
      <w:r w:rsidRPr="00874C60">
        <w:rPr>
          <w:rFonts w:ascii="Times New Roman" w:eastAsia="Times New Roman" w:hAnsi="Times New Roman" w:cs="Times New Roman"/>
          <w:sz w:val="24"/>
          <w:szCs w:val="24"/>
          <w:lang w:eastAsia="pt-BR"/>
        </w:rPr>
        <w:t xml:space="preserve"> Para os casos de rejeição dos produtos e/ou </w:t>
      </w:r>
      <w:proofErr w:type="gramStart"/>
      <w:r w:rsidRPr="00874C60">
        <w:rPr>
          <w:rFonts w:ascii="Times New Roman" w:eastAsia="Times New Roman" w:hAnsi="Times New Roman" w:cs="Times New Roman"/>
          <w:sz w:val="24"/>
          <w:szCs w:val="24"/>
          <w:lang w:eastAsia="pt-BR"/>
        </w:rPr>
        <w:t>serviços, será</w:t>
      </w:r>
      <w:proofErr w:type="gramEnd"/>
      <w:r w:rsidRPr="00874C60">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663F52" w:rsidRPr="00874C60"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874C60" w:rsidRDefault="00663F52" w:rsidP="00663F52">
      <w:pPr>
        <w:spacing w:after="0" w:line="240" w:lineRule="auto"/>
        <w:ind w:right="-54"/>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7.6.</w:t>
      </w:r>
      <w:r w:rsidRPr="00874C60">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663F52" w:rsidRPr="00874C60" w:rsidRDefault="00663F52" w:rsidP="00663F52">
      <w:pPr>
        <w:spacing w:after="0" w:line="240" w:lineRule="auto"/>
        <w:ind w:right="-54"/>
        <w:jc w:val="both"/>
        <w:rPr>
          <w:rFonts w:ascii="Times New Roman" w:eastAsia="Times New Roman" w:hAnsi="Times New Roman" w:cs="Times New Roman"/>
          <w:sz w:val="24"/>
          <w:szCs w:val="24"/>
          <w:lang w:eastAsia="pt-BR"/>
        </w:rPr>
      </w:pPr>
    </w:p>
    <w:p w:rsidR="00663F52" w:rsidRPr="00874C60" w:rsidRDefault="00663F52" w:rsidP="00663F52">
      <w:pPr>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7.7</w:t>
      </w:r>
      <w:r w:rsidRPr="00874C60">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874C60">
        <w:rPr>
          <w:rFonts w:ascii="Times New Roman" w:eastAsia="Times New Roman" w:hAnsi="Times New Roman" w:cs="Times New Roman"/>
          <w:sz w:val="24"/>
          <w:szCs w:val="24"/>
          <w:lang w:eastAsia="pt-BR"/>
        </w:rPr>
        <w:t>Itambaracá</w:t>
      </w:r>
      <w:proofErr w:type="spellEnd"/>
      <w:r w:rsidRPr="00874C60">
        <w:rPr>
          <w:rFonts w:ascii="Times New Roman" w:eastAsia="Times New Roman" w:hAnsi="Times New Roman" w:cs="Times New Roman"/>
          <w:sz w:val="24"/>
          <w:szCs w:val="24"/>
          <w:lang w:eastAsia="pt-BR"/>
        </w:rPr>
        <w:t>, o valor devido deverá ser acrescido de</w:t>
      </w:r>
      <w:proofErr w:type="gramStart"/>
      <w:r w:rsidRPr="00874C60">
        <w:rPr>
          <w:rFonts w:ascii="Times New Roman" w:eastAsia="Times New Roman" w:hAnsi="Times New Roman" w:cs="Times New Roman"/>
          <w:sz w:val="24"/>
          <w:szCs w:val="24"/>
          <w:lang w:eastAsia="pt-BR"/>
        </w:rPr>
        <w:t xml:space="preserve">  </w:t>
      </w:r>
      <w:proofErr w:type="gramEnd"/>
      <w:r w:rsidRPr="00874C60">
        <w:rPr>
          <w:rFonts w:ascii="Times New Roman" w:eastAsia="Times New Roman" w:hAnsi="Times New Roman" w:cs="Times New Roman"/>
          <w:sz w:val="24"/>
          <w:szCs w:val="24"/>
          <w:lang w:eastAsia="pt-BR"/>
        </w:rPr>
        <w:t xml:space="preserve">atualização financeira, e sua apuração se fará desde a </w:t>
      </w:r>
      <w:r w:rsidRPr="00874C60">
        <w:rPr>
          <w:rFonts w:ascii="Times New Roman" w:hAnsi="Times New Roman" w:cs="Times New Roman"/>
          <w:sz w:val="24"/>
          <w:szCs w:val="24"/>
        </w:rPr>
        <w:t>até a data do efetivo pagamento, sendo os juros de mora calculados,</w:t>
      </w:r>
      <w:r w:rsidRPr="00874C60">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663F52" w:rsidRPr="00874C60" w:rsidRDefault="00663F52" w:rsidP="00663F52">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I = (TX / 100) / 365</w:t>
      </w:r>
    </w:p>
    <w:p w:rsidR="00663F52" w:rsidRPr="00874C60" w:rsidRDefault="00663F52" w:rsidP="00663F52">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EM = I x N x VP, onde:</w:t>
      </w:r>
    </w:p>
    <w:p w:rsidR="00663F52" w:rsidRPr="00874C60" w:rsidRDefault="00663F52" w:rsidP="00663F52">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I = Índice de atualização financeira;</w:t>
      </w:r>
    </w:p>
    <w:p w:rsidR="00663F52" w:rsidRPr="00874C60" w:rsidRDefault="00663F52" w:rsidP="00663F52">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TX = Percentual da taxa de juros de mora anual;</w:t>
      </w:r>
    </w:p>
    <w:p w:rsidR="00663F52" w:rsidRPr="00874C60" w:rsidRDefault="00663F52" w:rsidP="00663F52">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EM = Encargos moratórios;</w:t>
      </w:r>
    </w:p>
    <w:p w:rsidR="00663F52" w:rsidRPr="00874C60" w:rsidRDefault="00663F52" w:rsidP="00663F52">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 xml:space="preserve">N = Nº de dias entre a data prevista para pagamento e a do efetivo </w:t>
      </w:r>
    </w:p>
    <w:p w:rsidR="00663F52" w:rsidRPr="00874C60" w:rsidRDefault="00663F52" w:rsidP="00663F52">
      <w:pPr>
        <w:spacing w:after="0" w:line="240" w:lineRule="auto"/>
        <w:rPr>
          <w:rFonts w:ascii="Times New Roman" w:eastAsia="Times New Roman" w:hAnsi="Times New Roman" w:cs="Times New Roman"/>
          <w:sz w:val="24"/>
          <w:szCs w:val="24"/>
          <w:lang w:eastAsia="pt-BR"/>
        </w:rPr>
      </w:pPr>
      <w:proofErr w:type="gramStart"/>
      <w:r w:rsidRPr="00874C60">
        <w:rPr>
          <w:rFonts w:ascii="Times New Roman" w:eastAsia="Times New Roman" w:hAnsi="Times New Roman" w:cs="Times New Roman"/>
          <w:sz w:val="24"/>
          <w:szCs w:val="24"/>
          <w:lang w:eastAsia="pt-BR"/>
        </w:rPr>
        <w:t>pagamento</w:t>
      </w:r>
      <w:proofErr w:type="gramEnd"/>
      <w:r w:rsidRPr="00874C60">
        <w:rPr>
          <w:rFonts w:ascii="Times New Roman" w:eastAsia="Times New Roman" w:hAnsi="Times New Roman" w:cs="Times New Roman"/>
          <w:sz w:val="24"/>
          <w:szCs w:val="24"/>
          <w:lang w:eastAsia="pt-BR"/>
        </w:rPr>
        <w:t>;</w:t>
      </w:r>
    </w:p>
    <w:p w:rsidR="00663F52" w:rsidRPr="00874C60" w:rsidRDefault="00663F52" w:rsidP="00663F52">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VP = Valor da parcela em atraso.</w:t>
      </w:r>
    </w:p>
    <w:p w:rsidR="00663F52" w:rsidRPr="00874C60"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874C60" w:rsidRDefault="00663F52" w:rsidP="00663F52">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74C60">
        <w:rPr>
          <w:rFonts w:ascii="Times New Roman" w:eastAsia="Times New Roman" w:hAnsi="Times New Roman" w:cs="Times New Roman"/>
          <w:b/>
          <w:sz w:val="24"/>
          <w:szCs w:val="24"/>
          <w:u w:val="single"/>
          <w:lang w:eastAsia="pt-BR"/>
        </w:rPr>
        <w:t>CLÁUSULA OITAVA: Do Reajuste de Preços</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74C60">
        <w:rPr>
          <w:rFonts w:ascii="Times New Roman" w:hAnsi="Times New Roman" w:cs="Times New Roman"/>
          <w:b/>
          <w:sz w:val="24"/>
          <w:szCs w:val="24"/>
        </w:rPr>
        <w:t>8.1.</w:t>
      </w:r>
      <w:r w:rsidRPr="00874C60">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8.2.</w:t>
      </w:r>
      <w:r w:rsidRPr="00874C60">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663F52" w:rsidRPr="00874C60"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color w:val="000000"/>
          <w:sz w:val="24"/>
          <w:szCs w:val="24"/>
          <w:lang w:eastAsia="pt-BR"/>
        </w:rPr>
        <w:t>8.3.</w:t>
      </w:r>
      <w:r w:rsidRPr="00874C60">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874C60">
        <w:rPr>
          <w:rFonts w:ascii="Times New Roman" w:eastAsia="Times New Roman" w:hAnsi="Times New Roman" w:cs="Times New Roman"/>
          <w:sz w:val="24"/>
          <w:szCs w:val="24"/>
          <w:lang w:eastAsia="pt-BR"/>
        </w:rPr>
        <w:t>demonstração analítica da variação dos componentes do custo do contrato, devidamente justificada</w:t>
      </w:r>
      <w:r w:rsidRPr="00874C60">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74C60">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874C60">
        <w:rPr>
          <w:rFonts w:ascii="Times New Roman" w:eastAsia="Times New Roman" w:hAnsi="Times New Roman" w:cs="Times New Roman"/>
          <w:sz w:val="24"/>
          <w:szCs w:val="24"/>
          <w:lang w:eastAsia="pt-BR"/>
        </w:rPr>
        <w:t>Itambaracá</w:t>
      </w:r>
      <w:proofErr w:type="spellEnd"/>
      <w:r w:rsidRPr="00874C60">
        <w:rPr>
          <w:rFonts w:ascii="Times New Roman" w:eastAsia="Times New Roman" w:hAnsi="Times New Roman" w:cs="Times New Roman"/>
          <w:sz w:val="24"/>
          <w:szCs w:val="24"/>
          <w:lang w:eastAsia="pt-BR"/>
        </w:rPr>
        <w:t>, nos termos do art. 65, da Lei nº 8.666/93.</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8.4</w:t>
      </w:r>
      <w:r w:rsidRPr="00874C60">
        <w:rPr>
          <w:rFonts w:ascii="Times New Roman" w:eastAsia="Times New Roman" w:hAnsi="Times New Roman" w:cs="Times New Roman"/>
          <w:sz w:val="24"/>
          <w:szCs w:val="24"/>
          <w:lang w:eastAsia="pt-BR"/>
        </w:rPr>
        <w:t xml:space="preserve">. Mesmo comprovada </w:t>
      </w:r>
      <w:proofErr w:type="gramStart"/>
      <w:r w:rsidRPr="00874C60">
        <w:rPr>
          <w:rFonts w:ascii="Times New Roman" w:eastAsia="Times New Roman" w:hAnsi="Times New Roman" w:cs="Times New Roman"/>
          <w:sz w:val="24"/>
          <w:szCs w:val="24"/>
          <w:lang w:eastAsia="pt-BR"/>
        </w:rPr>
        <w:t>a</w:t>
      </w:r>
      <w:proofErr w:type="gramEnd"/>
      <w:r w:rsidRPr="00874C60">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63F52" w:rsidRPr="00874C60" w:rsidRDefault="00663F52" w:rsidP="00663F52">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663F52" w:rsidRPr="00874C60" w:rsidRDefault="00663F52" w:rsidP="00663F52">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74C60">
        <w:rPr>
          <w:rFonts w:ascii="Times New Roman" w:eastAsia="Times New Roman" w:hAnsi="Times New Roman" w:cs="Times New Roman"/>
          <w:b/>
          <w:sz w:val="24"/>
          <w:szCs w:val="24"/>
          <w:u w:val="single"/>
          <w:lang w:eastAsia="pt-BR"/>
        </w:rPr>
        <w:t>CLÁUSULA NONA:</w:t>
      </w:r>
      <w:r w:rsidRPr="00874C60">
        <w:rPr>
          <w:rFonts w:ascii="Times New Roman" w:eastAsia="Times New Roman" w:hAnsi="Times New Roman" w:cs="Times New Roman"/>
          <w:b/>
          <w:sz w:val="24"/>
          <w:szCs w:val="24"/>
          <w:lang w:eastAsia="pt-BR"/>
        </w:rPr>
        <w:t xml:space="preserve"> </w:t>
      </w:r>
      <w:r w:rsidRPr="00874C60">
        <w:rPr>
          <w:rFonts w:ascii="Times New Roman" w:hAnsi="Times New Roman" w:cs="Times New Roman"/>
          <w:b/>
          <w:color w:val="000000"/>
          <w:sz w:val="24"/>
          <w:szCs w:val="24"/>
          <w:u w:val="single"/>
        </w:rPr>
        <w:t xml:space="preserve">Da Revisão, Do Cancelamento dos Preços Registrados </w:t>
      </w:r>
      <w:r w:rsidRPr="00874C60">
        <w:rPr>
          <w:rFonts w:ascii="Times New Roman" w:eastAsia="Times New Roman" w:hAnsi="Times New Roman" w:cs="Times New Roman"/>
          <w:b/>
          <w:sz w:val="24"/>
          <w:szCs w:val="24"/>
          <w:u w:val="single"/>
          <w:lang w:eastAsia="pt-BR"/>
        </w:rPr>
        <w:t xml:space="preserve">e Do Cancelamento do Registro De </w:t>
      </w:r>
      <w:proofErr w:type="gramStart"/>
      <w:r w:rsidRPr="00874C60">
        <w:rPr>
          <w:rFonts w:ascii="Times New Roman" w:eastAsia="Times New Roman" w:hAnsi="Times New Roman" w:cs="Times New Roman"/>
          <w:b/>
          <w:sz w:val="24"/>
          <w:szCs w:val="24"/>
          <w:u w:val="single"/>
          <w:lang w:eastAsia="pt-BR"/>
        </w:rPr>
        <w:t>Preços</w:t>
      </w:r>
      <w:proofErr w:type="gramEnd"/>
    </w:p>
    <w:p w:rsidR="00663F52" w:rsidRPr="00874C60"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 xml:space="preserve">9.1. </w:t>
      </w:r>
      <w:r w:rsidRPr="00874C60">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9.2.</w:t>
      </w:r>
      <w:r w:rsidRPr="00874C60">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9.3</w:t>
      </w:r>
      <w:r w:rsidRPr="00874C60">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663F52" w:rsidRPr="00874C60"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63F52" w:rsidRPr="00874C60"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74C60">
        <w:rPr>
          <w:rFonts w:ascii="Times New Roman" w:eastAsia="Times New Roman" w:hAnsi="Times New Roman" w:cs="Times New Roman"/>
          <w:b/>
          <w:color w:val="000000"/>
          <w:sz w:val="24"/>
          <w:szCs w:val="24"/>
          <w:lang w:eastAsia="pt-BR"/>
        </w:rPr>
        <w:t>9.4.</w:t>
      </w:r>
      <w:r w:rsidRPr="00874C60">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63F52" w:rsidRPr="00874C60"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63F52" w:rsidRPr="00874C60"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74C60">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63F52" w:rsidRPr="00874C60"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74C60">
        <w:rPr>
          <w:rFonts w:ascii="Times New Roman" w:eastAsia="Times New Roman" w:hAnsi="Times New Roman" w:cs="Times New Roman"/>
          <w:color w:val="000000"/>
          <w:sz w:val="24"/>
          <w:szCs w:val="24"/>
          <w:lang w:eastAsia="pt-BR"/>
        </w:rPr>
        <w:t>Convocar os demais fornecedores, visando igual oportunidade de negociação;</w:t>
      </w:r>
    </w:p>
    <w:p w:rsidR="00663F52" w:rsidRPr="00874C60"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663F52" w:rsidRPr="00874C60"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9.5.</w:t>
      </w:r>
      <w:r w:rsidRPr="00874C60">
        <w:rPr>
          <w:rFonts w:ascii="Times New Roman" w:eastAsia="Times New Roman" w:hAnsi="Times New Roman" w:cs="Times New Roman"/>
          <w:sz w:val="24"/>
          <w:szCs w:val="24"/>
          <w:lang w:eastAsia="pt-BR"/>
        </w:rPr>
        <w:t xml:space="preserve"> </w:t>
      </w:r>
      <w:r w:rsidRPr="00874C60">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874C60">
        <w:rPr>
          <w:rFonts w:ascii="Times New Roman" w:eastAsia="Times New Roman" w:hAnsi="Times New Roman" w:cs="Times New Roman"/>
          <w:sz w:val="24"/>
          <w:szCs w:val="24"/>
          <w:lang w:eastAsia="pt-BR"/>
        </w:rPr>
        <w:t>, publicando ATA COMPLEMENTAR da decisão.</w:t>
      </w:r>
    </w:p>
    <w:p w:rsidR="00663F52" w:rsidRPr="00874C60" w:rsidRDefault="00663F52" w:rsidP="00663F52">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663F52" w:rsidRPr="00874C60"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874C60">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874C60" w:rsidRDefault="00663F52" w:rsidP="00663F52">
      <w:pPr>
        <w:tabs>
          <w:tab w:val="num" w:pos="0"/>
          <w:tab w:val="left" w:pos="4111"/>
        </w:tabs>
        <w:spacing w:after="0" w:line="240" w:lineRule="auto"/>
        <w:jc w:val="both"/>
        <w:rPr>
          <w:rFonts w:ascii="Times New Roman" w:hAnsi="Times New Roman" w:cs="Times New Roman"/>
          <w:sz w:val="24"/>
          <w:szCs w:val="24"/>
        </w:rPr>
      </w:pPr>
      <w:r w:rsidRPr="00874C60">
        <w:rPr>
          <w:rFonts w:ascii="Times New Roman" w:hAnsi="Times New Roman" w:cs="Times New Roman"/>
          <w:b/>
          <w:sz w:val="24"/>
          <w:szCs w:val="24"/>
        </w:rPr>
        <w:t>9.7.</w:t>
      </w:r>
      <w:r w:rsidRPr="00874C60">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663F52" w:rsidRPr="00874C60"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 xml:space="preserve">9.8. </w:t>
      </w:r>
      <w:r w:rsidRPr="00874C60">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663F52" w:rsidRPr="00874C60"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color w:val="000000"/>
          <w:sz w:val="24"/>
          <w:szCs w:val="24"/>
          <w:lang w:eastAsia="pt-BR"/>
        </w:rPr>
        <w:t>Descumprir as condições da ata de registro de preços;</w:t>
      </w:r>
    </w:p>
    <w:p w:rsidR="00663F52" w:rsidRPr="00874C60"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74C60">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63F52" w:rsidRPr="00874C60"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74C60">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663F52" w:rsidRPr="00874C60"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874C60">
        <w:rPr>
          <w:rFonts w:ascii="Times New Roman" w:eastAsia="Times New Roman" w:hAnsi="Times New Roman" w:cs="Times New Roman"/>
          <w:color w:val="000000"/>
          <w:sz w:val="24"/>
          <w:szCs w:val="24"/>
          <w:lang w:eastAsia="pt-BR"/>
        </w:rPr>
        <w:t xml:space="preserve">Sofrer </w:t>
      </w:r>
      <w:proofErr w:type="gramStart"/>
      <w:r w:rsidRPr="00874C60">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874C60">
        <w:rPr>
          <w:rFonts w:ascii="Times New Roman" w:eastAsia="Times New Roman" w:hAnsi="Times New Roman" w:cs="Times New Roman"/>
          <w:color w:val="000000"/>
          <w:sz w:val="24"/>
          <w:szCs w:val="24"/>
          <w:lang w:eastAsia="pt-BR"/>
        </w:rPr>
        <w:t xml:space="preserve"> nº 8.666, de 1993 ou no Artigo 7º da lei nº 10.520 de 2002;</w:t>
      </w:r>
    </w:p>
    <w:p w:rsidR="00663F52" w:rsidRPr="00874C60" w:rsidRDefault="00663F52" w:rsidP="00663F52">
      <w:pPr>
        <w:spacing w:after="0" w:line="240" w:lineRule="auto"/>
        <w:jc w:val="both"/>
        <w:rPr>
          <w:rFonts w:ascii="Times New Roman" w:eastAsia="Times New Roman" w:hAnsi="Times New Roman" w:cs="Times New Roman"/>
          <w:sz w:val="24"/>
          <w:szCs w:val="24"/>
          <w:lang w:val="x-none" w:eastAsia="x-none"/>
        </w:rPr>
      </w:pPr>
      <w:r w:rsidRPr="00874C60">
        <w:rPr>
          <w:rFonts w:ascii="Times New Roman" w:eastAsia="Times New Roman" w:hAnsi="Times New Roman" w:cs="Times New Roman"/>
          <w:b/>
          <w:color w:val="000000"/>
          <w:sz w:val="24"/>
          <w:szCs w:val="24"/>
          <w:lang w:eastAsia="x-none"/>
        </w:rPr>
        <w:lastRenderedPageBreak/>
        <w:t>9</w:t>
      </w:r>
      <w:r w:rsidRPr="00874C60">
        <w:rPr>
          <w:rFonts w:ascii="Times New Roman" w:eastAsia="Times New Roman" w:hAnsi="Times New Roman" w:cs="Times New Roman"/>
          <w:b/>
          <w:color w:val="000000"/>
          <w:sz w:val="24"/>
          <w:szCs w:val="24"/>
          <w:lang w:val="x-none" w:eastAsia="x-none"/>
        </w:rPr>
        <w:t>.</w:t>
      </w:r>
      <w:r w:rsidRPr="00874C60">
        <w:rPr>
          <w:rFonts w:ascii="Times New Roman" w:eastAsia="Times New Roman" w:hAnsi="Times New Roman" w:cs="Times New Roman"/>
          <w:b/>
          <w:color w:val="000000"/>
          <w:sz w:val="24"/>
          <w:szCs w:val="24"/>
          <w:lang w:eastAsia="x-none"/>
        </w:rPr>
        <w:t>9</w:t>
      </w:r>
      <w:r w:rsidRPr="00874C60">
        <w:rPr>
          <w:rFonts w:ascii="Times New Roman" w:eastAsia="Times New Roman" w:hAnsi="Times New Roman" w:cs="Times New Roman"/>
          <w:b/>
          <w:color w:val="000000"/>
          <w:sz w:val="24"/>
          <w:szCs w:val="24"/>
          <w:lang w:val="x-none" w:eastAsia="x-none"/>
        </w:rPr>
        <w:t xml:space="preserve">. </w:t>
      </w:r>
      <w:r w:rsidRPr="00874C60">
        <w:rPr>
          <w:rFonts w:ascii="Times New Roman" w:eastAsia="Times New Roman" w:hAnsi="Times New Roman" w:cs="Times New Roman"/>
          <w:color w:val="000000"/>
          <w:sz w:val="24"/>
          <w:szCs w:val="24"/>
          <w:lang w:eastAsia="x-none"/>
        </w:rPr>
        <w:t>Conforme Artigo 21 do Decreto Federal nº 7.892/13, o</w:t>
      </w:r>
      <w:r w:rsidRPr="00874C60">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663F52" w:rsidRPr="00874C60" w:rsidRDefault="00663F52" w:rsidP="00663F52">
      <w:pPr>
        <w:numPr>
          <w:ilvl w:val="0"/>
          <w:numId w:val="2"/>
        </w:numPr>
        <w:spacing w:after="0" w:line="240" w:lineRule="auto"/>
        <w:jc w:val="both"/>
        <w:rPr>
          <w:rFonts w:ascii="Times New Roman" w:eastAsia="Times New Roman" w:hAnsi="Times New Roman" w:cs="Times New Roman"/>
          <w:sz w:val="24"/>
          <w:szCs w:val="24"/>
          <w:lang w:val="x-none" w:eastAsia="x-none"/>
        </w:rPr>
      </w:pPr>
      <w:r w:rsidRPr="00874C60">
        <w:rPr>
          <w:rFonts w:ascii="Times New Roman" w:eastAsia="Times New Roman" w:hAnsi="Times New Roman" w:cs="Times New Roman"/>
          <w:color w:val="000000"/>
          <w:sz w:val="24"/>
          <w:szCs w:val="24"/>
          <w:lang w:val="x-none" w:eastAsia="x-none"/>
        </w:rPr>
        <w:t>por razão de interesse público; ou</w:t>
      </w:r>
    </w:p>
    <w:p w:rsidR="00663F52" w:rsidRPr="00874C60" w:rsidRDefault="00663F52" w:rsidP="00663F52">
      <w:pPr>
        <w:numPr>
          <w:ilvl w:val="0"/>
          <w:numId w:val="2"/>
        </w:numPr>
        <w:spacing w:after="0" w:line="240" w:lineRule="auto"/>
        <w:jc w:val="both"/>
        <w:rPr>
          <w:rFonts w:ascii="Times New Roman" w:eastAsia="Times New Roman" w:hAnsi="Times New Roman" w:cs="Times New Roman"/>
          <w:sz w:val="24"/>
          <w:szCs w:val="24"/>
          <w:lang w:val="x-none" w:eastAsia="x-none"/>
        </w:rPr>
      </w:pPr>
      <w:r w:rsidRPr="00874C60">
        <w:rPr>
          <w:rFonts w:ascii="Times New Roman" w:eastAsia="Times New Roman" w:hAnsi="Times New Roman" w:cs="Times New Roman"/>
          <w:color w:val="000000"/>
          <w:sz w:val="24"/>
          <w:szCs w:val="24"/>
          <w:lang w:val="x-none" w:eastAsia="x-none"/>
        </w:rPr>
        <w:t>a pedido do fornecedor. </w:t>
      </w:r>
    </w:p>
    <w:p w:rsidR="00663F52" w:rsidRPr="00874C60" w:rsidRDefault="00663F52" w:rsidP="00663F52">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9.10.</w:t>
      </w:r>
      <w:r w:rsidRPr="00874C60">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63F52" w:rsidRPr="00874C60" w:rsidRDefault="00663F52" w:rsidP="00663F52">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874C60">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10.1.</w:t>
      </w:r>
      <w:r w:rsidRPr="00874C60">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874C60">
        <w:rPr>
          <w:rFonts w:ascii="Times New Roman" w:hAnsi="Times New Roman" w:cs="Times New Roman"/>
          <w:b/>
          <w:bCs/>
          <w:color w:val="000000"/>
          <w:sz w:val="24"/>
          <w:szCs w:val="24"/>
        </w:rPr>
        <w:t xml:space="preserve">a) </w:t>
      </w:r>
      <w:r w:rsidRPr="00874C60">
        <w:rPr>
          <w:rFonts w:ascii="Times New Roman" w:hAnsi="Times New Roman" w:cs="Times New Roman"/>
          <w:bCs/>
          <w:color w:val="000000"/>
          <w:sz w:val="24"/>
          <w:szCs w:val="24"/>
        </w:rPr>
        <w:t>Advertência;</w:t>
      </w:r>
      <w:r w:rsidRPr="00874C60">
        <w:rPr>
          <w:rFonts w:ascii="Times New Roman" w:hAnsi="Times New Roman" w:cs="Times New Roman"/>
          <w:b/>
          <w:bCs/>
          <w:color w:val="000000"/>
          <w:sz w:val="24"/>
          <w:szCs w:val="24"/>
        </w:rPr>
        <w:t xml:space="preserve"> </w:t>
      </w:r>
    </w:p>
    <w:p w:rsidR="00663F52" w:rsidRPr="00874C60" w:rsidRDefault="00663F52" w:rsidP="00663F52">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874C60">
        <w:rPr>
          <w:rFonts w:ascii="Times New Roman" w:hAnsi="Times New Roman" w:cs="Times New Roman"/>
          <w:b/>
          <w:bCs/>
          <w:color w:val="000000"/>
          <w:sz w:val="24"/>
          <w:szCs w:val="24"/>
        </w:rPr>
        <w:t xml:space="preserve">b) </w:t>
      </w:r>
      <w:r w:rsidRPr="00874C60">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663F52" w:rsidRPr="00874C60" w:rsidRDefault="00663F52" w:rsidP="00663F52">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bCs/>
          <w:color w:val="000000"/>
          <w:sz w:val="24"/>
          <w:szCs w:val="24"/>
        </w:rPr>
        <w:t xml:space="preserve">c) </w:t>
      </w:r>
      <w:r w:rsidRPr="00874C60">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874C60">
        <w:rPr>
          <w:rFonts w:ascii="Times New Roman" w:hAnsi="Times New Roman" w:cs="Times New Roman"/>
          <w:color w:val="000000"/>
          <w:sz w:val="24"/>
          <w:szCs w:val="24"/>
        </w:rPr>
        <w:t>após</w:t>
      </w:r>
      <w:proofErr w:type="gramEnd"/>
      <w:r w:rsidRPr="00874C60">
        <w:rPr>
          <w:rFonts w:ascii="Times New Roman" w:hAnsi="Times New Roman" w:cs="Times New Roman"/>
          <w:color w:val="000000"/>
          <w:sz w:val="24"/>
          <w:szCs w:val="24"/>
        </w:rPr>
        <w:t xml:space="preserve"> decorrido o prazo da sanção aplicada com base no inciso anterior; </w:t>
      </w:r>
    </w:p>
    <w:p w:rsidR="00663F52" w:rsidRPr="00874C60" w:rsidRDefault="00663F52" w:rsidP="00663F52">
      <w:pPr>
        <w:autoSpaceDE w:val="0"/>
        <w:autoSpaceDN w:val="0"/>
        <w:adjustRightInd w:val="0"/>
        <w:spacing w:after="157" w:line="240" w:lineRule="auto"/>
        <w:jc w:val="both"/>
        <w:rPr>
          <w:rFonts w:ascii="Times New Roman" w:hAnsi="Times New Roman" w:cs="Times New Roman"/>
          <w:b/>
          <w:color w:val="000000"/>
          <w:sz w:val="24"/>
          <w:szCs w:val="24"/>
        </w:rPr>
      </w:pPr>
    </w:p>
    <w:p w:rsidR="00663F52" w:rsidRPr="00874C60"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10.2.</w:t>
      </w:r>
      <w:r w:rsidRPr="00874C60">
        <w:rPr>
          <w:rFonts w:ascii="Times New Roman" w:hAnsi="Times New Roman" w:cs="Times New Roman"/>
          <w:color w:val="000000"/>
          <w:sz w:val="24"/>
          <w:szCs w:val="24"/>
        </w:rPr>
        <w:t xml:space="preserve"> Poderá ser aplicada a sanção de advertência nas seguintes condições: </w:t>
      </w:r>
    </w:p>
    <w:p w:rsidR="00663F52" w:rsidRPr="00874C60"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10.2.1.</w:t>
      </w:r>
      <w:r w:rsidRPr="00874C60">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10.2.2.</w:t>
      </w:r>
      <w:r w:rsidRPr="00874C60">
        <w:rPr>
          <w:rFonts w:ascii="Times New Roman" w:hAnsi="Times New Roman" w:cs="Times New Roman"/>
          <w:color w:val="000000"/>
          <w:sz w:val="24"/>
          <w:szCs w:val="24"/>
        </w:rPr>
        <w:t xml:space="preserve"> Outras ocorrências que possam acarretar transtornos desde que não caiba a aplicação de sanção mais grave. </w:t>
      </w:r>
    </w:p>
    <w:p w:rsidR="00663F52" w:rsidRPr="00874C60" w:rsidRDefault="00663F52" w:rsidP="00663F52">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10.3.</w:t>
      </w:r>
      <w:r w:rsidRPr="00874C60">
        <w:rPr>
          <w:rFonts w:ascii="Times New Roman" w:hAnsi="Times New Roman" w:cs="Times New Roman"/>
          <w:color w:val="000000"/>
          <w:sz w:val="24"/>
          <w:szCs w:val="24"/>
        </w:rPr>
        <w:t xml:space="preserve"> .Será aplicada </w:t>
      </w:r>
      <w:r w:rsidRPr="00874C60">
        <w:rPr>
          <w:rFonts w:ascii="Times New Roman" w:hAnsi="Times New Roman" w:cs="Times New Roman"/>
          <w:b/>
          <w:bCs/>
          <w:color w:val="000000"/>
          <w:sz w:val="24"/>
          <w:szCs w:val="24"/>
        </w:rPr>
        <w:t xml:space="preserve">multa </w:t>
      </w:r>
      <w:r w:rsidRPr="00874C60">
        <w:rPr>
          <w:rFonts w:ascii="Times New Roman" w:hAnsi="Times New Roman" w:cs="Times New Roman"/>
          <w:color w:val="000000"/>
          <w:sz w:val="24"/>
          <w:szCs w:val="24"/>
        </w:rPr>
        <w:t xml:space="preserve">nas seguintes condições: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10.3.1.</w:t>
      </w:r>
      <w:r w:rsidRPr="00874C60">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874C60">
        <w:rPr>
          <w:rFonts w:ascii="Times New Roman" w:hAnsi="Times New Roman" w:cs="Times New Roman"/>
          <w:b/>
          <w:bCs/>
          <w:color w:val="000000"/>
          <w:sz w:val="24"/>
          <w:szCs w:val="24"/>
        </w:rPr>
        <w:t>valor da parcela inadimplida</w:t>
      </w:r>
      <w:r w:rsidRPr="00874C60">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10.3.1.1.</w:t>
      </w:r>
      <w:r w:rsidRPr="00874C60">
        <w:rPr>
          <w:rFonts w:ascii="Times New Roman" w:hAnsi="Times New Roman" w:cs="Times New Roman"/>
          <w:color w:val="000000"/>
          <w:sz w:val="24"/>
          <w:szCs w:val="24"/>
        </w:rPr>
        <w:t xml:space="preserve"> No caso de reincidência, será aplicada a multa de 1,0% (um por cento) sobre o </w:t>
      </w:r>
      <w:r w:rsidRPr="00874C60">
        <w:rPr>
          <w:rFonts w:ascii="Times New Roman" w:hAnsi="Times New Roman" w:cs="Times New Roman"/>
          <w:b/>
          <w:bCs/>
          <w:color w:val="000000"/>
          <w:sz w:val="24"/>
          <w:szCs w:val="24"/>
        </w:rPr>
        <w:t>valor da parcela inadimplida</w:t>
      </w:r>
      <w:r w:rsidRPr="00874C60">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10.3.2</w:t>
      </w:r>
      <w:r w:rsidRPr="00874C60">
        <w:rPr>
          <w:rFonts w:ascii="Times New Roman" w:hAnsi="Times New Roman" w:cs="Times New Roman"/>
          <w:color w:val="000000"/>
          <w:sz w:val="24"/>
          <w:szCs w:val="24"/>
        </w:rPr>
        <w:t xml:space="preserve">. No caso de inexecução parcial do objeto contratado, será aplicada multa de 15% (quinze por cento) </w:t>
      </w:r>
      <w:r w:rsidRPr="00874C60">
        <w:rPr>
          <w:rFonts w:ascii="Times New Roman" w:hAnsi="Times New Roman" w:cs="Times New Roman"/>
          <w:b/>
          <w:bCs/>
          <w:color w:val="000000"/>
          <w:sz w:val="24"/>
          <w:szCs w:val="24"/>
        </w:rPr>
        <w:t>sobre o valor da parte inadimplida</w:t>
      </w:r>
      <w:r w:rsidRPr="00874C60">
        <w:rPr>
          <w:rFonts w:ascii="Times New Roman" w:hAnsi="Times New Roman" w:cs="Times New Roman"/>
          <w:color w:val="000000"/>
          <w:sz w:val="24"/>
          <w:szCs w:val="24"/>
        </w:rPr>
        <w:t xml:space="preserve">;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lastRenderedPageBreak/>
        <w:t>13.3.2.1.</w:t>
      </w:r>
      <w:r w:rsidRPr="00874C60">
        <w:rPr>
          <w:rFonts w:ascii="Times New Roman" w:hAnsi="Times New Roman" w:cs="Times New Roman"/>
          <w:color w:val="000000"/>
          <w:sz w:val="24"/>
          <w:szCs w:val="24"/>
        </w:rPr>
        <w:t xml:space="preserve"> No caso de reincidência, será aplicada a multa de 20% (vinte por cento) </w:t>
      </w:r>
      <w:r w:rsidRPr="00874C60">
        <w:rPr>
          <w:rFonts w:ascii="Times New Roman" w:hAnsi="Times New Roman" w:cs="Times New Roman"/>
          <w:b/>
          <w:bCs/>
          <w:color w:val="000000"/>
          <w:sz w:val="24"/>
          <w:szCs w:val="24"/>
        </w:rPr>
        <w:t>sobre o valor da parte inadimplida</w:t>
      </w:r>
      <w:r w:rsidRPr="00874C60">
        <w:rPr>
          <w:rFonts w:ascii="Times New Roman" w:hAnsi="Times New Roman" w:cs="Times New Roman"/>
          <w:color w:val="000000"/>
          <w:sz w:val="24"/>
          <w:szCs w:val="24"/>
        </w:rPr>
        <w:t xml:space="preserve">; </w:t>
      </w:r>
    </w:p>
    <w:p w:rsidR="00663F52" w:rsidRPr="00874C60" w:rsidRDefault="00663F52" w:rsidP="00663F52">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10.3.3</w:t>
      </w:r>
      <w:r w:rsidRPr="00874C60">
        <w:rPr>
          <w:rFonts w:ascii="Times New Roman" w:hAnsi="Times New Roman" w:cs="Times New Roman"/>
          <w:color w:val="000000"/>
          <w:sz w:val="24"/>
          <w:szCs w:val="24"/>
        </w:rPr>
        <w:t xml:space="preserve">. No caso de inexecução total do objeto contratado, a multa aplicada será de 30% (vinte por cento) </w:t>
      </w:r>
      <w:r w:rsidRPr="00874C60">
        <w:rPr>
          <w:rFonts w:ascii="Times New Roman" w:hAnsi="Times New Roman" w:cs="Times New Roman"/>
          <w:b/>
          <w:bCs/>
          <w:color w:val="000000"/>
          <w:sz w:val="24"/>
          <w:szCs w:val="24"/>
        </w:rPr>
        <w:t>sobre o valor total do pedido</w:t>
      </w:r>
      <w:r w:rsidRPr="00874C60">
        <w:rPr>
          <w:rFonts w:ascii="Times New Roman" w:hAnsi="Times New Roman" w:cs="Times New Roman"/>
          <w:color w:val="000000"/>
          <w:sz w:val="24"/>
          <w:szCs w:val="24"/>
        </w:rPr>
        <w:t xml:space="preserve">.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10.3.4</w:t>
      </w:r>
      <w:r w:rsidRPr="00874C60">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874C60">
        <w:rPr>
          <w:rFonts w:ascii="Times New Roman" w:hAnsi="Times New Roman" w:cs="Times New Roman"/>
          <w:b/>
          <w:bCs/>
          <w:color w:val="000000"/>
          <w:sz w:val="24"/>
          <w:szCs w:val="24"/>
        </w:rPr>
        <w:t>total do pedido</w:t>
      </w:r>
      <w:r w:rsidRPr="00874C60">
        <w:rPr>
          <w:rFonts w:ascii="Times New Roman" w:hAnsi="Times New Roman" w:cs="Times New Roman"/>
          <w:color w:val="000000"/>
          <w:sz w:val="24"/>
          <w:szCs w:val="24"/>
        </w:rPr>
        <w:t xml:space="preserve">; </w:t>
      </w:r>
    </w:p>
    <w:p w:rsidR="00663F52" w:rsidRPr="00874C60" w:rsidRDefault="00663F52" w:rsidP="00663F52">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74C60">
        <w:rPr>
          <w:rFonts w:ascii="Times New Roman" w:hAnsi="Times New Roman" w:cs="Times New Roman"/>
          <w:b/>
          <w:color w:val="000000"/>
          <w:sz w:val="24"/>
          <w:szCs w:val="24"/>
        </w:rPr>
        <w:t>10.3.3.1</w:t>
      </w:r>
      <w:r w:rsidRPr="00874C60">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663F52" w:rsidRPr="00874C60"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10.3.4.1.</w:t>
      </w:r>
      <w:r w:rsidRPr="00874C60">
        <w:rPr>
          <w:rFonts w:ascii="Times New Roman" w:hAnsi="Times New Roman" w:cs="Times New Roman"/>
          <w:color w:val="000000"/>
          <w:sz w:val="24"/>
          <w:szCs w:val="24"/>
        </w:rPr>
        <w:t xml:space="preserve"> Em caso de reincidência, será aplicada a multa de 0,4% (zero vírgula quatro por cento) sobre o valor total do </w:t>
      </w:r>
      <w:r w:rsidRPr="00874C60">
        <w:rPr>
          <w:rFonts w:ascii="Times New Roman" w:hAnsi="Times New Roman" w:cs="Times New Roman"/>
          <w:b/>
          <w:bCs/>
          <w:color w:val="000000"/>
          <w:sz w:val="24"/>
          <w:szCs w:val="24"/>
        </w:rPr>
        <w:t>pedido</w:t>
      </w:r>
      <w:r w:rsidRPr="00874C60">
        <w:rPr>
          <w:rFonts w:ascii="Times New Roman" w:hAnsi="Times New Roman" w:cs="Times New Roman"/>
          <w:color w:val="000000"/>
          <w:sz w:val="24"/>
          <w:szCs w:val="24"/>
        </w:rPr>
        <w:t xml:space="preserve">. </w:t>
      </w:r>
    </w:p>
    <w:p w:rsidR="00663F52" w:rsidRPr="00874C60"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16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10.3.6.</w:t>
      </w:r>
      <w:r w:rsidRPr="00874C60">
        <w:rPr>
          <w:rFonts w:ascii="Times New Roman" w:hAnsi="Times New Roman" w:cs="Times New Roman"/>
          <w:color w:val="000000"/>
          <w:sz w:val="24"/>
          <w:szCs w:val="24"/>
        </w:rPr>
        <w:t xml:space="preserve"> O valor da multa poderá ser descontado da fatura devida ao fornecedor. </w:t>
      </w:r>
    </w:p>
    <w:p w:rsidR="00663F52" w:rsidRPr="00874C60" w:rsidRDefault="00663F52" w:rsidP="00663F52">
      <w:pPr>
        <w:autoSpaceDE w:val="0"/>
        <w:autoSpaceDN w:val="0"/>
        <w:adjustRightInd w:val="0"/>
        <w:spacing w:after="16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13.3.6.1.</w:t>
      </w:r>
      <w:r w:rsidRPr="00874C60">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10.3.6.2.</w:t>
      </w:r>
      <w:r w:rsidRPr="00874C60">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874C60">
        <w:rPr>
          <w:rFonts w:ascii="Times New Roman" w:hAnsi="Times New Roman" w:cs="Times New Roman"/>
          <w:color w:val="000000"/>
          <w:sz w:val="24"/>
          <w:szCs w:val="24"/>
        </w:rPr>
        <w:t>Itambaracá</w:t>
      </w:r>
      <w:proofErr w:type="spellEnd"/>
      <w:r w:rsidRPr="00874C60">
        <w:rPr>
          <w:rFonts w:ascii="Times New Roman" w:hAnsi="Times New Roman" w:cs="Times New Roman"/>
          <w:color w:val="000000"/>
          <w:sz w:val="24"/>
          <w:szCs w:val="24"/>
        </w:rPr>
        <w:t xml:space="preserve">, este será encaminhado para inscrição em dívida ativa. </w:t>
      </w:r>
    </w:p>
    <w:p w:rsidR="00663F52" w:rsidRPr="00874C60"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10.4.</w:t>
      </w:r>
      <w:r w:rsidRPr="00874C60">
        <w:rPr>
          <w:rFonts w:ascii="Times New Roman" w:hAnsi="Times New Roman" w:cs="Times New Roman"/>
          <w:color w:val="000000"/>
          <w:sz w:val="24"/>
          <w:szCs w:val="24"/>
        </w:rPr>
        <w:t xml:space="preserve"> Com fundamento nos artigos 150, inciso III, e 154, ambos da Lei Estadual n.º 15.608/2007 e </w:t>
      </w:r>
      <w:r w:rsidRPr="00874C60">
        <w:rPr>
          <w:rFonts w:ascii="Times New Roman" w:hAnsi="Times New Roman" w:cs="Times New Roman"/>
          <w:color w:val="000000"/>
          <w:sz w:val="24"/>
          <w:szCs w:val="24"/>
          <w:shd w:val="clear" w:color="auto" w:fill="FFFFFF"/>
        </w:rPr>
        <w:t>Artigo 87, inciso III da Lei Federal nº 8.666/93</w:t>
      </w:r>
      <w:r w:rsidRPr="00874C60">
        <w:rPr>
          <w:rFonts w:ascii="Times New Roman" w:hAnsi="Times New Roman" w:cs="Times New Roman"/>
          <w:color w:val="000000"/>
          <w:sz w:val="24"/>
          <w:szCs w:val="24"/>
        </w:rPr>
        <w:t xml:space="preserve">, ficará </w:t>
      </w:r>
      <w:r w:rsidRPr="00874C60">
        <w:rPr>
          <w:rFonts w:ascii="Times New Roman" w:hAnsi="Times New Roman" w:cs="Times New Roman"/>
          <w:b/>
          <w:bCs/>
          <w:color w:val="000000"/>
          <w:sz w:val="24"/>
          <w:szCs w:val="24"/>
        </w:rPr>
        <w:t xml:space="preserve">impedida de licitar e contratar </w:t>
      </w:r>
      <w:r w:rsidRPr="00874C60">
        <w:rPr>
          <w:rFonts w:ascii="Times New Roman" w:hAnsi="Times New Roman" w:cs="Times New Roman"/>
          <w:color w:val="000000"/>
          <w:sz w:val="24"/>
          <w:szCs w:val="24"/>
        </w:rPr>
        <w:t xml:space="preserve">com o Município de </w:t>
      </w:r>
      <w:proofErr w:type="spellStart"/>
      <w:r w:rsidRPr="00874C60">
        <w:rPr>
          <w:rFonts w:ascii="Times New Roman" w:hAnsi="Times New Roman" w:cs="Times New Roman"/>
          <w:color w:val="000000"/>
          <w:sz w:val="24"/>
          <w:szCs w:val="24"/>
        </w:rPr>
        <w:t>Itambaracá</w:t>
      </w:r>
      <w:proofErr w:type="spellEnd"/>
      <w:r w:rsidRPr="00874C60">
        <w:rPr>
          <w:rFonts w:ascii="Times New Roman" w:hAnsi="Times New Roman" w:cs="Times New Roman"/>
          <w:color w:val="000000"/>
          <w:sz w:val="24"/>
          <w:szCs w:val="24"/>
        </w:rPr>
        <w:t xml:space="preserve">, pelo prazo de até </w:t>
      </w:r>
      <w:proofErr w:type="gramStart"/>
      <w:r w:rsidRPr="00874C60">
        <w:rPr>
          <w:rFonts w:ascii="Times New Roman" w:hAnsi="Times New Roman" w:cs="Times New Roman"/>
          <w:color w:val="000000"/>
          <w:sz w:val="24"/>
          <w:szCs w:val="24"/>
        </w:rPr>
        <w:t>2</w:t>
      </w:r>
      <w:proofErr w:type="gramEnd"/>
      <w:r w:rsidRPr="00874C60">
        <w:rPr>
          <w:rFonts w:ascii="Times New Roman" w:hAnsi="Times New Roman" w:cs="Times New Roman"/>
          <w:color w:val="000000"/>
          <w:sz w:val="24"/>
          <w:szCs w:val="24"/>
        </w:rPr>
        <w:t xml:space="preserve"> (dois) anos, garantida a ampla defesa, o fornecedor que: </w:t>
      </w:r>
    </w:p>
    <w:p w:rsidR="00663F52" w:rsidRPr="00874C60"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bCs/>
          <w:color w:val="000000"/>
          <w:sz w:val="24"/>
          <w:szCs w:val="24"/>
        </w:rPr>
        <w:t xml:space="preserve">a) </w:t>
      </w:r>
      <w:r w:rsidRPr="00874C60">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663F52" w:rsidRPr="00874C60"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bCs/>
          <w:color w:val="000000"/>
          <w:sz w:val="24"/>
          <w:szCs w:val="24"/>
        </w:rPr>
        <w:t xml:space="preserve">b) </w:t>
      </w:r>
      <w:r w:rsidRPr="00874C60">
        <w:rPr>
          <w:rFonts w:ascii="Times New Roman" w:hAnsi="Times New Roman" w:cs="Times New Roman"/>
          <w:bCs/>
          <w:color w:val="000000"/>
          <w:sz w:val="24"/>
          <w:szCs w:val="24"/>
        </w:rPr>
        <w:t>Abandonar a execução do objeto contratado;</w:t>
      </w:r>
      <w:r w:rsidRPr="00874C60">
        <w:rPr>
          <w:rFonts w:ascii="Times New Roman" w:hAnsi="Times New Roman" w:cs="Times New Roman"/>
          <w:b/>
          <w:bCs/>
          <w:color w:val="000000"/>
          <w:sz w:val="24"/>
          <w:szCs w:val="24"/>
        </w:rPr>
        <w:t xml:space="preserve"> </w:t>
      </w:r>
    </w:p>
    <w:p w:rsidR="00663F52" w:rsidRPr="00874C60"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bCs/>
          <w:color w:val="000000"/>
          <w:sz w:val="24"/>
          <w:szCs w:val="24"/>
        </w:rPr>
        <w:t xml:space="preserve">c) </w:t>
      </w:r>
      <w:r w:rsidRPr="00874C60">
        <w:rPr>
          <w:rFonts w:ascii="Times New Roman" w:hAnsi="Times New Roman" w:cs="Times New Roman"/>
          <w:color w:val="000000"/>
          <w:sz w:val="24"/>
          <w:szCs w:val="24"/>
        </w:rPr>
        <w:t xml:space="preserve">Incorrer em inexecução do objeto contratado. </w:t>
      </w:r>
    </w:p>
    <w:p w:rsidR="00663F52" w:rsidRPr="00874C60"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10.5.</w:t>
      </w:r>
      <w:r w:rsidRPr="00874C60">
        <w:rPr>
          <w:rFonts w:ascii="Times New Roman" w:hAnsi="Times New Roman" w:cs="Times New Roman"/>
          <w:color w:val="000000"/>
          <w:sz w:val="24"/>
          <w:szCs w:val="24"/>
        </w:rPr>
        <w:t xml:space="preserve"> Será aplicada sanção de </w:t>
      </w:r>
      <w:r w:rsidRPr="00874C60">
        <w:rPr>
          <w:rFonts w:ascii="Times New Roman" w:hAnsi="Times New Roman" w:cs="Times New Roman"/>
          <w:b/>
          <w:bCs/>
          <w:color w:val="000000"/>
          <w:sz w:val="24"/>
          <w:szCs w:val="24"/>
        </w:rPr>
        <w:t xml:space="preserve">declaração de inidoneidade </w:t>
      </w:r>
      <w:r w:rsidRPr="00874C60">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10.6.</w:t>
      </w:r>
      <w:r w:rsidRPr="00874C60">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663F52" w:rsidRPr="00874C60" w:rsidRDefault="00663F52" w:rsidP="00663F52">
      <w:pPr>
        <w:spacing w:after="0" w:line="240" w:lineRule="auto"/>
        <w:ind w:right="-54"/>
        <w:jc w:val="both"/>
        <w:rPr>
          <w:rFonts w:ascii="Times New Roman" w:hAnsi="Times New Roman" w:cs="Times New Roman"/>
          <w:sz w:val="24"/>
          <w:szCs w:val="24"/>
        </w:rPr>
      </w:pPr>
    </w:p>
    <w:p w:rsidR="00663F52" w:rsidRPr="00874C60" w:rsidRDefault="00663F52" w:rsidP="00663F52">
      <w:pPr>
        <w:spacing w:after="0" w:line="240" w:lineRule="auto"/>
        <w:ind w:right="-54"/>
        <w:jc w:val="both"/>
        <w:rPr>
          <w:rFonts w:ascii="Times New Roman" w:eastAsia="Times New Roman" w:hAnsi="Times New Roman" w:cs="Times New Roman"/>
          <w:b/>
          <w:sz w:val="24"/>
          <w:szCs w:val="24"/>
          <w:u w:val="single"/>
          <w:lang w:eastAsia="pt-BR"/>
        </w:rPr>
      </w:pPr>
      <w:r w:rsidRPr="00874C60">
        <w:rPr>
          <w:rFonts w:ascii="Times New Roman" w:eastAsia="Times New Roman" w:hAnsi="Times New Roman" w:cs="Times New Roman"/>
          <w:b/>
          <w:sz w:val="24"/>
          <w:szCs w:val="24"/>
          <w:u w:val="single"/>
          <w:lang w:eastAsia="pt-BR"/>
        </w:rPr>
        <w:t xml:space="preserve">CLÁUSULA DÉCIMA PRIMEIRA: </w:t>
      </w:r>
      <w:r w:rsidRPr="00874C60">
        <w:rPr>
          <w:rFonts w:ascii="Times New Roman" w:eastAsia="Times New Roman" w:hAnsi="Times New Roman" w:cs="Times New Roman"/>
          <w:b/>
          <w:bCs/>
          <w:color w:val="000000"/>
          <w:sz w:val="24"/>
          <w:szCs w:val="24"/>
          <w:u w:val="single"/>
          <w:lang w:eastAsia="pt-BR"/>
        </w:rPr>
        <w:t>Das Responsabilidades das Partes</w:t>
      </w:r>
    </w:p>
    <w:p w:rsidR="00663F52" w:rsidRPr="00874C60"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11.1.</w:t>
      </w:r>
      <w:r w:rsidRPr="00874C60">
        <w:rPr>
          <w:rFonts w:ascii="Times New Roman" w:hAnsi="Times New Roman" w:cs="Times New Roman"/>
          <w:color w:val="000000"/>
          <w:sz w:val="24"/>
          <w:szCs w:val="24"/>
        </w:rPr>
        <w:t xml:space="preserve"> Constituem direitos do </w:t>
      </w:r>
      <w:r w:rsidRPr="00874C60">
        <w:rPr>
          <w:rFonts w:ascii="Times New Roman" w:hAnsi="Times New Roman" w:cs="Times New Roman"/>
          <w:b/>
          <w:bCs/>
          <w:color w:val="000000"/>
          <w:sz w:val="24"/>
          <w:szCs w:val="24"/>
        </w:rPr>
        <w:t xml:space="preserve">CONTRATANTE, </w:t>
      </w:r>
      <w:r w:rsidRPr="00874C60">
        <w:rPr>
          <w:rFonts w:ascii="Times New Roman" w:hAnsi="Times New Roman" w:cs="Times New Roman"/>
          <w:color w:val="000000"/>
          <w:sz w:val="24"/>
          <w:szCs w:val="24"/>
        </w:rPr>
        <w:t xml:space="preserve">receber o objeto deste Contrato nas condições ajustadas e da </w:t>
      </w:r>
      <w:r w:rsidRPr="00874C60">
        <w:rPr>
          <w:rFonts w:ascii="Times New Roman" w:hAnsi="Times New Roman" w:cs="Times New Roman"/>
          <w:b/>
          <w:bCs/>
          <w:color w:val="000000"/>
          <w:sz w:val="24"/>
          <w:szCs w:val="24"/>
        </w:rPr>
        <w:t xml:space="preserve">CONTRATADA </w:t>
      </w:r>
      <w:r w:rsidRPr="00874C60">
        <w:rPr>
          <w:rFonts w:ascii="Times New Roman" w:hAnsi="Times New Roman" w:cs="Times New Roman"/>
          <w:color w:val="000000"/>
          <w:sz w:val="24"/>
          <w:szCs w:val="24"/>
        </w:rPr>
        <w:t xml:space="preserve">perceber o valor pactuado na forma e prazo estabelecidos. </w:t>
      </w:r>
    </w:p>
    <w:p w:rsidR="00663F52" w:rsidRPr="00874C60" w:rsidRDefault="00663F52" w:rsidP="00663F52">
      <w:pPr>
        <w:spacing w:after="0" w:line="240" w:lineRule="auto"/>
        <w:rPr>
          <w:rFonts w:ascii="Times New Roman" w:eastAsia="Times New Roman" w:hAnsi="Times New Roman" w:cs="Times New Roman"/>
          <w:sz w:val="24"/>
          <w:szCs w:val="24"/>
          <w:lang w:eastAsia="pt-BR"/>
        </w:rPr>
      </w:pPr>
    </w:p>
    <w:p w:rsidR="00663F52" w:rsidRPr="00874C60"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874C60">
        <w:rPr>
          <w:rFonts w:ascii="Times New Roman" w:eastAsia="Times New Roman" w:hAnsi="Times New Roman" w:cs="Times New Roman"/>
          <w:b/>
          <w:sz w:val="24"/>
          <w:szCs w:val="24"/>
          <w:lang w:eastAsia="pt-BR"/>
        </w:rPr>
        <w:t xml:space="preserve">11.2. </w:t>
      </w:r>
      <w:r w:rsidRPr="00874C60">
        <w:rPr>
          <w:rFonts w:ascii="Times New Roman" w:eastAsia="Times New Roman" w:hAnsi="Times New Roman" w:cs="Times New Roman"/>
          <w:color w:val="000000"/>
          <w:sz w:val="24"/>
          <w:szCs w:val="24"/>
          <w:lang w:eastAsia="pt-BR"/>
        </w:rPr>
        <w:t xml:space="preserve">Constituem obrigações do </w:t>
      </w:r>
      <w:r w:rsidRPr="00874C60">
        <w:rPr>
          <w:rFonts w:ascii="Times New Roman" w:eastAsia="Times New Roman" w:hAnsi="Times New Roman" w:cs="Times New Roman"/>
          <w:b/>
          <w:sz w:val="24"/>
          <w:szCs w:val="24"/>
          <w:lang w:eastAsia="pt-BR"/>
        </w:rPr>
        <w:t>DA CONTRATADA:</w:t>
      </w:r>
    </w:p>
    <w:p w:rsidR="00663F52" w:rsidRPr="00874C60"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874C60" w:rsidRDefault="00663F52" w:rsidP="00663F52">
      <w:pPr>
        <w:spacing w:after="0" w:line="240" w:lineRule="auto"/>
        <w:ind w:right="-54"/>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lastRenderedPageBreak/>
        <w:t xml:space="preserve">11.2.1. </w:t>
      </w:r>
      <w:r w:rsidRPr="00874C60">
        <w:rPr>
          <w:rFonts w:ascii="Times New Roman" w:eastAsia="Times New Roman" w:hAnsi="Times New Roman" w:cs="Times New Roman"/>
          <w:sz w:val="24"/>
          <w:szCs w:val="24"/>
          <w:lang w:eastAsia="pt-BR"/>
        </w:rPr>
        <w:t xml:space="preserve">Entregar de forma </w:t>
      </w:r>
      <w:proofErr w:type="gramStart"/>
      <w:r w:rsidRPr="00874C60">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874C60">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663F52" w:rsidRPr="00874C60"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874C60" w:rsidRDefault="00663F52" w:rsidP="00663F52">
      <w:pPr>
        <w:spacing w:after="0" w:line="240" w:lineRule="auto"/>
        <w:ind w:right="-54"/>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 xml:space="preserve">11.2.2. </w:t>
      </w:r>
      <w:r w:rsidRPr="00874C60">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874C60">
        <w:rPr>
          <w:rFonts w:ascii="Times New Roman" w:eastAsia="Times New Roman" w:hAnsi="Times New Roman" w:cs="Times New Roman"/>
          <w:sz w:val="24"/>
          <w:szCs w:val="24"/>
          <w:lang w:eastAsia="pt-BR"/>
        </w:rPr>
        <w:t>;</w:t>
      </w:r>
    </w:p>
    <w:p w:rsidR="00663F52" w:rsidRPr="00874C60"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874C60" w:rsidRDefault="00663F52" w:rsidP="00663F52">
      <w:pPr>
        <w:spacing w:after="0" w:line="240" w:lineRule="auto"/>
        <w:ind w:right="-54"/>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 xml:space="preserve">11.2.3. </w:t>
      </w:r>
      <w:r w:rsidRPr="00874C60">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 xml:space="preserve">11.2.4. </w:t>
      </w:r>
      <w:r w:rsidRPr="00874C60">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 xml:space="preserve">11.2.5. </w:t>
      </w:r>
      <w:r w:rsidRPr="00874C60">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sz w:val="24"/>
          <w:szCs w:val="24"/>
        </w:rPr>
      </w:pPr>
      <w:r w:rsidRPr="00874C60">
        <w:rPr>
          <w:rFonts w:ascii="Times New Roman" w:eastAsia="Times New Roman" w:hAnsi="Times New Roman" w:cs="Times New Roman"/>
          <w:b/>
          <w:color w:val="000000"/>
          <w:sz w:val="24"/>
          <w:szCs w:val="24"/>
          <w:lang w:eastAsia="pt-BR"/>
        </w:rPr>
        <w:t xml:space="preserve">11.2.6. </w:t>
      </w:r>
      <w:r w:rsidRPr="00874C60">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74C60">
        <w:rPr>
          <w:rFonts w:ascii="Times New Roman" w:eastAsia="Times New Roman" w:hAnsi="Times New Roman" w:cs="Times New Roman"/>
          <w:b/>
          <w:color w:val="000000"/>
          <w:sz w:val="24"/>
          <w:szCs w:val="24"/>
          <w:lang w:eastAsia="pt-BR"/>
        </w:rPr>
        <w:t xml:space="preserve">11.2.7. </w:t>
      </w:r>
      <w:r w:rsidRPr="00874C60">
        <w:rPr>
          <w:rFonts w:ascii="Times New Roman" w:eastAsia="Times New Roman" w:hAnsi="Times New Roman" w:cs="Times New Roman"/>
          <w:color w:val="000000"/>
          <w:sz w:val="24"/>
          <w:szCs w:val="24"/>
          <w:lang w:eastAsia="pt-BR"/>
        </w:rPr>
        <w:t xml:space="preserve">Comunicar ao Município de </w:t>
      </w:r>
      <w:proofErr w:type="spellStart"/>
      <w:r w:rsidRPr="00874C60">
        <w:rPr>
          <w:rFonts w:ascii="Times New Roman" w:eastAsia="Times New Roman" w:hAnsi="Times New Roman" w:cs="Times New Roman"/>
          <w:color w:val="000000"/>
          <w:sz w:val="24"/>
          <w:szCs w:val="24"/>
          <w:lang w:eastAsia="pt-BR"/>
        </w:rPr>
        <w:t>Itambaracá</w:t>
      </w:r>
      <w:proofErr w:type="spellEnd"/>
      <w:r w:rsidRPr="00874C60">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874C60">
        <w:rPr>
          <w:rFonts w:ascii="Times New Roman" w:eastAsia="Times New Roman" w:hAnsi="Times New Roman" w:cs="Times New Roman"/>
          <w:color w:val="000000"/>
          <w:sz w:val="24"/>
          <w:szCs w:val="24"/>
          <w:lang w:eastAsia="pt-BR"/>
        </w:rPr>
        <w:t>sob pena</w:t>
      </w:r>
      <w:proofErr w:type="gramEnd"/>
      <w:r w:rsidRPr="00874C60">
        <w:rPr>
          <w:rFonts w:ascii="Times New Roman" w:eastAsia="Times New Roman" w:hAnsi="Times New Roman" w:cs="Times New Roman"/>
          <w:color w:val="000000"/>
          <w:sz w:val="24"/>
          <w:szCs w:val="24"/>
          <w:lang w:eastAsia="pt-BR"/>
        </w:rPr>
        <w:t xml:space="preserve"> de não serem considerados;</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 xml:space="preserve">11.2.8. </w:t>
      </w:r>
      <w:r w:rsidRPr="00874C60">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 xml:space="preserve">11.2.9. </w:t>
      </w:r>
      <w:r w:rsidRPr="00874C60">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 xml:space="preserve">11.2.10. </w:t>
      </w:r>
      <w:r w:rsidRPr="00874C60">
        <w:rPr>
          <w:rFonts w:ascii="Times New Roman" w:hAnsi="Times New Roman" w:cs="Times New Roman"/>
          <w:sz w:val="24"/>
          <w:szCs w:val="24"/>
        </w:rPr>
        <w:t xml:space="preserve">Arcar com </w:t>
      </w:r>
      <w:r w:rsidRPr="00874C60">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874C60">
        <w:rPr>
          <w:rFonts w:ascii="Times New Roman" w:hAnsi="Times New Roman" w:cs="Times New Roman"/>
          <w:sz w:val="24"/>
          <w:szCs w:val="24"/>
        </w:rPr>
        <w:t xml:space="preserve">, isentando o Município de </w:t>
      </w:r>
      <w:proofErr w:type="spellStart"/>
      <w:r w:rsidRPr="00874C60">
        <w:rPr>
          <w:rFonts w:ascii="Times New Roman" w:hAnsi="Times New Roman" w:cs="Times New Roman"/>
          <w:sz w:val="24"/>
          <w:szCs w:val="24"/>
        </w:rPr>
        <w:t>Itambaracá</w:t>
      </w:r>
      <w:proofErr w:type="spellEnd"/>
      <w:r w:rsidRPr="00874C60">
        <w:rPr>
          <w:rFonts w:ascii="Times New Roman" w:hAnsi="Times New Roman" w:cs="Times New Roman"/>
          <w:sz w:val="24"/>
          <w:szCs w:val="24"/>
        </w:rPr>
        <w:t xml:space="preserve"> de </w:t>
      </w:r>
      <w:r w:rsidRPr="00874C60">
        <w:rPr>
          <w:rFonts w:ascii="Times New Roman" w:eastAsia="Times New Roman" w:hAnsi="Times New Roman" w:cs="Times New Roman"/>
          <w:color w:val="000000"/>
          <w:sz w:val="24"/>
          <w:szCs w:val="24"/>
          <w:lang w:eastAsia="pt-BR"/>
        </w:rPr>
        <w:t>quaisquer ônus e responsabilidades.</w:t>
      </w:r>
    </w:p>
    <w:p w:rsidR="00663F52" w:rsidRPr="00874C60"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874C60"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874C60">
        <w:rPr>
          <w:rFonts w:ascii="Times New Roman" w:eastAsia="Times New Roman" w:hAnsi="Times New Roman" w:cs="Times New Roman"/>
          <w:b/>
          <w:sz w:val="24"/>
          <w:szCs w:val="24"/>
          <w:lang w:eastAsia="pt-BR"/>
        </w:rPr>
        <w:t xml:space="preserve">11.2.11. </w:t>
      </w:r>
      <w:r w:rsidRPr="00874C60">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663F52" w:rsidRPr="00874C60"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874C60" w:rsidRDefault="00663F52" w:rsidP="00663F52">
      <w:pPr>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 xml:space="preserve">11.2.12. </w:t>
      </w:r>
      <w:r w:rsidRPr="00874C60">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663F52" w:rsidRPr="00874C60" w:rsidRDefault="00663F52" w:rsidP="00663F52">
      <w:pPr>
        <w:spacing w:after="0" w:line="240" w:lineRule="auto"/>
        <w:ind w:right="-54"/>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sz w:val="24"/>
          <w:szCs w:val="24"/>
          <w:lang w:eastAsia="pt-BR"/>
        </w:rPr>
        <w:t xml:space="preserve">11.3. </w:t>
      </w:r>
      <w:r w:rsidRPr="00874C60">
        <w:rPr>
          <w:rFonts w:ascii="Times New Roman" w:eastAsia="Times New Roman" w:hAnsi="Times New Roman" w:cs="Times New Roman"/>
          <w:color w:val="000000"/>
          <w:sz w:val="24"/>
          <w:szCs w:val="24"/>
          <w:lang w:eastAsia="pt-BR"/>
        </w:rPr>
        <w:t xml:space="preserve">Constituem obrigações </w:t>
      </w:r>
      <w:r w:rsidRPr="00874C60">
        <w:rPr>
          <w:rFonts w:ascii="Times New Roman" w:eastAsia="Times New Roman" w:hAnsi="Times New Roman" w:cs="Times New Roman"/>
          <w:b/>
          <w:color w:val="000000"/>
          <w:sz w:val="24"/>
          <w:szCs w:val="24"/>
          <w:lang w:eastAsia="pt-BR"/>
        </w:rPr>
        <w:t>DO</w:t>
      </w:r>
      <w:r w:rsidRPr="00874C60">
        <w:rPr>
          <w:rFonts w:ascii="Times New Roman" w:eastAsia="Times New Roman" w:hAnsi="Times New Roman" w:cs="Times New Roman"/>
          <w:color w:val="000000"/>
          <w:sz w:val="24"/>
          <w:szCs w:val="24"/>
          <w:lang w:eastAsia="pt-BR"/>
        </w:rPr>
        <w:t xml:space="preserve"> </w:t>
      </w:r>
      <w:r w:rsidRPr="00874C60">
        <w:rPr>
          <w:rFonts w:ascii="Times New Roman" w:eastAsia="Times New Roman" w:hAnsi="Times New Roman" w:cs="Times New Roman"/>
          <w:b/>
          <w:bCs/>
          <w:color w:val="000000"/>
          <w:sz w:val="24"/>
          <w:szCs w:val="24"/>
          <w:lang w:eastAsia="pt-BR"/>
        </w:rPr>
        <w:t>CONTRATANTE</w:t>
      </w:r>
      <w:r w:rsidRPr="00874C60">
        <w:rPr>
          <w:rFonts w:ascii="Times New Roman" w:eastAsia="Times New Roman" w:hAnsi="Times New Roman" w:cs="Times New Roman"/>
          <w:color w:val="000000"/>
          <w:sz w:val="24"/>
          <w:szCs w:val="24"/>
          <w:lang w:eastAsia="pt-BR"/>
        </w:rPr>
        <w:t>:</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11.3.1.</w:t>
      </w:r>
      <w:r w:rsidRPr="00874C60">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11.3.2.</w:t>
      </w:r>
      <w:r w:rsidRPr="00874C60">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11.3.3</w:t>
      </w:r>
      <w:r w:rsidRPr="00874C60">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11.3.4.</w:t>
      </w:r>
      <w:r w:rsidRPr="00874C60">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bCs/>
          <w:color w:val="000000"/>
          <w:sz w:val="24"/>
          <w:szCs w:val="24"/>
          <w:lang w:eastAsia="pt-BR"/>
        </w:rPr>
        <w:t xml:space="preserve">11.3.5. </w:t>
      </w:r>
      <w:r w:rsidRPr="00874C60">
        <w:rPr>
          <w:rFonts w:ascii="Times New Roman" w:eastAsia="Times New Roman" w:hAnsi="Times New Roman" w:cs="Times New Roman"/>
          <w:sz w:val="24"/>
          <w:szCs w:val="24"/>
          <w:lang w:eastAsia="pt-BR"/>
        </w:rPr>
        <w:t>Solicitar a substituição do produto que não apresentar condições de ser utilizado.</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bCs/>
          <w:color w:val="000000"/>
          <w:sz w:val="24"/>
          <w:szCs w:val="24"/>
          <w:lang w:eastAsia="pt-BR"/>
        </w:rPr>
        <w:t xml:space="preserve">11.3.6. </w:t>
      </w:r>
      <w:r w:rsidRPr="00874C60">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bCs/>
          <w:color w:val="000000"/>
          <w:sz w:val="24"/>
          <w:szCs w:val="24"/>
          <w:lang w:eastAsia="pt-BR"/>
        </w:rPr>
        <w:t xml:space="preserve">11.3.7. </w:t>
      </w:r>
      <w:r w:rsidRPr="00874C60">
        <w:rPr>
          <w:rFonts w:ascii="Times New Roman" w:eastAsia="Times New Roman" w:hAnsi="Times New Roman" w:cs="Times New Roman"/>
          <w:color w:val="000000"/>
          <w:sz w:val="24"/>
          <w:szCs w:val="24"/>
          <w:lang w:eastAsia="pt-BR"/>
        </w:rPr>
        <w:t xml:space="preserve">Impedir que terceiros </w:t>
      </w:r>
      <w:proofErr w:type="gramStart"/>
      <w:r w:rsidRPr="00874C60">
        <w:rPr>
          <w:rFonts w:ascii="Times New Roman" w:eastAsia="Times New Roman" w:hAnsi="Times New Roman" w:cs="Times New Roman"/>
          <w:color w:val="000000"/>
          <w:sz w:val="24"/>
          <w:szCs w:val="24"/>
          <w:lang w:eastAsia="pt-BR"/>
        </w:rPr>
        <w:t>forneçam</w:t>
      </w:r>
      <w:proofErr w:type="gramEnd"/>
      <w:r w:rsidRPr="00874C60">
        <w:rPr>
          <w:rFonts w:ascii="Times New Roman" w:eastAsia="Times New Roman" w:hAnsi="Times New Roman" w:cs="Times New Roman"/>
          <w:color w:val="000000"/>
          <w:sz w:val="24"/>
          <w:szCs w:val="24"/>
          <w:lang w:eastAsia="pt-BR"/>
        </w:rPr>
        <w:t xml:space="preserve"> o objeto deste edital.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bCs/>
          <w:color w:val="000000"/>
          <w:sz w:val="24"/>
          <w:szCs w:val="24"/>
          <w:lang w:eastAsia="pt-BR"/>
        </w:rPr>
        <w:t xml:space="preserve">11.3.8. </w:t>
      </w:r>
      <w:r w:rsidRPr="00874C60">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874C60">
        <w:rPr>
          <w:rFonts w:ascii="Times New Roman" w:eastAsia="Times New Roman" w:hAnsi="Times New Roman" w:cs="Times New Roman"/>
          <w:color w:val="000000"/>
          <w:sz w:val="24"/>
          <w:szCs w:val="24"/>
          <w:lang w:eastAsia="pt-BR"/>
        </w:rPr>
        <w:t>editalícias</w:t>
      </w:r>
      <w:proofErr w:type="spellEnd"/>
      <w:r w:rsidRPr="00874C60">
        <w:rPr>
          <w:rFonts w:ascii="Times New Roman" w:eastAsia="Times New Roman" w:hAnsi="Times New Roman" w:cs="Times New Roman"/>
          <w:color w:val="000000"/>
          <w:sz w:val="24"/>
          <w:szCs w:val="24"/>
          <w:lang w:eastAsia="pt-BR"/>
        </w:rPr>
        <w:t xml:space="preserve">.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74C60">
        <w:rPr>
          <w:rFonts w:ascii="Times New Roman" w:eastAsia="Times New Roman" w:hAnsi="Times New Roman" w:cs="Times New Roman"/>
          <w:b/>
          <w:bCs/>
          <w:color w:val="000000"/>
          <w:sz w:val="24"/>
          <w:szCs w:val="24"/>
          <w:lang w:eastAsia="pt-BR"/>
        </w:rPr>
        <w:t xml:space="preserve">11.3.9. </w:t>
      </w:r>
      <w:r w:rsidRPr="00874C60">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874C60">
        <w:rPr>
          <w:rFonts w:ascii="Times New Roman" w:eastAsia="Times New Roman" w:hAnsi="Times New Roman" w:cs="Times New Roman"/>
          <w:b/>
          <w:sz w:val="24"/>
          <w:szCs w:val="24"/>
          <w:u w:val="single"/>
          <w:lang w:eastAsia="pt-BR"/>
        </w:rPr>
        <w:t xml:space="preserve">CLÁUSULA DÉCIMA SEGUNDA: </w:t>
      </w:r>
      <w:r w:rsidRPr="00874C60">
        <w:rPr>
          <w:rFonts w:ascii="Times New Roman" w:eastAsia="Times New Roman" w:hAnsi="Times New Roman" w:cs="Times New Roman"/>
          <w:b/>
          <w:bCs/>
          <w:color w:val="000000"/>
          <w:sz w:val="24"/>
          <w:szCs w:val="24"/>
          <w:u w:val="single"/>
          <w:lang w:eastAsia="pt-BR"/>
        </w:rPr>
        <w:t xml:space="preserve">Da Fiscalização e Acompanhamento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eastAsia="Times New Roman" w:hAnsi="Times New Roman" w:cs="Times New Roman"/>
          <w:b/>
          <w:sz w:val="24"/>
          <w:szCs w:val="24"/>
          <w:lang w:eastAsia="pt-BR"/>
        </w:rPr>
        <w:t>12.1.</w:t>
      </w:r>
      <w:r w:rsidRPr="00874C60">
        <w:rPr>
          <w:rFonts w:ascii="Times New Roman" w:eastAsia="Times New Roman" w:hAnsi="Times New Roman" w:cs="Times New Roman"/>
          <w:sz w:val="24"/>
          <w:szCs w:val="24"/>
          <w:lang w:eastAsia="pt-BR"/>
        </w:rPr>
        <w:t xml:space="preserve"> </w:t>
      </w:r>
      <w:r w:rsidRPr="00874C60">
        <w:rPr>
          <w:rFonts w:ascii="Times New Roman" w:hAnsi="Times New Roman" w:cs="Times New Roman"/>
          <w:color w:val="000000"/>
          <w:sz w:val="24"/>
          <w:szCs w:val="24"/>
        </w:rPr>
        <w:t xml:space="preserve">Caberá a gestão do contrato </w:t>
      </w:r>
      <w:proofErr w:type="gramStart"/>
      <w:r w:rsidRPr="00874C60">
        <w:rPr>
          <w:rFonts w:ascii="Times New Roman" w:hAnsi="Times New Roman" w:cs="Times New Roman"/>
          <w:color w:val="000000"/>
          <w:sz w:val="24"/>
          <w:szCs w:val="24"/>
        </w:rPr>
        <w:t>à</w:t>
      </w:r>
      <w:proofErr w:type="gramEnd"/>
      <w:r w:rsidRPr="00874C60">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color w:val="000000"/>
          <w:sz w:val="24"/>
          <w:szCs w:val="24"/>
        </w:rPr>
        <w:t xml:space="preserve">II - receber do fiscal as informações e documentos pertinentes à execução do objeto contratado;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color w:val="000000"/>
          <w:sz w:val="24"/>
          <w:szCs w:val="24"/>
        </w:rPr>
        <w:t xml:space="preserve">III - acompanhar o processo licitatório, em todas as suas fases;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4C60">
        <w:rPr>
          <w:rFonts w:ascii="Times New Roman" w:hAnsi="Times New Roman" w:cs="Times New Roman"/>
          <w:color w:val="000000"/>
          <w:sz w:val="24"/>
          <w:szCs w:val="24"/>
        </w:rPr>
        <w:t>V - propor medidas que melhorem a execução da Ata de Registro de Preços.</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eastAsia="Times New Roman" w:hAnsi="Times New Roman" w:cs="Times New Roman"/>
          <w:b/>
          <w:sz w:val="24"/>
          <w:szCs w:val="24"/>
          <w:lang w:eastAsia="pt-BR"/>
        </w:rPr>
        <w:t>12.2.</w:t>
      </w:r>
      <w:r w:rsidRPr="00874C60">
        <w:rPr>
          <w:rFonts w:ascii="Times New Roman" w:eastAsia="Times New Roman" w:hAnsi="Times New Roman" w:cs="Times New Roman"/>
          <w:sz w:val="24"/>
          <w:szCs w:val="24"/>
          <w:lang w:eastAsia="pt-BR"/>
        </w:rPr>
        <w:t xml:space="preserve"> </w:t>
      </w:r>
      <w:r w:rsidRPr="00874C60">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color w:val="000000"/>
          <w:sz w:val="24"/>
          <w:szCs w:val="24"/>
        </w:rPr>
        <w:t xml:space="preserve">I - atestar, em documento hábil, o fornecimento, após conferência prévia </w:t>
      </w:r>
      <w:proofErr w:type="gramStart"/>
      <w:r w:rsidRPr="00874C60">
        <w:rPr>
          <w:rFonts w:ascii="Times New Roman" w:hAnsi="Times New Roman" w:cs="Times New Roman"/>
          <w:color w:val="000000"/>
          <w:sz w:val="24"/>
          <w:szCs w:val="24"/>
        </w:rPr>
        <w:t>do objeto contratado encaminhar</w:t>
      </w:r>
      <w:proofErr w:type="gramEnd"/>
      <w:r w:rsidRPr="00874C60">
        <w:rPr>
          <w:rFonts w:ascii="Times New Roman" w:hAnsi="Times New Roman" w:cs="Times New Roman"/>
          <w:color w:val="000000"/>
          <w:sz w:val="24"/>
          <w:szCs w:val="24"/>
        </w:rPr>
        <w:t xml:space="preserve"> os documentos pertinentes ao gestor para certificação;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663F52" w:rsidRPr="00874C60" w:rsidRDefault="00663F52" w:rsidP="00663F52">
      <w:pPr>
        <w:autoSpaceDE w:val="0"/>
        <w:autoSpaceDN w:val="0"/>
        <w:adjustRightInd w:val="0"/>
        <w:spacing w:after="0" w:line="240" w:lineRule="auto"/>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eastAsia="Times New Roman" w:hAnsi="Times New Roman" w:cs="Times New Roman"/>
          <w:b/>
          <w:sz w:val="24"/>
          <w:szCs w:val="24"/>
          <w:lang w:eastAsia="pt-BR"/>
        </w:rPr>
        <w:t>12.3.</w:t>
      </w:r>
      <w:r w:rsidRPr="00874C60">
        <w:rPr>
          <w:rFonts w:ascii="Times New Roman" w:eastAsia="Times New Roman" w:hAnsi="Times New Roman" w:cs="Times New Roman"/>
          <w:sz w:val="24"/>
          <w:szCs w:val="24"/>
          <w:lang w:eastAsia="pt-BR"/>
        </w:rPr>
        <w:t xml:space="preserve"> </w:t>
      </w:r>
      <w:r w:rsidRPr="00874C60">
        <w:rPr>
          <w:rFonts w:ascii="Times New Roman" w:hAnsi="Times New Roman" w:cs="Times New Roman"/>
          <w:color w:val="000000"/>
          <w:sz w:val="24"/>
          <w:szCs w:val="24"/>
        </w:rPr>
        <w:t>A fiscalização de que trata este item não exclui nem reduz a responsabilidade da CONTRATADA</w:t>
      </w:r>
      <w:r w:rsidRPr="00874C60">
        <w:rPr>
          <w:rFonts w:ascii="Times New Roman" w:hAnsi="Times New Roman" w:cs="Times New Roman"/>
          <w:b/>
          <w:bCs/>
          <w:color w:val="000000"/>
          <w:sz w:val="24"/>
          <w:szCs w:val="24"/>
        </w:rPr>
        <w:t xml:space="preserve">, </w:t>
      </w:r>
      <w:r w:rsidRPr="00874C60">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eastAsia="Times New Roman" w:hAnsi="Times New Roman" w:cs="Times New Roman"/>
          <w:b/>
          <w:sz w:val="24"/>
          <w:szCs w:val="24"/>
          <w:lang w:eastAsia="pt-BR"/>
        </w:rPr>
        <w:t>12.4.</w:t>
      </w:r>
      <w:r w:rsidRPr="00874C60">
        <w:rPr>
          <w:rFonts w:ascii="Times New Roman" w:eastAsia="Times New Roman" w:hAnsi="Times New Roman" w:cs="Times New Roman"/>
          <w:sz w:val="24"/>
          <w:szCs w:val="24"/>
          <w:lang w:eastAsia="pt-BR"/>
        </w:rPr>
        <w:t xml:space="preserve"> </w:t>
      </w:r>
      <w:r w:rsidRPr="00874C60">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eastAsia="Times New Roman" w:hAnsi="Times New Roman" w:cs="Times New Roman"/>
          <w:b/>
          <w:sz w:val="24"/>
          <w:szCs w:val="24"/>
          <w:lang w:eastAsia="pt-BR"/>
        </w:rPr>
        <w:t>12.5.</w:t>
      </w:r>
      <w:r w:rsidRPr="00874C60">
        <w:rPr>
          <w:rFonts w:ascii="Times New Roman" w:eastAsia="Times New Roman" w:hAnsi="Times New Roman" w:cs="Times New Roman"/>
          <w:sz w:val="24"/>
          <w:szCs w:val="24"/>
          <w:lang w:eastAsia="pt-BR"/>
        </w:rPr>
        <w:t xml:space="preserve"> </w:t>
      </w:r>
      <w:r w:rsidRPr="00874C60">
        <w:rPr>
          <w:rFonts w:ascii="Times New Roman" w:hAnsi="Times New Roman" w:cs="Times New Roman"/>
          <w:color w:val="000000"/>
          <w:sz w:val="24"/>
          <w:szCs w:val="24"/>
        </w:rPr>
        <w:t xml:space="preserve">Ao CONTRATANTE não caberá qualquer ônus pela rejeição dos produtos/serviços considerados inadequados.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eastAsia="Times New Roman" w:hAnsi="Times New Roman" w:cs="Times New Roman"/>
          <w:b/>
          <w:sz w:val="24"/>
          <w:szCs w:val="24"/>
          <w:lang w:eastAsia="pt-BR"/>
        </w:rPr>
        <w:t>12.6.</w:t>
      </w:r>
      <w:r w:rsidRPr="00874C60">
        <w:rPr>
          <w:rFonts w:ascii="Times New Roman" w:eastAsia="Times New Roman" w:hAnsi="Times New Roman" w:cs="Times New Roman"/>
          <w:sz w:val="24"/>
          <w:szCs w:val="24"/>
          <w:lang w:eastAsia="pt-BR"/>
        </w:rPr>
        <w:t xml:space="preserve"> </w:t>
      </w:r>
      <w:r w:rsidRPr="00874C60">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874C60">
        <w:rPr>
          <w:rFonts w:ascii="Times New Roman" w:hAnsi="Times New Roman" w:cs="Times New Roman"/>
          <w:b/>
          <w:bCs/>
          <w:color w:val="000000"/>
          <w:sz w:val="24"/>
          <w:szCs w:val="24"/>
        </w:rPr>
        <w:t xml:space="preserve">aceito </w:t>
      </w:r>
      <w:r w:rsidRPr="00874C60">
        <w:rPr>
          <w:rFonts w:ascii="Times New Roman" w:hAnsi="Times New Roman" w:cs="Times New Roman"/>
          <w:color w:val="000000"/>
          <w:sz w:val="24"/>
          <w:szCs w:val="24"/>
        </w:rPr>
        <w:t xml:space="preserve">pelo fiscal desta Ata de Registro de Preços, para representá-la sempre que for necessário.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eastAsia="Times New Roman" w:hAnsi="Times New Roman" w:cs="Times New Roman"/>
          <w:b/>
          <w:sz w:val="24"/>
          <w:szCs w:val="24"/>
          <w:lang w:eastAsia="pt-BR"/>
        </w:rPr>
        <w:t>12.7.</w:t>
      </w:r>
      <w:r w:rsidRPr="00874C60">
        <w:rPr>
          <w:rFonts w:ascii="Times New Roman" w:hAnsi="Times New Roman" w:cs="Times New Roman"/>
          <w:color w:val="000000"/>
          <w:sz w:val="24"/>
          <w:szCs w:val="24"/>
        </w:rPr>
        <w:t xml:space="preserve">. Ao preposto da CONTRATADA competirá, entre outras atribuições: </w:t>
      </w:r>
    </w:p>
    <w:p w:rsidR="00663F52" w:rsidRPr="00874C60"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874C60">
        <w:rPr>
          <w:rFonts w:ascii="Times New Roman" w:hAnsi="Times New Roman" w:cs="Times New Roman"/>
          <w:color w:val="000000"/>
          <w:sz w:val="24"/>
          <w:szCs w:val="24"/>
        </w:rPr>
        <w:t xml:space="preserve">a) representar os interesses da CONTRATADA perante o CONTRATANTE; </w:t>
      </w:r>
    </w:p>
    <w:p w:rsidR="00663F52" w:rsidRPr="00874C60"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874C60">
        <w:rPr>
          <w:rFonts w:ascii="Times New Roman" w:hAnsi="Times New Roman" w:cs="Times New Roman"/>
          <w:color w:val="000000"/>
          <w:sz w:val="24"/>
          <w:szCs w:val="24"/>
        </w:rPr>
        <w:t xml:space="preserve">b) realizar os procedimentos administrativos junto ao CONTRATANTE; </w:t>
      </w:r>
    </w:p>
    <w:p w:rsidR="00663F52" w:rsidRPr="00874C60"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874C60">
        <w:rPr>
          <w:rFonts w:ascii="Times New Roman" w:hAnsi="Times New Roman" w:cs="Times New Roman"/>
          <w:color w:val="000000"/>
          <w:sz w:val="24"/>
          <w:szCs w:val="24"/>
        </w:rPr>
        <w:t xml:space="preserve">c) manter o CONTRATANTE informado sobre a qualidade dos produtos/serviços fornecidos/executados; </w:t>
      </w: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663F52" w:rsidRPr="00874C60"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663F52" w:rsidRPr="00874C60"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874C60">
        <w:rPr>
          <w:rFonts w:ascii="Times New Roman" w:eastAsia="Times New Roman" w:hAnsi="Times New Roman" w:cs="Times New Roman"/>
          <w:b/>
          <w:sz w:val="24"/>
          <w:szCs w:val="24"/>
          <w:u w:val="single"/>
          <w:lang w:eastAsia="pt-BR"/>
        </w:rPr>
        <w:t xml:space="preserve">CLÁUSULA DÉCIMA TERCEIRA: </w:t>
      </w:r>
      <w:r w:rsidRPr="00874C60">
        <w:rPr>
          <w:rFonts w:ascii="Times New Roman" w:eastAsia="Times New Roman" w:hAnsi="Times New Roman" w:cs="Times New Roman"/>
          <w:b/>
          <w:bCs/>
          <w:sz w:val="24"/>
          <w:szCs w:val="24"/>
          <w:u w:val="single"/>
          <w:lang w:eastAsia="pt-BR"/>
        </w:rPr>
        <w:t>Da</w:t>
      </w:r>
      <w:r w:rsidRPr="00874C60">
        <w:rPr>
          <w:rFonts w:ascii="Times New Roman" w:eastAsia="Times New Roman" w:hAnsi="Times New Roman" w:cs="Times New Roman"/>
          <w:b/>
          <w:bCs/>
          <w:spacing w:val="1"/>
          <w:sz w:val="24"/>
          <w:szCs w:val="24"/>
          <w:u w:val="single"/>
          <w:lang w:eastAsia="pt-BR"/>
        </w:rPr>
        <w:t xml:space="preserve"> </w:t>
      </w:r>
      <w:r w:rsidRPr="00874C60">
        <w:rPr>
          <w:rFonts w:ascii="Times New Roman" w:eastAsia="Times New Roman" w:hAnsi="Times New Roman" w:cs="Times New Roman"/>
          <w:b/>
          <w:bCs/>
          <w:sz w:val="24"/>
          <w:szCs w:val="24"/>
          <w:u w:val="single"/>
          <w:lang w:eastAsia="pt-BR"/>
        </w:rPr>
        <w:t>Publicação</w:t>
      </w:r>
    </w:p>
    <w:p w:rsidR="00663F52" w:rsidRPr="00874C60"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874C60"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13.1.</w:t>
      </w:r>
      <w:r w:rsidRPr="00874C60">
        <w:rPr>
          <w:rFonts w:ascii="Times New Roman" w:eastAsia="Times New Roman" w:hAnsi="Times New Roman" w:cs="Times New Roman"/>
          <w:sz w:val="24"/>
          <w:szCs w:val="24"/>
          <w:lang w:eastAsia="pt-BR"/>
        </w:rPr>
        <w:t xml:space="preserve"> Em </w:t>
      </w:r>
      <w:r w:rsidRPr="00874C60">
        <w:rPr>
          <w:rFonts w:ascii="Times New Roman" w:eastAsia="Times New Roman" w:hAnsi="Times New Roman" w:cs="Times New Roman"/>
          <w:spacing w:val="1"/>
          <w:sz w:val="24"/>
          <w:szCs w:val="24"/>
          <w:lang w:eastAsia="pt-BR"/>
        </w:rPr>
        <w:t>c</w:t>
      </w:r>
      <w:r w:rsidRPr="00874C60">
        <w:rPr>
          <w:rFonts w:ascii="Times New Roman" w:eastAsia="Times New Roman" w:hAnsi="Times New Roman" w:cs="Times New Roman"/>
          <w:sz w:val="24"/>
          <w:szCs w:val="24"/>
          <w:lang w:eastAsia="pt-BR"/>
        </w:rPr>
        <w:t>onformidade com o disposto no parágrafo úni</w:t>
      </w:r>
      <w:r w:rsidRPr="00874C60">
        <w:rPr>
          <w:rFonts w:ascii="Times New Roman" w:eastAsia="Times New Roman" w:hAnsi="Times New Roman" w:cs="Times New Roman"/>
          <w:spacing w:val="1"/>
          <w:sz w:val="24"/>
          <w:szCs w:val="24"/>
          <w:lang w:eastAsia="pt-BR"/>
        </w:rPr>
        <w:t>c</w:t>
      </w:r>
      <w:r w:rsidRPr="00874C60">
        <w:rPr>
          <w:rFonts w:ascii="Times New Roman" w:eastAsia="Times New Roman" w:hAnsi="Times New Roman" w:cs="Times New Roman"/>
          <w:sz w:val="24"/>
          <w:szCs w:val="24"/>
          <w:lang w:eastAsia="pt-BR"/>
        </w:rPr>
        <w:t>o do art. 61 da Lei nº 8.666/93,</w:t>
      </w:r>
      <w:r w:rsidRPr="00874C60">
        <w:rPr>
          <w:rFonts w:ascii="Times New Roman" w:eastAsia="Times New Roman" w:hAnsi="Times New Roman" w:cs="Times New Roman"/>
          <w:spacing w:val="30"/>
          <w:sz w:val="24"/>
          <w:szCs w:val="24"/>
          <w:lang w:eastAsia="pt-BR"/>
        </w:rPr>
        <w:t xml:space="preserve"> </w:t>
      </w:r>
      <w:r w:rsidRPr="00874C60">
        <w:rPr>
          <w:rFonts w:ascii="Times New Roman" w:eastAsia="Times New Roman" w:hAnsi="Times New Roman" w:cs="Times New Roman"/>
          <w:sz w:val="24"/>
          <w:szCs w:val="24"/>
          <w:lang w:eastAsia="pt-BR"/>
        </w:rPr>
        <w:t>será</w:t>
      </w:r>
      <w:r w:rsidRPr="00874C60">
        <w:rPr>
          <w:rFonts w:ascii="Times New Roman" w:eastAsia="Times New Roman" w:hAnsi="Times New Roman" w:cs="Times New Roman"/>
          <w:spacing w:val="30"/>
          <w:sz w:val="24"/>
          <w:szCs w:val="24"/>
          <w:lang w:eastAsia="pt-BR"/>
        </w:rPr>
        <w:t xml:space="preserve"> </w:t>
      </w:r>
      <w:r w:rsidRPr="00874C60">
        <w:rPr>
          <w:rFonts w:ascii="Times New Roman" w:eastAsia="Times New Roman" w:hAnsi="Times New Roman" w:cs="Times New Roman"/>
          <w:sz w:val="24"/>
          <w:szCs w:val="24"/>
          <w:lang w:eastAsia="pt-BR"/>
        </w:rPr>
        <w:t>publicado</w:t>
      </w:r>
      <w:r w:rsidRPr="00874C60">
        <w:rPr>
          <w:rFonts w:ascii="Times New Roman" w:eastAsia="Times New Roman" w:hAnsi="Times New Roman" w:cs="Times New Roman"/>
          <w:spacing w:val="30"/>
          <w:sz w:val="24"/>
          <w:szCs w:val="24"/>
          <w:lang w:eastAsia="pt-BR"/>
        </w:rPr>
        <w:t xml:space="preserve"> </w:t>
      </w:r>
      <w:r w:rsidRPr="00874C60">
        <w:rPr>
          <w:rFonts w:ascii="Times New Roman" w:eastAsia="Times New Roman" w:hAnsi="Times New Roman" w:cs="Times New Roman"/>
          <w:sz w:val="24"/>
          <w:szCs w:val="24"/>
          <w:lang w:eastAsia="pt-BR"/>
        </w:rPr>
        <w:t>o extrato</w:t>
      </w:r>
      <w:r w:rsidRPr="00874C60">
        <w:rPr>
          <w:rFonts w:ascii="Times New Roman" w:eastAsia="Times New Roman" w:hAnsi="Times New Roman" w:cs="Times New Roman"/>
          <w:spacing w:val="30"/>
          <w:sz w:val="24"/>
          <w:szCs w:val="24"/>
          <w:lang w:eastAsia="pt-BR"/>
        </w:rPr>
        <w:t xml:space="preserve"> </w:t>
      </w:r>
      <w:r w:rsidRPr="00874C60">
        <w:rPr>
          <w:rFonts w:ascii="Times New Roman" w:eastAsia="Times New Roman" w:hAnsi="Times New Roman" w:cs="Times New Roman"/>
          <w:sz w:val="24"/>
          <w:szCs w:val="24"/>
          <w:lang w:eastAsia="pt-BR"/>
        </w:rPr>
        <w:t>do</w:t>
      </w:r>
      <w:r w:rsidRPr="00874C60">
        <w:rPr>
          <w:rFonts w:ascii="Times New Roman" w:eastAsia="Times New Roman" w:hAnsi="Times New Roman" w:cs="Times New Roman"/>
          <w:spacing w:val="30"/>
          <w:sz w:val="24"/>
          <w:szCs w:val="24"/>
          <w:lang w:eastAsia="pt-BR"/>
        </w:rPr>
        <w:t xml:space="preserve"> </w:t>
      </w:r>
      <w:r w:rsidRPr="00874C60">
        <w:rPr>
          <w:rFonts w:ascii="Times New Roman" w:eastAsia="Times New Roman" w:hAnsi="Times New Roman" w:cs="Times New Roman"/>
          <w:sz w:val="24"/>
          <w:szCs w:val="24"/>
          <w:lang w:eastAsia="pt-BR"/>
        </w:rPr>
        <w:t>instrumento</w:t>
      </w:r>
      <w:r w:rsidRPr="00874C60">
        <w:rPr>
          <w:rFonts w:ascii="Times New Roman" w:eastAsia="Times New Roman" w:hAnsi="Times New Roman" w:cs="Times New Roman"/>
          <w:spacing w:val="30"/>
          <w:sz w:val="24"/>
          <w:szCs w:val="24"/>
          <w:lang w:eastAsia="pt-BR"/>
        </w:rPr>
        <w:t xml:space="preserve"> </w:t>
      </w:r>
      <w:r w:rsidRPr="00874C60">
        <w:rPr>
          <w:rFonts w:ascii="Times New Roman" w:eastAsia="Times New Roman" w:hAnsi="Times New Roman" w:cs="Times New Roman"/>
          <w:spacing w:val="1"/>
          <w:sz w:val="24"/>
          <w:szCs w:val="24"/>
          <w:lang w:eastAsia="pt-BR"/>
        </w:rPr>
        <w:t>d</w:t>
      </w:r>
      <w:r w:rsidRPr="00874C60">
        <w:rPr>
          <w:rFonts w:ascii="Times New Roman" w:eastAsia="Times New Roman" w:hAnsi="Times New Roman" w:cs="Times New Roman"/>
          <w:sz w:val="24"/>
          <w:szCs w:val="24"/>
          <w:lang w:eastAsia="pt-BR"/>
        </w:rPr>
        <w:t>a Ata de Registro de Preços</w:t>
      </w:r>
      <w:r w:rsidRPr="00874C60">
        <w:rPr>
          <w:rFonts w:ascii="Times New Roman" w:eastAsia="Times New Roman" w:hAnsi="Times New Roman" w:cs="Times New Roman"/>
          <w:spacing w:val="1"/>
          <w:sz w:val="24"/>
          <w:szCs w:val="24"/>
          <w:lang w:eastAsia="pt-BR"/>
        </w:rPr>
        <w:t xml:space="preserve"> (Ata SRP) </w:t>
      </w:r>
      <w:r w:rsidRPr="00874C60">
        <w:rPr>
          <w:rFonts w:ascii="Times New Roman" w:eastAsia="Times New Roman" w:hAnsi="Times New Roman" w:cs="Times New Roman"/>
          <w:sz w:val="24"/>
          <w:szCs w:val="24"/>
          <w:lang w:eastAsia="pt-BR"/>
        </w:rPr>
        <w:t>no</w:t>
      </w:r>
      <w:r w:rsidRPr="00874C60">
        <w:rPr>
          <w:rFonts w:ascii="Times New Roman" w:eastAsia="Times New Roman" w:hAnsi="Times New Roman" w:cs="Times New Roman"/>
          <w:spacing w:val="1"/>
          <w:sz w:val="24"/>
          <w:szCs w:val="24"/>
          <w:lang w:eastAsia="pt-BR"/>
        </w:rPr>
        <w:t xml:space="preserve"> </w:t>
      </w:r>
      <w:r w:rsidRPr="00874C60">
        <w:rPr>
          <w:rFonts w:ascii="Times New Roman" w:eastAsia="Times New Roman" w:hAnsi="Times New Roman" w:cs="Times New Roman"/>
          <w:sz w:val="24"/>
          <w:szCs w:val="24"/>
          <w:lang w:eastAsia="pt-BR"/>
        </w:rPr>
        <w:t>Jornal Diário Oficial dos Municípios do Paraná.</w:t>
      </w:r>
    </w:p>
    <w:p w:rsidR="00663F52" w:rsidRPr="00874C60"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63F52" w:rsidRPr="00874C60"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13.2.</w:t>
      </w:r>
      <w:r w:rsidRPr="00874C60">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874C60">
          <w:rPr>
            <w:rFonts w:ascii="Times New Roman" w:eastAsia="Times New Roman" w:hAnsi="Times New Roman" w:cs="Times New Roman"/>
            <w:color w:val="0000FF"/>
            <w:sz w:val="24"/>
            <w:szCs w:val="24"/>
            <w:u w:val="single"/>
            <w:lang w:eastAsia="pt-BR"/>
          </w:rPr>
          <w:t>www.itambaraca.pr.gov.br</w:t>
        </w:r>
      </w:hyperlink>
      <w:r w:rsidRPr="00874C60">
        <w:rPr>
          <w:rFonts w:ascii="Times New Roman" w:eastAsia="Times New Roman" w:hAnsi="Times New Roman" w:cs="Times New Roman"/>
          <w:sz w:val="24"/>
          <w:szCs w:val="24"/>
          <w:lang w:eastAsia="pt-BR"/>
        </w:rPr>
        <w:t xml:space="preserve">, sendo republicada trimestralmente conforme determina a Lei nº 8.666/93, no Art. 15§2º. </w:t>
      </w:r>
    </w:p>
    <w:p w:rsidR="00663F52" w:rsidRPr="00874C60"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874C60" w:rsidRDefault="00663F52" w:rsidP="00663F52">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74C60">
        <w:rPr>
          <w:rFonts w:ascii="Times New Roman" w:eastAsia="Times New Roman" w:hAnsi="Times New Roman" w:cs="Times New Roman"/>
          <w:b/>
          <w:snapToGrid w:val="0"/>
          <w:color w:val="000000"/>
          <w:sz w:val="24"/>
          <w:szCs w:val="24"/>
          <w:u w:val="single"/>
          <w:lang w:eastAsia="pt-BR"/>
        </w:rPr>
        <w:t xml:space="preserve">CLÁUSULA DÉCIMA QUARTA: </w:t>
      </w:r>
      <w:r w:rsidRPr="00874C60">
        <w:rPr>
          <w:rFonts w:ascii="Times New Roman" w:hAnsi="Times New Roman" w:cs="Times New Roman"/>
          <w:b/>
          <w:bCs/>
          <w:sz w:val="24"/>
          <w:szCs w:val="24"/>
          <w:u w:val="single"/>
        </w:rPr>
        <w:t>Legislação Aplicável</w:t>
      </w:r>
    </w:p>
    <w:p w:rsidR="00663F52" w:rsidRPr="00874C60" w:rsidRDefault="00663F52" w:rsidP="00663F52">
      <w:pPr>
        <w:spacing w:after="0" w:line="240" w:lineRule="auto"/>
        <w:ind w:right="-101"/>
        <w:jc w:val="both"/>
        <w:rPr>
          <w:rFonts w:ascii="Times New Roman" w:eastAsia="Times New Roman" w:hAnsi="Times New Roman" w:cs="Times New Roman"/>
          <w:b/>
          <w:sz w:val="24"/>
          <w:szCs w:val="24"/>
          <w:lang w:eastAsia="pt-BR"/>
        </w:rPr>
      </w:pPr>
    </w:p>
    <w:p w:rsidR="00663F52" w:rsidRPr="00874C60" w:rsidRDefault="00663F52" w:rsidP="00663F52">
      <w:pPr>
        <w:spacing w:after="0" w:line="240" w:lineRule="auto"/>
        <w:ind w:right="-101"/>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14</w:t>
      </w:r>
      <w:r w:rsidRPr="00874C60">
        <w:rPr>
          <w:rFonts w:ascii="Times New Roman" w:eastAsia="Times New Roman" w:hAnsi="Times New Roman" w:cs="Times New Roman"/>
          <w:sz w:val="24"/>
          <w:szCs w:val="24"/>
          <w:lang w:eastAsia="pt-BR"/>
        </w:rPr>
        <w:t>.</w:t>
      </w:r>
      <w:r w:rsidRPr="00874C60">
        <w:rPr>
          <w:rFonts w:ascii="Times New Roman" w:eastAsia="Times New Roman" w:hAnsi="Times New Roman" w:cs="Times New Roman"/>
          <w:b/>
          <w:sz w:val="24"/>
          <w:szCs w:val="24"/>
          <w:lang w:eastAsia="pt-BR"/>
        </w:rPr>
        <w:t>1</w:t>
      </w:r>
      <w:r w:rsidRPr="00874C60">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63F52" w:rsidRPr="00874C60" w:rsidRDefault="00663F52" w:rsidP="00663F52">
      <w:pPr>
        <w:spacing w:after="0" w:line="240" w:lineRule="auto"/>
        <w:ind w:right="-101"/>
        <w:jc w:val="both"/>
        <w:rPr>
          <w:rFonts w:ascii="Times New Roman" w:eastAsia="Times New Roman" w:hAnsi="Times New Roman" w:cs="Times New Roman"/>
          <w:sz w:val="24"/>
          <w:szCs w:val="24"/>
          <w:lang w:eastAsia="pt-BR"/>
        </w:rPr>
      </w:pPr>
    </w:p>
    <w:p w:rsidR="00663F52" w:rsidRPr="00874C60" w:rsidRDefault="00663F52" w:rsidP="00663F52">
      <w:pPr>
        <w:spacing w:after="0" w:line="240" w:lineRule="auto"/>
        <w:ind w:right="-101"/>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14.2.</w:t>
      </w:r>
      <w:r w:rsidRPr="00874C60">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874C60" w:rsidRDefault="00663F52" w:rsidP="00663F52">
      <w:pPr>
        <w:autoSpaceDE w:val="0"/>
        <w:autoSpaceDN w:val="0"/>
        <w:adjustRightInd w:val="0"/>
        <w:spacing w:after="0" w:line="240" w:lineRule="auto"/>
        <w:rPr>
          <w:rFonts w:ascii="Times New Roman" w:hAnsi="Times New Roman" w:cs="Times New Roman"/>
          <w:color w:val="000000"/>
          <w:sz w:val="24"/>
          <w:szCs w:val="24"/>
        </w:rPr>
      </w:pPr>
      <w:r w:rsidRPr="00874C60">
        <w:rPr>
          <w:rFonts w:ascii="Times New Roman" w:eastAsia="Times New Roman" w:hAnsi="Times New Roman" w:cs="Times New Roman"/>
          <w:b/>
          <w:snapToGrid w:val="0"/>
          <w:color w:val="000000"/>
          <w:sz w:val="24"/>
          <w:szCs w:val="24"/>
          <w:lang w:eastAsia="pt-BR"/>
        </w:rPr>
        <w:t xml:space="preserve">CLÁUSULA DÉCIMA QUINTA: </w:t>
      </w:r>
      <w:r w:rsidRPr="00874C60">
        <w:rPr>
          <w:rFonts w:ascii="Times New Roman" w:hAnsi="Times New Roman" w:cs="Times New Roman"/>
          <w:b/>
          <w:bCs/>
          <w:color w:val="000000"/>
          <w:sz w:val="24"/>
          <w:szCs w:val="24"/>
          <w:u w:val="single"/>
        </w:rPr>
        <w:t>Disposições Gerais</w:t>
      </w:r>
      <w:r w:rsidRPr="00874C60">
        <w:rPr>
          <w:rFonts w:ascii="Times New Roman" w:hAnsi="Times New Roman" w:cs="Times New Roman"/>
          <w:b/>
          <w:bCs/>
          <w:color w:val="000000"/>
          <w:sz w:val="24"/>
          <w:szCs w:val="24"/>
        </w:rPr>
        <w:t xml:space="preserve"> </w:t>
      </w:r>
    </w:p>
    <w:p w:rsidR="00663F52" w:rsidRPr="00874C60" w:rsidRDefault="00663F52" w:rsidP="00663F52">
      <w:pPr>
        <w:autoSpaceDE w:val="0"/>
        <w:autoSpaceDN w:val="0"/>
        <w:adjustRightInd w:val="0"/>
        <w:spacing w:after="0" w:line="240" w:lineRule="auto"/>
        <w:rPr>
          <w:rFonts w:ascii="Times New Roman" w:hAnsi="Times New Roman" w:cs="Times New Roman"/>
          <w:color w:val="000000"/>
          <w:sz w:val="24"/>
          <w:szCs w:val="24"/>
        </w:rPr>
      </w:pPr>
    </w:p>
    <w:p w:rsidR="00663F52" w:rsidRPr="00874C60"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15.1.</w:t>
      </w:r>
      <w:r w:rsidRPr="00874C60">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008/2020.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bCs/>
          <w:color w:val="000000"/>
          <w:sz w:val="24"/>
          <w:szCs w:val="24"/>
          <w:lang w:eastAsia="pt-BR"/>
        </w:rPr>
        <w:t xml:space="preserve">15.1. </w:t>
      </w:r>
      <w:r w:rsidRPr="00874C60">
        <w:rPr>
          <w:rFonts w:ascii="Times New Roman" w:eastAsia="Times New Roman" w:hAnsi="Times New Roman" w:cs="Times New Roman"/>
          <w:color w:val="000000"/>
          <w:sz w:val="24"/>
          <w:szCs w:val="24"/>
          <w:lang w:eastAsia="pt-BR"/>
        </w:rPr>
        <w:t xml:space="preserve">É vedado efetuar acréscimos nos quantitativos fixados pela </w:t>
      </w:r>
      <w:r w:rsidRPr="00874C60">
        <w:rPr>
          <w:rFonts w:ascii="Times New Roman" w:eastAsia="Times New Roman" w:hAnsi="Times New Roman" w:cs="Times New Roman"/>
          <w:iCs/>
          <w:color w:val="000000"/>
          <w:sz w:val="24"/>
          <w:szCs w:val="24"/>
          <w:lang w:eastAsia="pt-BR"/>
        </w:rPr>
        <w:t>ata de registro de preços</w:t>
      </w:r>
      <w:r w:rsidRPr="00874C60">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663F52" w:rsidRPr="00874C60" w:rsidRDefault="00663F52" w:rsidP="00663F52">
      <w:pPr>
        <w:spacing w:after="0" w:line="240" w:lineRule="auto"/>
        <w:ind w:right="-54"/>
        <w:jc w:val="both"/>
        <w:rPr>
          <w:rFonts w:ascii="Times New Roman" w:eastAsia="Times New Roman" w:hAnsi="Times New Roman" w:cs="Times New Roman"/>
          <w:b/>
          <w:bCs/>
          <w:color w:val="000000"/>
          <w:sz w:val="24"/>
          <w:szCs w:val="24"/>
          <w:lang w:eastAsia="pt-BR"/>
        </w:rPr>
      </w:pPr>
    </w:p>
    <w:p w:rsidR="00663F52" w:rsidRPr="00874C60"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874C60">
        <w:rPr>
          <w:rFonts w:ascii="Times New Roman" w:eastAsia="Times New Roman" w:hAnsi="Times New Roman" w:cs="Times New Roman"/>
          <w:b/>
          <w:bCs/>
          <w:color w:val="000000"/>
          <w:sz w:val="24"/>
          <w:szCs w:val="24"/>
          <w:lang w:eastAsia="pt-BR"/>
        </w:rPr>
        <w:t xml:space="preserve">15.2. </w:t>
      </w:r>
      <w:r w:rsidRPr="00874C60">
        <w:rPr>
          <w:rFonts w:ascii="Times New Roman" w:eastAsia="Times New Roman" w:hAnsi="Times New Roman" w:cs="Times New Roman"/>
          <w:color w:val="000000"/>
          <w:sz w:val="24"/>
          <w:szCs w:val="24"/>
          <w:lang w:eastAsia="pt-BR"/>
        </w:rPr>
        <w:t xml:space="preserve">Em caso de celebração de </w:t>
      </w:r>
      <w:r w:rsidRPr="00874C60">
        <w:rPr>
          <w:rFonts w:ascii="Times New Roman" w:eastAsia="Times New Roman" w:hAnsi="Times New Roman" w:cs="Times New Roman"/>
          <w:iCs/>
          <w:color w:val="000000"/>
          <w:sz w:val="24"/>
          <w:szCs w:val="24"/>
          <w:lang w:eastAsia="pt-BR"/>
        </w:rPr>
        <w:t>contratos</w:t>
      </w:r>
      <w:r w:rsidRPr="00874C60">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874C60">
        <w:rPr>
          <w:rFonts w:ascii="Times New Roman" w:eastAsia="Times New Roman" w:hAnsi="Times New Roman" w:cs="Times New Roman"/>
          <w:color w:val="000000"/>
          <w:sz w:val="24"/>
          <w:szCs w:val="24"/>
          <w:lang w:eastAsia="pt-BR"/>
        </w:rPr>
        <w:t>(</w:t>
      </w:r>
      <w:proofErr w:type="gramEnd"/>
      <w:r w:rsidRPr="00874C60">
        <w:rPr>
          <w:rFonts w:ascii="Times New Roman" w:eastAsia="Times New Roman" w:hAnsi="Times New Roman" w:cs="Times New Roman"/>
          <w:color w:val="000000"/>
          <w:sz w:val="24"/>
          <w:szCs w:val="24"/>
          <w:lang w:eastAsia="pt-BR"/>
        </w:rPr>
        <w:t>vinte e cinco por cento) de que trata o§ 1º do artigo 65, da Lei nº 8.666/93.</w:t>
      </w:r>
    </w:p>
    <w:p w:rsidR="00663F52" w:rsidRPr="00874C60" w:rsidRDefault="00663F52" w:rsidP="00663F52">
      <w:pPr>
        <w:autoSpaceDE w:val="0"/>
        <w:autoSpaceDN w:val="0"/>
        <w:adjustRightInd w:val="0"/>
        <w:spacing w:after="0" w:line="240" w:lineRule="auto"/>
        <w:rPr>
          <w:rFonts w:ascii="Times New Roman" w:hAnsi="Times New Roman" w:cs="Times New Roman"/>
          <w:b/>
          <w:color w:val="000000"/>
          <w:sz w:val="24"/>
          <w:szCs w:val="24"/>
        </w:rPr>
      </w:pPr>
    </w:p>
    <w:p w:rsidR="00663F52" w:rsidRPr="00874C60"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874C60">
        <w:rPr>
          <w:rFonts w:ascii="Times New Roman" w:hAnsi="Times New Roman" w:cs="Times New Roman"/>
          <w:b/>
          <w:color w:val="000000"/>
          <w:sz w:val="24"/>
          <w:szCs w:val="24"/>
        </w:rPr>
        <w:t>15.2.</w:t>
      </w:r>
      <w:r w:rsidRPr="00874C60">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874C60">
        <w:rPr>
          <w:rFonts w:ascii="Times New Roman" w:hAnsi="Times New Roman" w:cs="Times New Roman"/>
          <w:color w:val="000000"/>
          <w:sz w:val="24"/>
          <w:szCs w:val="24"/>
        </w:rPr>
        <w:t>Itambaracá</w:t>
      </w:r>
      <w:proofErr w:type="spellEnd"/>
      <w:r w:rsidRPr="00874C60">
        <w:rPr>
          <w:rFonts w:ascii="Times New Roman" w:hAnsi="Times New Roman" w:cs="Times New Roman"/>
          <w:color w:val="000000"/>
          <w:sz w:val="24"/>
          <w:szCs w:val="24"/>
        </w:rPr>
        <w:t xml:space="preserve">/Pr. </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15.3.</w:t>
      </w:r>
      <w:r w:rsidRPr="00874C60">
        <w:rPr>
          <w:rFonts w:ascii="Times New Roman" w:eastAsia="Times New Roman" w:hAnsi="Times New Roman" w:cs="Times New Roman"/>
          <w:color w:val="000000"/>
          <w:sz w:val="24"/>
          <w:szCs w:val="24"/>
          <w:lang w:eastAsia="pt-BR"/>
        </w:rPr>
        <w:t xml:space="preserve"> </w:t>
      </w:r>
      <w:r w:rsidRPr="00874C60">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874C60">
        <w:rPr>
          <w:rFonts w:ascii="Times New Roman" w:eastAsia="Times New Roman" w:hAnsi="Times New Roman" w:cs="Times New Roman"/>
          <w:sz w:val="24"/>
          <w:szCs w:val="24"/>
          <w:lang w:eastAsia="pt-BR"/>
        </w:rPr>
        <w:t>Itambaracá</w:t>
      </w:r>
      <w:proofErr w:type="spellEnd"/>
      <w:r w:rsidRPr="00874C60">
        <w:rPr>
          <w:rFonts w:ascii="Times New Roman" w:eastAsia="Times New Roman" w:hAnsi="Times New Roman" w:cs="Times New Roman"/>
          <w:sz w:val="24"/>
          <w:szCs w:val="24"/>
          <w:lang w:eastAsia="pt-BR"/>
        </w:rPr>
        <w:t>/</w:t>
      </w:r>
      <w:proofErr w:type="spellStart"/>
      <w:proofErr w:type="gramStart"/>
      <w:r w:rsidRPr="00874C60">
        <w:rPr>
          <w:rFonts w:ascii="Times New Roman" w:eastAsia="Times New Roman" w:hAnsi="Times New Roman" w:cs="Times New Roman"/>
          <w:sz w:val="24"/>
          <w:szCs w:val="24"/>
          <w:lang w:eastAsia="pt-BR"/>
        </w:rPr>
        <w:t>Pr</w:t>
      </w:r>
      <w:proofErr w:type="spellEnd"/>
      <w:proofErr w:type="gramEnd"/>
      <w:r w:rsidRPr="00874C60">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4C60">
        <w:rPr>
          <w:rFonts w:ascii="Times New Roman" w:eastAsia="Times New Roman" w:hAnsi="Times New Roman" w:cs="Times New Roman"/>
          <w:b/>
          <w:color w:val="000000"/>
          <w:sz w:val="24"/>
          <w:szCs w:val="24"/>
          <w:lang w:eastAsia="pt-BR"/>
        </w:rPr>
        <w:t>15.4.</w:t>
      </w:r>
      <w:r w:rsidRPr="00874C60">
        <w:rPr>
          <w:rFonts w:ascii="Times New Roman" w:eastAsia="Times New Roman" w:hAnsi="Times New Roman" w:cs="Times New Roman"/>
          <w:color w:val="000000"/>
          <w:sz w:val="24"/>
          <w:szCs w:val="24"/>
          <w:lang w:eastAsia="pt-BR"/>
        </w:rPr>
        <w:t xml:space="preserve"> Poderá a Administração, mesmo comprovada </w:t>
      </w:r>
      <w:proofErr w:type="gramStart"/>
      <w:r w:rsidRPr="00874C60">
        <w:rPr>
          <w:rFonts w:ascii="Times New Roman" w:eastAsia="Times New Roman" w:hAnsi="Times New Roman" w:cs="Times New Roman"/>
          <w:color w:val="000000"/>
          <w:sz w:val="24"/>
          <w:szCs w:val="24"/>
          <w:lang w:eastAsia="pt-BR"/>
        </w:rPr>
        <w:t>a</w:t>
      </w:r>
      <w:proofErr w:type="gramEnd"/>
      <w:r w:rsidRPr="00874C60">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74C60">
        <w:rPr>
          <w:rFonts w:ascii="Times New Roman" w:eastAsia="Times New Roman" w:hAnsi="Times New Roman" w:cs="Times New Roman"/>
          <w:b/>
          <w:bCs/>
          <w:sz w:val="24"/>
          <w:szCs w:val="24"/>
          <w:lang w:eastAsia="pt-BR"/>
        </w:rPr>
        <w:t>CLÁUSULA DÉCIMA</w:t>
      </w:r>
      <w:r w:rsidRPr="00874C60">
        <w:rPr>
          <w:rFonts w:ascii="Times New Roman" w:eastAsia="Times New Roman" w:hAnsi="Times New Roman" w:cs="Times New Roman"/>
          <w:b/>
          <w:snapToGrid w:val="0"/>
          <w:color w:val="000000"/>
          <w:sz w:val="24"/>
          <w:szCs w:val="24"/>
          <w:lang w:eastAsia="pt-BR"/>
        </w:rPr>
        <w:t xml:space="preserve"> SEXTA</w:t>
      </w:r>
      <w:r w:rsidRPr="00874C60">
        <w:rPr>
          <w:rFonts w:ascii="Times New Roman" w:eastAsia="Times New Roman" w:hAnsi="Times New Roman" w:cs="Times New Roman"/>
          <w:b/>
          <w:bCs/>
          <w:sz w:val="24"/>
          <w:szCs w:val="24"/>
          <w:u w:val="single"/>
          <w:lang w:eastAsia="pt-BR"/>
        </w:rPr>
        <w:t xml:space="preserve">: </w:t>
      </w:r>
      <w:r w:rsidRPr="00874C60">
        <w:rPr>
          <w:rFonts w:ascii="Times New Roman" w:eastAsia="Times New Roman" w:hAnsi="Times New Roman" w:cs="Times New Roman"/>
          <w:b/>
          <w:snapToGrid w:val="0"/>
          <w:color w:val="000000"/>
          <w:sz w:val="24"/>
          <w:szCs w:val="24"/>
          <w:u w:val="single"/>
          <w:lang w:eastAsia="pt-BR"/>
        </w:rPr>
        <w:t>Do Foro</w:t>
      </w:r>
    </w:p>
    <w:p w:rsidR="00663F52" w:rsidRPr="00874C60" w:rsidRDefault="00663F52" w:rsidP="00663F52">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663F52" w:rsidRPr="00874C60" w:rsidRDefault="00663F52" w:rsidP="00663F52">
      <w:pPr>
        <w:spacing w:after="0" w:line="240" w:lineRule="auto"/>
        <w:ind w:right="-54"/>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sz w:val="24"/>
          <w:szCs w:val="24"/>
          <w:lang w:eastAsia="pt-BR"/>
        </w:rPr>
        <w:t>16.1.</w:t>
      </w:r>
      <w:r w:rsidRPr="00874C6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874C60">
        <w:rPr>
          <w:rFonts w:ascii="Times New Roman" w:eastAsia="Times New Roman" w:hAnsi="Times New Roman" w:cs="Times New Roman"/>
          <w:sz w:val="24"/>
          <w:szCs w:val="24"/>
          <w:lang w:eastAsia="pt-BR"/>
        </w:rPr>
        <w:t>Pr</w:t>
      </w:r>
      <w:proofErr w:type="spellEnd"/>
      <w:proofErr w:type="gramEnd"/>
      <w:r w:rsidRPr="00874C60">
        <w:rPr>
          <w:rFonts w:ascii="Times New Roman" w:eastAsia="Times New Roman" w:hAnsi="Times New Roman" w:cs="Times New Roman"/>
          <w:sz w:val="24"/>
          <w:szCs w:val="24"/>
          <w:lang w:eastAsia="pt-BR"/>
        </w:rPr>
        <w:t xml:space="preserve">, para dirimir dúvidas ou questões oriundas do presente Contrato. </w:t>
      </w:r>
    </w:p>
    <w:p w:rsidR="00663F52" w:rsidRPr="00874C60" w:rsidRDefault="00663F52" w:rsidP="00663F52">
      <w:pPr>
        <w:spacing w:after="0" w:line="240" w:lineRule="auto"/>
        <w:ind w:right="-54"/>
        <w:jc w:val="both"/>
        <w:rPr>
          <w:rFonts w:ascii="Times New Roman" w:eastAsia="Times New Roman" w:hAnsi="Times New Roman" w:cs="Times New Roman"/>
          <w:sz w:val="24"/>
          <w:szCs w:val="24"/>
          <w:lang w:eastAsia="pt-BR"/>
        </w:rPr>
      </w:pPr>
    </w:p>
    <w:p w:rsidR="00DF12F8" w:rsidRPr="00874C60" w:rsidRDefault="00663F52" w:rsidP="00FD7A8A">
      <w:pPr>
        <w:spacing w:after="0" w:line="240" w:lineRule="auto"/>
        <w:ind w:right="-54"/>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716CB" w:rsidRPr="00874C60" w:rsidRDefault="002716CB" w:rsidP="00492EC2">
      <w:pPr>
        <w:spacing w:after="0" w:line="240" w:lineRule="auto"/>
        <w:rPr>
          <w:rFonts w:ascii="Times New Roman" w:eastAsia="Times New Roman" w:hAnsi="Times New Roman" w:cs="Times New Roman"/>
          <w:sz w:val="24"/>
          <w:szCs w:val="24"/>
          <w:lang w:eastAsia="pt-BR"/>
        </w:rPr>
      </w:pPr>
    </w:p>
    <w:p w:rsidR="002716CB" w:rsidRDefault="002716CB" w:rsidP="00287B74">
      <w:pPr>
        <w:spacing w:after="0" w:line="240" w:lineRule="auto"/>
        <w:ind w:left="2832" w:firstLine="708"/>
        <w:rPr>
          <w:rFonts w:ascii="Times New Roman" w:eastAsia="Times New Roman" w:hAnsi="Times New Roman" w:cs="Times New Roman"/>
          <w:sz w:val="24"/>
          <w:szCs w:val="24"/>
          <w:lang w:eastAsia="pt-BR"/>
        </w:rPr>
      </w:pPr>
    </w:p>
    <w:p w:rsidR="00BE12D9" w:rsidRDefault="00BE12D9" w:rsidP="00287B74">
      <w:pPr>
        <w:spacing w:after="0" w:line="240" w:lineRule="auto"/>
        <w:ind w:left="2832" w:firstLine="708"/>
        <w:rPr>
          <w:rFonts w:ascii="Times New Roman" w:eastAsia="Times New Roman" w:hAnsi="Times New Roman" w:cs="Times New Roman"/>
          <w:sz w:val="24"/>
          <w:szCs w:val="24"/>
          <w:lang w:eastAsia="pt-BR"/>
        </w:rPr>
      </w:pPr>
    </w:p>
    <w:p w:rsidR="00BE12D9" w:rsidRDefault="00BE12D9" w:rsidP="00287B74">
      <w:pPr>
        <w:spacing w:after="0" w:line="240" w:lineRule="auto"/>
        <w:ind w:left="2832" w:firstLine="708"/>
        <w:rPr>
          <w:rFonts w:ascii="Times New Roman" w:eastAsia="Times New Roman" w:hAnsi="Times New Roman" w:cs="Times New Roman"/>
          <w:sz w:val="24"/>
          <w:szCs w:val="24"/>
          <w:lang w:eastAsia="pt-BR"/>
        </w:rPr>
      </w:pPr>
    </w:p>
    <w:p w:rsidR="00BE12D9" w:rsidRPr="00874C60" w:rsidRDefault="00BE12D9" w:rsidP="00287B74">
      <w:pPr>
        <w:spacing w:after="0" w:line="240" w:lineRule="auto"/>
        <w:ind w:left="2832" w:firstLine="708"/>
        <w:rPr>
          <w:rFonts w:ascii="Times New Roman" w:eastAsia="Times New Roman" w:hAnsi="Times New Roman" w:cs="Times New Roman"/>
          <w:sz w:val="24"/>
          <w:szCs w:val="24"/>
          <w:lang w:eastAsia="pt-BR"/>
        </w:rPr>
      </w:pPr>
    </w:p>
    <w:p w:rsidR="00FD7A8A" w:rsidRDefault="00663F52" w:rsidP="00492EC2">
      <w:pPr>
        <w:spacing w:after="0" w:line="240" w:lineRule="auto"/>
        <w:ind w:left="2832" w:firstLine="708"/>
        <w:rPr>
          <w:rFonts w:ascii="Times New Roman" w:eastAsia="Times New Roman" w:hAnsi="Times New Roman" w:cs="Times New Roman"/>
          <w:sz w:val="24"/>
          <w:szCs w:val="24"/>
          <w:lang w:eastAsia="pt-BR"/>
        </w:rPr>
      </w:pPr>
      <w:proofErr w:type="spellStart"/>
      <w:r w:rsidRPr="00874C60">
        <w:rPr>
          <w:rFonts w:ascii="Times New Roman" w:eastAsia="Times New Roman" w:hAnsi="Times New Roman" w:cs="Times New Roman"/>
          <w:sz w:val="24"/>
          <w:szCs w:val="24"/>
          <w:lang w:eastAsia="pt-BR"/>
        </w:rPr>
        <w:t>Itambaracá</w:t>
      </w:r>
      <w:proofErr w:type="spellEnd"/>
      <w:r w:rsidRPr="00874C60">
        <w:rPr>
          <w:rFonts w:ascii="Times New Roman" w:eastAsia="Times New Roman" w:hAnsi="Times New Roman" w:cs="Times New Roman"/>
          <w:sz w:val="24"/>
          <w:szCs w:val="24"/>
          <w:lang w:eastAsia="pt-BR"/>
        </w:rPr>
        <w:t>, 12 de março</w:t>
      </w:r>
      <w:proofErr w:type="gramStart"/>
      <w:r w:rsidRPr="00874C60">
        <w:rPr>
          <w:rFonts w:ascii="Times New Roman" w:eastAsia="Times New Roman" w:hAnsi="Times New Roman" w:cs="Times New Roman"/>
          <w:sz w:val="24"/>
          <w:szCs w:val="24"/>
          <w:lang w:eastAsia="pt-BR"/>
        </w:rPr>
        <w:t xml:space="preserve">  </w:t>
      </w:r>
      <w:proofErr w:type="gramEnd"/>
      <w:r w:rsidRPr="00874C60">
        <w:rPr>
          <w:rFonts w:ascii="Times New Roman" w:eastAsia="Times New Roman" w:hAnsi="Times New Roman" w:cs="Times New Roman"/>
          <w:sz w:val="24"/>
          <w:szCs w:val="24"/>
          <w:lang w:eastAsia="pt-BR"/>
        </w:rPr>
        <w:t>de 2020.</w:t>
      </w:r>
    </w:p>
    <w:p w:rsidR="00BE12D9" w:rsidRDefault="00BE12D9" w:rsidP="00492EC2">
      <w:pPr>
        <w:spacing w:after="0" w:line="240" w:lineRule="auto"/>
        <w:ind w:left="2832" w:firstLine="708"/>
        <w:rPr>
          <w:rFonts w:ascii="Times New Roman" w:eastAsia="Times New Roman" w:hAnsi="Times New Roman" w:cs="Times New Roman"/>
          <w:sz w:val="24"/>
          <w:szCs w:val="24"/>
          <w:lang w:eastAsia="pt-BR"/>
        </w:rPr>
      </w:pPr>
    </w:p>
    <w:p w:rsidR="00BE12D9" w:rsidRDefault="00BE12D9" w:rsidP="00492EC2">
      <w:pPr>
        <w:spacing w:after="0" w:line="240" w:lineRule="auto"/>
        <w:ind w:left="2832" w:firstLine="708"/>
        <w:rPr>
          <w:rFonts w:ascii="Times New Roman" w:eastAsia="Times New Roman" w:hAnsi="Times New Roman" w:cs="Times New Roman"/>
          <w:sz w:val="24"/>
          <w:szCs w:val="24"/>
          <w:lang w:eastAsia="pt-BR"/>
        </w:rPr>
      </w:pPr>
    </w:p>
    <w:p w:rsidR="00BE12D9" w:rsidRDefault="00BE12D9" w:rsidP="00492EC2">
      <w:pPr>
        <w:spacing w:after="0" w:line="240" w:lineRule="auto"/>
        <w:ind w:left="2832" w:firstLine="708"/>
        <w:rPr>
          <w:rFonts w:ascii="Times New Roman" w:eastAsia="Times New Roman" w:hAnsi="Times New Roman" w:cs="Times New Roman"/>
          <w:sz w:val="24"/>
          <w:szCs w:val="24"/>
          <w:lang w:eastAsia="pt-BR"/>
        </w:rPr>
      </w:pPr>
    </w:p>
    <w:p w:rsidR="00BE12D9" w:rsidRPr="00874C60" w:rsidRDefault="00BE12D9" w:rsidP="00492EC2">
      <w:pPr>
        <w:spacing w:after="0" w:line="240" w:lineRule="auto"/>
        <w:ind w:left="2832" w:firstLine="708"/>
        <w:rPr>
          <w:rFonts w:ascii="Times New Roman" w:eastAsia="Times New Roman" w:hAnsi="Times New Roman" w:cs="Times New Roman"/>
          <w:sz w:val="24"/>
          <w:szCs w:val="24"/>
          <w:lang w:eastAsia="pt-BR"/>
        </w:rPr>
      </w:pPr>
    </w:p>
    <w:p w:rsidR="00FD7A8A" w:rsidRPr="00874C60" w:rsidRDefault="00FD7A8A" w:rsidP="00287B74">
      <w:pPr>
        <w:spacing w:after="0" w:line="240" w:lineRule="auto"/>
        <w:rPr>
          <w:rFonts w:ascii="Times New Roman" w:eastAsia="Times New Roman" w:hAnsi="Times New Roman" w:cs="Times New Roman"/>
          <w:sz w:val="24"/>
          <w:szCs w:val="24"/>
          <w:lang w:eastAsia="pt-BR"/>
        </w:rPr>
      </w:pPr>
    </w:p>
    <w:p w:rsidR="00FD7A8A" w:rsidRPr="00874C60" w:rsidRDefault="00FD7A8A" w:rsidP="00287B74">
      <w:pPr>
        <w:spacing w:after="0" w:line="240" w:lineRule="auto"/>
        <w:rPr>
          <w:rFonts w:ascii="Times New Roman" w:eastAsia="Times New Roman" w:hAnsi="Times New Roman" w:cs="Times New Roman"/>
          <w:sz w:val="24"/>
          <w:szCs w:val="24"/>
          <w:lang w:eastAsia="pt-BR"/>
        </w:rPr>
      </w:pPr>
    </w:p>
    <w:p w:rsidR="00287B74" w:rsidRPr="00874C60" w:rsidRDefault="00287B74" w:rsidP="00287B74">
      <w:pPr>
        <w:spacing w:after="0" w:line="240" w:lineRule="auto"/>
        <w:jc w:val="center"/>
        <w:rPr>
          <w:rFonts w:ascii="Times New Roman" w:eastAsia="Times New Roman" w:hAnsi="Times New Roman" w:cs="Times New Roman"/>
          <w:sz w:val="24"/>
          <w:szCs w:val="24"/>
          <w:lang w:eastAsia="pt-BR"/>
        </w:rPr>
      </w:pPr>
    </w:p>
    <w:p w:rsidR="00287B74" w:rsidRPr="00874C60" w:rsidRDefault="00287B74" w:rsidP="00287B74">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Contratante: ____________________                               Contratada:___________________________</w:t>
      </w:r>
      <w:r w:rsidR="00171FBC" w:rsidRPr="00874C60">
        <w:rPr>
          <w:rFonts w:ascii="Times New Roman" w:eastAsia="Times New Roman" w:hAnsi="Times New Roman" w:cs="Times New Roman"/>
          <w:sz w:val="24"/>
          <w:szCs w:val="24"/>
          <w:lang w:eastAsia="pt-BR"/>
        </w:rPr>
        <w:t>_</w:t>
      </w:r>
    </w:p>
    <w:p w:rsidR="00287B74" w:rsidRPr="00874C60" w:rsidRDefault="00287B74" w:rsidP="00287B74">
      <w:pPr>
        <w:spacing w:after="0" w:line="240" w:lineRule="auto"/>
        <w:rPr>
          <w:rFonts w:ascii="Times New Roman" w:hAnsi="Times New Roman" w:cs="Times New Roman"/>
          <w:sz w:val="24"/>
          <w:szCs w:val="24"/>
        </w:rPr>
      </w:pPr>
      <w:r w:rsidRPr="00874C60">
        <w:rPr>
          <w:rFonts w:ascii="Times New Roman" w:eastAsia="Times New Roman" w:hAnsi="Times New Roman" w:cs="Times New Roman"/>
          <w:sz w:val="24"/>
          <w:szCs w:val="24"/>
          <w:lang w:eastAsia="pt-BR"/>
        </w:rPr>
        <w:t xml:space="preserve">                    Carlos Cesar de Carvalho</w:t>
      </w:r>
      <w:r w:rsidRPr="00874C60">
        <w:rPr>
          <w:rFonts w:ascii="Times New Roman" w:hAnsi="Times New Roman" w:cs="Times New Roman"/>
          <w:sz w:val="24"/>
          <w:szCs w:val="24"/>
        </w:rPr>
        <w:t xml:space="preserve">                                                </w:t>
      </w:r>
      <w:r w:rsidR="00DF12F8" w:rsidRPr="00874C60">
        <w:rPr>
          <w:rFonts w:ascii="Times New Roman" w:hAnsi="Times New Roman" w:cs="Times New Roman"/>
          <w:sz w:val="24"/>
          <w:szCs w:val="24"/>
        </w:rPr>
        <w:t xml:space="preserve"> </w:t>
      </w:r>
      <w:r w:rsidR="00874C60" w:rsidRPr="00874C60">
        <w:rPr>
          <w:rFonts w:ascii="Times New Roman" w:hAnsi="Times New Roman" w:cs="Times New Roman"/>
          <w:sz w:val="24"/>
          <w:szCs w:val="24"/>
        </w:rPr>
        <w:t>Renan Cesar Cordeiro</w:t>
      </w:r>
    </w:p>
    <w:p w:rsidR="00287B74" w:rsidRPr="00874C60" w:rsidRDefault="00287B74" w:rsidP="00287B74">
      <w:pPr>
        <w:spacing w:after="0" w:line="240" w:lineRule="auto"/>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 xml:space="preserve">                    Município de </w:t>
      </w:r>
      <w:proofErr w:type="spellStart"/>
      <w:r w:rsidRPr="00874C60">
        <w:rPr>
          <w:rFonts w:ascii="Times New Roman" w:eastAsia="Times New Roman" w:hAnsi="Times New Roman" w:cs="Times New Roman"/>
          <w:sz w:val="24"/>
          <w:szCs w:val="24"/>
          <w:lang w:eastAsia="pt-BR"/>
        </w:rPr>
        <w:t>Itambaracá</w:t>
      </w:r>
      <w:proofErr w:type="spellEnd"/>
      <w:r w:rsidRPr="00874C60">
        <w:rPr>
          <w:rFonts w:ascii="Times New Roman" w:hAnsi="Times New Roman" w:cs="Times New Roman"/>
          <w:sz w:val="24"/>
          <w:szCs w:val="24"/>
        </w:rPr>
        <w:t xml:space="preserve">                             </w:t>
      </w:r>
      <w:r w:rsidR="00171FBC" w:rsidRPr="00874C60">
        <w:rPr>
          <w:rFonts w:ascii="Times New Roman" w:hAnsi="Times New Roman" w:cs="Times New Roman"/>
          <w:sz w:val="24"/>
          <w:szCs w:val="24"/>
        </w:rPr>
        <w:t xml:space="preserve">        </w:t>
      </w:r>
      <w:r w:rsidR="00E146CD" w:rsidRPr="00874C60">
        <w:rPr>
          <w:rFonts w:ascii="Times New Roman" w:hAnsi="Times New Roman" w:cs="Times New Roman"/>
          <w:sz w:val="24"/>
          <w:szCs w:val="24"/>
        </w:rPr>
        <w:t xml:space="preserve">           </w:t>
      </w:r>
      <w:r w:rsidR="00BE12D9">
        <w:rPr>
          <w:rFonts w:ascii="Times New Roman" w:hAnsi="Times New Roman" w:cs="Times New Roman"/>
          <w:sz w:val="24"/>
          <w:szCs w:val="24"/>
        </w:rPr>
        <w:t xml:space="preserve">  </w:t>
      </w:r>
      <w:r w:rsidR="00874C60" w:rsidRPr="00874C60">
        <w:rPr>
          <w:rFonts w:ascii="Times New Roman" w:hAnsi="Times New Roman" w:cs="Times New Roman"/>
          <w:sz w:val="24"/>
          <w:szCs w:val="24"/>
        </w:rPr>
        <w:t xml:space="preserve">Mix Atacado </w:t>
      </w:r>
      <w:proofErr w:type="spellStart"/>
      <w:r w:rsidR="00874C60" w:rsidRPr="00874C60">
        <w:rPr>
          <w:rFonts w:ascii="Times New Roman" w:hAnsi="Times New Roman" w:cs="Times New Roman"/>
          <w:sz w:val="24"/>
          <w:szCs w:val="24"/>
        </w:rPr>
        <w:t>Eireli</w:t>
      </w:r>
      <w:proofErr w:type="spellEnd"/>
    </w:p>
    <w:p w:rsidR="00171FBC" w:rsidRPr="00874C60"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171FBC"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BE12D9" w:rsidRDefault="00BE12D9" w:rsidP="00287B74">
      <w:pPr>
        <w:spacing w:after="0" w:line="240" w:lineRule="auto"/>
        <w:ind w:right="-54"/>
        <w:jc w:val="both"/>
        <w:rPr>
          <w:rFonts w:ascii="Times New Roman" w:eastAsia="Times New Roman" w:hAnsi="Times New Roman" w:cs="Times New Roman"/>
          <w:b/>
          <w:bCs/>
          <w:sz w:val="24"/>
          <w:szCs w:val="24"/>
          <w:lang w:eastAsia="pt-BR"/>
        </w:rPr>
      </w:pPr>
    </w:p>
    <w:p w:rsidR="00BE12D9" w:rsidRDefault="00BE12D9" w:rsidP="00287B74">
      <w:pPr>
        <w:spacing w:after="0" w:line="240" w:lineRule="auto"/>
        <w:ind w:right="-54"/>
        <w:jc w:val="both"/>
        <w:rPr>
          <w:rFonts w:ascii="Times New Roman" w:eastAsia="Times New Roman" w:hAnsi="Times New Roman" w:cs="Times New Roman"/>
          <w:b/>
          <w:bCs/>
          <w:sz w:val="24"/>
          <w:szCs w:val="24"/>
          <w:lang w:eastAsia="pt-BR"/>
        </w:rPr>
      </w:pPr>
    </w:p>
    <w:p w:rsidR="00BE12D9" w:rsidRDefault="00BE12D9" w:rsidP="00287B74">
      <w:pPr>
        <w:spacing w:after="0" w:line="240" w:lineRule="auto"/>
        <w:ind w:right="-54"/>
        <w:jc w:val="both"/>
        <w:rPr>
          <w:rFonts w:ascii="Times New Roman" w:eastAsia="Times New Roman" w:hAnsi="Times New Roman" w:cs="Times New Roman"/>
          <w:b/>
          <w:bCs/>
          <w:sz w:val="24"/>
          <w:szCs w:val="24"/>
          <w:lang w:eastAsia="pt-BR"/>
        </w:rPr>
      </w:pPr>
    </w:p>
    <w:p w:rsidR="00BE12D9" w:rsidRPr="00874C60" w:rsidRDefault="00BE12D9" w:rsidP="00287B74">
      <w:pPr>
        <w:spacing w:after="0" w:line="240" w:lineRule="auto"/>
        <w:ind w:right="-54"/>
        <w:jc w:val="both"/>
        <w:rPr>
          <w:rFonts w:ascii="Times New Roman" w:eastAsia="Times New Roman" w:hAnsi="Times New Roman" w:cs="Times New Roman"/>
          <w:b/>
          <w:bCs/>
          <w:sz w:val="24"/>
          <w:szCs w:val="24"/>
          <w:lang w:eastAsia="pt-BR"/>
        </w:rPr>
      </w:pPr>
      <w:bookmarkStart w:id="0" w:name="_GoBack"/>
      <w:bookmarkEnd w:id="0"/>
    </w:p>
    <w:p w:rsidR="00171FBC" w:rsidRPr="00874C60" w:rsidRDefault="00171FBC" w:rsidP="00287B74">
      <w:pPr>
        <w:spacing w:after="0" w:line="240" w:lineRule="auto"/>
        <w:ind w:right="-54"/>
        <w:jc w:val="both"/>
        <w:rPr>
          <w:rFonts w:ascii="Times New Roman" w:eastAsia="Times New Roman" w:hAnsi="Times New Roman" w:cs="Times New Roman"/>
          <w:b/>
          <w:bCs/>
          <w:sz w:val="24"/>
          <w:szCs w:val="24"/>
          <w:lang w:eastAsia="pt-BR"/>
        </w:rPr>
      </w:pPr>
    </w:p>
    <w:p w:rsidR="00287B74" w:rsidRPr="00874C60" w:rsidRDefault="00287B74" w:rsidP="00287B74">
      <w:pPr>
        <w:spacing w:after="0" w:line="240" w:lineRule="auto"/>
        <w:ind w:right="-54"/>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b/>
          <w:bCs/>
          <w:sz w:val="24"/>
          <w:szCs w:val="24"/>
          <w:lang w:eastAsia="pt-BR"/>
        </w:rPr>
        <w:t>TESTEMUNHAS:</w:t>
      </w:r>
      <w:r w:rsidRPr="00874C60">
        <w:rPr>
          <w:rFonts w:ascii="Times New Roman" w:eastAsia="Times New Roman" w:hAnsi="Times New Roman" w:cs="Times New Roman"/>
          <w:sz w:val="24"/>
          <w:szCs w:val="24"/>
          <w:lang w:eastAsia="pt-BR"/>
        </w:rPr>
        <w:t>____________________________</w:t>
      </w:r>
      <w:r w:rsidRPr="00874C60">
        <w:rPr>
          <w:rFonts w:ascii="Times New Roman" w:eastAsia="Times New Roman" w:hAnsi="Times New Roman" w:cs="Times New Roman"/>
          <w:sz w:val="24"/>
          <w:szCs w:val="24"/>
          <w:lang w:eastAsia="pt-BR"/>
        </w:rPr>
        <w:t>_</w:t>
      </w:r>
      <w:r w:rsidRPr="00874C60">
        <w:rPr>
          <w:rFonts w:ascii="Times New Roman" w:eastAsia="Times New Roman" w:hAnsi="Times New Roman" w:cs="Times New Roman"/>
          <w:sz w:val="24"/>
          <w:szCs w:val="24"/>
          <w:lang w:eastAsia="pt-BR"/>
        </w:rPr>
        <w:t xml:space="preserve">                      ____________________________</w:t>
      </w:r>
    </w:p>
    <w:p w:rsidR="00287B74" w:rsidRPr="00874C60" w:rsidRDefault="00287B74" w:rsidP="00287B74">
      <w:pPr>
        <w:spacing w:after="0" w:line="240" w:lineRule="auto"/>
        <w:ind w:right="-54"/>
        <w:jc w:val="both"/>
        <w:rPr>
          <w:rFonts w:ascii="Times New Roman" w:eastAsia="Times New Roman" w:hAnsi="Times New Roman" w:cs="Times New Roman"/>
          <w:sz w:val="24"/>
          <w:szCs w:val="24"/>
          <w:lang w:eastAsia="pt-BR"/>
        </w:rPr>
      </w:pPr>
      <w:r w:rsidRPr="00874C60">
        <w:rPr>
          <w:rFonts w:ascii="Times New Roman" w:eastAsia="Times New Roman" w:hAnsi="Times New Roman" w:cs="Times New Roman"/>
          <w:sz w:val="24"/>
          <w:szCs w:val="24"/>
          <w:lang w:eastAsia="pt-BR"/>
        </w:rPr>
        <w:t xml:space="preserve">                                Nome:</w:t>
      </w:r>
      <w:r w:rsidRPr="00874C60">
        <w:rPr>
          <w:rFonts w:ascii="Times New Roman" w:eastAsia="Times New Roman" w:hAnsi="Times New Roman" w:cs="Times New Roman"/>
          <w:sz w:val="24"/>
          <w:szCs w:val="24"/>
          <w:lang w:eastAsia="pt-BR"/>
        </w:rPr>
        <w:t xml:space="preserve"> </w:t>
      </w:r>
      <w:r w:rsidRPr="00874C60">
        <w:rPr>
          <w:rFonts w:ascii="Times New Roman" w:eastAsia="Times New Roman" w:hAnsi="Times New Roman" w:cs="Times New Roman"/>
          <w:sz w:val="24"/>
          <w:szCs w:val="24"/>
          <w:lang w:eastAsia="pt-BR"/>
        </w:rPr>
        <w:t xml:space="preserve">Elaine Ap. Munhoz da Silva                      </w:t>
      </w:r>
      <w:r w:rsidRPr="00874C60">
        <w:rPr>
          <w:rFonts w:ascii="Times New Roman" w:eastAsia="Times New Roman" w:hAnsi="Times New Roman" w:cs="Times New Roman"/>
          <w:sz w:val="24"/>
          <w:szCs w:val="24"/>
          <w:lang w:eastAsia="pt-BR"/>
        </w:rPr>
        <w:t xml:space="preserve"> </w:t>
      </w:r>
      <w:r w:rsidRPr="00874C60">
        <w:rPr>
          <w:rFonts w:ascii="Times New Roman" w:eastAsia="Times New Roman" w:hAnsi="Times New Roman" w:cs="Times New Roman"/>
          <w:sz w:val="24"/>
          <w:szCs w:val="24"/>
          <w:lang w:eastAsia="pt-BR"/>
        </w:rPr>
        <w:t>Nome: Andreia Soares Alexandre</w:t>
      </w:r>
    </w:p>
    <w:p w:rsidR="00663F52" w:rsidRPr="00874C60" w:rsidRDefault="00287B74" w:rsidP="00287B74">
      <w:pPr>
        <w:spacing w:after="0" w:line="240" w:lineRule="auto"/>
        <w:ind w:right="306"/>
        <w:jc w:val="both"/>
        <w:rPr>
          <w:rFonts w:ascii="Times New Roman" w:hAnsi="Times New Roman" w:cs="Times New Roman"/>
          <w:sz w:val="24"/>
          <w:szCs w:val="24"/>
        </w:rPr>
      </w:pPr>
      <w:r w:rsidRPr="00874C60">
        <w:rPr>
          <w:rFonts w:ascii="Times New Roman" w:eastAsia="Times New Roman" w:hAnsi="Times New Roman" w:cs="Times New Roman"/>
          <w:sz w:val="24"/>
          <w:szCs w:val="24"/>
          <w:lang w:eastAsia="pt-BR"/>
        </w:rPr>
        <w:t xml:space="preserve">                               </w:t>
      </w:r>
      <w:r w:rsidRPr="00874C60">
        <w:rPr>
          <w:rFonts w:ascii="Times New Roman" w:eastAsia="Times New Roman" w:hAnsi="Times New Roman" w:cs="Times New Roman"/>
          <w:sz w:val="24"/>
          <w:szCs w:val="24"/>
          <w:lang w:eastAsia="pt-BR"/>
        </w:rPr>
        <w:t xml:space="preserve"> </w:t>
      </w:r>
      <w:r w:rsidRPr="00874C60">
        <w:rPr>
          <w:rFonts w:ascii="Times New Roman" w:eastAsia="Times New Roman" w:hAnsi="Times New Roman" w:cs="Times New Roman"/>
          <w:sz w:val="24"/>
          <w:szCs w:val="24"/>
          <w:lang w:eastAsia="pt-BR"/>
        </w:rPr>
        <w:t xml:space="preserve">CPF: </w:t>
      </w:r>
      <w:r w:rsidRPr="00874C60">
        <w:rPr>
          <w:rFonts w:ascii="Times New Roman" w:hAnsi="Times New Roman" w:cs="Times New Roman"/>
          <w:sz w:val="24"/>
          <w:szCs w:val="24"/>
        </w:rPr>
        <w:t xml:space="preserve">025.121.549-04                               </w:t>
      </w:r>
      <w:r w:rsidRPr="00874C60">
        <w:rPr>
          <w:rFonts w:ascii="Times New Roman" w:eastAsia="Times New Roman" w:hAnsi="Times New Roman" w:cs="Times New Roman"/>
          <w:sz w:val="24"/>
          <w:szCs w:val="24"/>
          <w:lang w:eastAsia="pt-BR"/>
        </w:rPr>
        <w:t xml:space="preserve">             </w:t>
      </w:r>
      <w:r w:rsidRPr="00874C60">
        <w:rPr>
          <w:rFonts w:ascii="Times New Roman" w:eastAsia="Times New Roman" w:hAnsi="Times New Roman" w:cs="Times New Roman"/>
          <w:sz w:val="24"/>
          <w:szCs w:val="24"/>
          <w:lang w:eastAsia="pt-BR"/>
        </w:rPr>
        <w:t xml:space="preserve">  </w:t>
      </w:r>
      <w:r w:rsidRPr="00874C60">
        <w:rPr>
          <w:rFonts w:ascii="Times New Roman" w:eastAsia="Times New Roman" w:hAnsi="Times New Roman" w:cs="Times New Roman"/>
          <w:sz w:val="24"/>
          <w:szCs w:val="24"/>
          <w:lang w:eastAsia="pt-BR"/>
        </w:rPr>
        <w:t xml:space="preserve">CPF: </w:t>
      </w:r>
      <w:r w:rsidRPr="00874C60">
        <w:rPr>
          <w:rFonts w:ascii="Times New Roman" w:hAnsi="Times New Roman" w:cs="Times New Roman"/>
          <w:sz w:val="24"/>
          <w:szCs w:val="24"/>
        </w:rPr>
        <w:t>020.395.109-31</w:t>
      </w:r>
    </w:p>
    <w:sectPr w:rsidR="00663F52" w:rsidRPr="00874C60" w:rsidSect="00287B74">
      <w:headerReference w:type="default" r:id="rId9"/>
      <w:footerReference w:type="default" r:id="rId10"/>
      <w:pgSz w:w="11906" w:h="16838"/>
      <w:pgMar w:top="1276" w:right="849" w:bottom="284"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F52" w:rsidRDefault="00663F52" w:rsidP="00663F52">
      <w:pPr>
        <w:spacing w:after="0" w:line="240" w:lineRule="auto"/>
      </w:pPr>
      <w:r>
        <w:separator/>
      </w:r>
    </w:p>
  </w:endnote>
  <w:endnote w:type="continuationSeparator" w:id="0">
    <w:p w:rsidR="00663F52" w:rsidRDefault="00663F52" w:rsidP="0066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74" w:rsidRPr="00453D59" w:rsidRDefault="00287B74" w:rsidP="00287B7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BE12D9">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BE12D9">
      <w:rPr>
        <w:rFonts w:ascii="Times New Roman" w:eastAsia="Times New Roman" w:hAnsi="Times New Roman" w:cs="Times New Roman"/>
        <w:sz w:val="24"/>
        <w:szCs w:val="24"/>
        <w:lang w:eastAsia="pt-BR"/>
      </w:rPr>
      <w:t>5</w:t>
    </w:r>
  </w:p>
  <w:p w:rsidR="00287B74" w:rsidRPr="00453D59" w:rsidRDefault="00287B74" w:rsidP="00287B7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287B74" w:rsidRPr="00453D59" w:rsidRDefault="00287B74" w:rsidP="00287B7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287B74" w:rsidRPr="00453D59" w:rsidRDefault="00287B74" w:rsidP="00287B74">
    <w:pPr>
      <w:tabs>
        <w:tab w:val="center" w:pos="4252"/>
        <w:tab w:val="right" w:pos="8504"/>
      </w:tabs>
      <w:spacing w:after="0" w:line="240" w:lineRule="auto"/>
    </w:pPr>
  </w:p>
  <w:p w:rsidR="00287B74" w:rsidRDefault="00287B74" w:rsidP="00287B74">
    <w:pPr>
      <w:pStyle w:val="Rodap"/>
    </w:pPr>
  </w:p>
  <w:p w:rsidR="00287B74" w:rsidRDefault="00287B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F52" w:rsidRDefault="00663F52" w:rsidP="00663F52">
      <w:pPr>
        <w:spacing w:after="0" w:line="240" w:lineRule="auto"/>
      </w:pPr>
      <w:r>
        <w:separator/>
      </w:r>
    </w:p>
  </w:footnote>
  <w:footnote w:type="continuationSeparator" w:id="0">
    <w:p w:rsidR="00663F52" w:rsidRDefault="00663F52" w:rsidP="00663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F52" w:rsidRPr="00663F52" w:rsidRDefault="00663F52" w:rsidP="00663F52">
    <w:pPr>
      <w:tabs>
        <w:tab w:val="left" w:pos="1785"/>
        <w:tab w:val="center" w:pos="4989"/>
      </w:tabs>
      <w:rPr>
        <w:b/>
        <w:bCs/>
        <w:sz w:val="20"/>
        <w:szCs w:val="20"/>
      </w:rPr>
    </w:pPr>
    <w:r w:rsidRPr="00663F52">
      <w:rPr>
        <w:b/>
        <w:bCs/>
        <w:sz w:val="20"/>
        <w:szCs w:val="20"/>
      </w:rPr>
      <w:tab/>
    </w:r>
    <w:r w:rsidRPr="00663F52">
      <w:rPr>
        <w:b/>
        <w:bCs/>
        <w:sz w:val="20"/>
        <w:szCs w:val="20"/>
      </w:rPr>
      <w:tab/>
    </w:r>
    <w:r w:rsidRPr="00663F52">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4.25pt;margin-top:-5.65pt;width:23.8pt;height:29.2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45522197" r:id="rId2"/>
      </w:pict>
    </w:r>
    <w:r w:rsidRPr="00663F52">
      <w:rPr>
        <w:b/>
        <w:bCs/>
        <w:sz w:val="20"/>
        <w:szCs w:val="20"/>
      </w:rPr>
      <w:t>MUNICIPÍO DE ITAMBARACÁ</w:t>
    </w:r>
  </w:p>
  <w:p w:rsidR="00663F52" w:rsidRPr="00663F52" w:rsidRDefault="00663F52" w:rsidP="00663F52">
    <w:pPr>
      <w:jc w:val="center"/>
      <w:rPr>
        <w:b/>
        <w:bCs/>
        <w:sz w:val="20"/>
        <w:szCs w:val="20"/>
      </w:rPr>
    </w:pPr>
    <w:r w:rsidRPr="00663F52">
      <w:rPr>
        <w:b/>
        <w:bCs/>
        <w:sz w:val="20"/>
        <w:szCs w:val="20"/>
      </w:rPr>
      <w:t>Estado do Paraná</w:t>
    </w:r>
  </w:p>
  <w:p w:rsidR="00663F52" w:rsidRDefault="00663F52" w:rsidP="00663F52">
    <w:pPr>
      <w:pStyle w:val="Cabealho"/>
    </w:pPr>
    <w:r w:rsidRPr="00663F52">
      <w:rPr>
        <w:b/>
        <w:bCs/>
        <w:sz w:val="20"/>
        <w:szCs w:val="20"/>
      </w:rPr>
      <w:t>__________________________________________________________________________________</w:t>
    </w:r>
    <w:r>
      <w:rPr>
        <w:b/>
        <w:bCs/>
        <w:sz w:val="20"/>
        <w:szCs w:val="20"/>
      </w:rPr>
      <w:t>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F52"/>
    <w:rsid w:val="00130CE2"/>
    <w:rsid w:val="00163B5B"/>
    <w:rsid w:val="00171FBC"/>
    <w:rsid w:val="002716CB"/>
    <w:rsid w:val="00274DB3"/>
    <w:rsid w:val="00287B74"/>
    <w:rsid w:val="002D17DA"/>
    <w:rsid w:val="00492EC2"/>
    <w:rsid w:val="005D691D"/>
    <w:rsid w:val="00663F52"/>
    <w:rsid w:val="007758A0"/>
    <w:rsid w:val="00874C60"/>
    <w:rsid w:val="009F674E"/>
    <w:rsid w:val="00A1563A"/>
    <w:rsid w:val="00B54360"/>
    <w:rsid w:val="00BC13F1"/>
    <w:rsid w:val="00BE12D9"/>
    <w:rsid w:val="00DF12F8"/>
    <w:rsid w:val="00E146CD"/>
    <w:rsid w:val="00EF2D9C"/>
    <w:rsid w:val="00FD7A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52"/>
  </w:style>
  <w:style w:type="paragraph" w:styleId="Ttulo1">
    <w:name w:val="heading 1"/>
    <w:basedOn w:val="Normal"/>
    <w:next w:val="Normal"/>
    <w:link w:val="Ttulo1Char"/>
    <w:uiPriority w:val="9"/>
    <w:qFormat/>
    <w:rsid w:val="00663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3F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3F52"/>
  </w:style>
  <w:style w:type="paragraph" w:styleId="Rodap">
    <w:name w:val="footer"/>
    <w:basedOn w:val="Normal"/>
    <w:link w:val="RodapChar"/>
    <w:uiPriority w:val="99"/>
    <w:unhideWhenUsed/>
    <w:rsid w:val="00663F52"/>
    <w:pPr>
      <w:tabs>
        <w:tab w:val="center" w:pos="4252"/>
        <w:tab w:val="right" w:pos="8504"/>
      </w:tabs>
      <w:spacing w:after="0" w:line="240" w:lineRule="auto"/>
    </w:pPr>
  </w:style>
  <w:style w:type="character" w:customStyle="1" w:styleId="RodapChar">
    <w:name w:val="Rodapé Char"/>
    <w:basedOn w:val="Fontepargpadro"/>
    <w:link w:val="Rodap"/>
    <w:uiPriority w:val="99"/>
    <w:rsid w:val="00663F52"/>
  </w:style>
  <w:style w:type="character" w:customStyle="1" w:styleId="Ttulo1Char">
    <w:name w:val="Título 1 Char"/>
    <w:basedOn w:val="Fontepargpadro"/>
    <w:link w:val="Ttulo1"/>
    <w:rsid w:val="00663F5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663F52"/>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663F5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52"/>
  </w:style>
  <w:style w:type="paragraph" w:styleId="Ttulo1">
    <w:name w:val="heading 1"/>
    <w:basedOn w:val="Normal"/>
    <w:next w:val="Normal"/>
    <w:link w:val="Ttulo1Char"/>
    <w:uiPriority w:val="9"/>
    <w:qFormat/>
    <w:rsid w:val="00663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3F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3F52"/>
  </w:style>
  <w:style w:type="paragraph" w:styleId="Rodap">
    <w:name w:val="footer"/>
    <w:basedOn w:val="Normal"/>
    <w:link w:val="RodapChar"/>
    <w:uiPriority w:val="99"/>
    <w:unhideWhenUsed/>
    <w:rsid w:val="00663F52"/>
    <w:pPr>
      <w:tabs>
        <w:tab w:val="center" w:pos="4252"/>
        <w:tab w:val="right" w:pos="8504"/>
      </w:tabs>
      <w:spacing w:after="0" w:line="240" w:lineRule="auto"/>
    </w:pPr>
  </w:style>
  <w:style w:type="character" w:customStyle="1" w:styleId="RodapChar">
    <w:name w:val="Rodapé Char"/>
    <w:basedOn w:val="Fontepargpadro"/>
    <w:link w:val="Rodap"/>
    <w:uiPriority w:val="99"/>
    <w:rsid w:val="00663F52"/>
  </w:style>
  <w:style w:type="character" w:customStyle="1" w:styleId="Ttulo1Char">
    <w:name w:val="Título 1 Char"/>
    <w:basedOn w:val="Fontepargpadro"/>
    <w:link w:val="Ttulo1"/>
    <w:rsid w:val="00663F5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663F52"/>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663F5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5853</Words>
  <Characters>31608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2020-03-12T15:39:00Z</cp:lastPrinted>
  <dcterms:created xsi:type="dcterms:W3CDTF">2020-03-12T15:43:00Z</dcterms:created>
  <dcterms:modified xsi:type="dcterms:W3CDTF">2020-03-12T15:43:00Z</dcterms:modified>
</cp:coreProperties>
</file>